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EE" w:rsidRPr="00FC5136" w:rsidRDefault="00B31DCC" w:rsidP="00B31DCC">
      <w:pPr>
        <w:autoSpaceDE w:val="0"/>
        <w:autoSpaceDN w:val="0"/>
        <w:adjustRightInd w:val="0"/>
        <w:spacing w:after="0" w:line="240" w:lineRule="auto"/>
        <w:jc w:val="center"/>
        <w:outlineLvl w:val="0"/>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14:anchorId="11A5498C">
            <wp:extent cx="554990" cy="6280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28015"/>
                    </a:xfrm>
                    <a:prstGeom prst="rect">
                      <a:avLst/>
                    </a:prstGeom>
                    <a:noFill/>
                  </pic:spPr>
                </pic:pic>
              </a:graphicData>
            </a:graphic>
          </wp:inline>
        </w:drawing>
      </w:r>
    </w:p>
    <w:p w:rsidR="003F4343" w:rsidRDefault="003F4343" w:rsidP="00B31DCC">
      <w:pPr>
        <w:suppressAutoHyphens/>
        <w:spacing w:after="0" w:line="240" w:lineRule="auto"/>
        <w:rPr>
          <w:rFonts w:ascii="Times New Roman" w:hAnsi="Times New Roman" w:cs="Times New Roman"/>
          <w:sz w:val="28"/>
          <w:szCs w:val="28"/>
        </w:rPr>
      </w:pPr>
    </w:p>
    <w:p w:rsidR="003F4343" w:rsidRPr="00B31DCC" w:rsidRDefault="00B31DCC" w:rsidP="003F4343">
      <w:pPr>
        <w:suppressAutoHyphens/>
        <w:spacing w:after="0" w:line="240" w:lineRule="auto"/>
        <w:jc w:val="center"/>
        <w:rPr>
          <w:rFonts w:ascii="Times New Roman" w:eastAsia="Times New Roman" w:hAnsi="Times New Roman" w:cs="Times New Roman"/>
          <w:spacing w:val="20"/>
          <w:sz w:val="28"/>
          <w:szCs w:val="28"/>
          <w:lang w:eastAsia="ru-RU"/>
        </w:rPr>
      </w:pPr>
      <w:r w:rsidRPr="00B31DCC">
        <w:rPr>
          <w:rFonts w:ascii="Times New Roman" w:eastAsia="Times New Roman" w:hAnsi="Times New Roman" w:cs="Times New Roman"/>
          <w:spacing w:val="20"/>
          <w:sz w:val="28"/>
          <w:szCs w:val="28"/>
          <w:lang w:eastAsia="ru-RU"/>
        </w:rPr>
        <w:t>МУНИЦИПАЛЬНОЕ</w:t>
      </w:r>
      <w:r w:rsidR="003F4343" w:rsidRPr="00B31DCC">
        <w:rPr>
          <w:rFonts w:ascii="Times New Roman" w:eastAsia="Times New Roman" w:hAnsi="Times New Roman" w:cs="Times New Roman"/>
          <w:spacing w:val="20"/>
          <w:sz w:val="28"/>
          <w:szCs w:val="28"/>
          <w:lang w:eastAsia="ru-RU"/>
        </w:rPr>
        <w:t xml:space="preserve"> СОБРАНИЕ</w:t>
      </w:r>
    </w:p>
    <w:p w:rsidR="003F4343" w:rsidRPr="00B31DCC" w:rsidRDefault="00B31DCC" w:rsidP="003F4343">
      <w:pPr>
        <w:keepNext/>
        <w:suppressAutoHyphens/>
        <w:spacing w:after="0" w:line="240" w:lineRule="auto"/>
        <w:jc w:val="center"/>
        <w:outlineLvl w:val="1"/>
        <w:rPr>
          <w:rFonts w:ascii="Times New Roman" w:eastAsia="Times New Roman" w:hAnsi="Times New Roman" w:cs="Times New Roman"/>
          <w:spacing w:val="20"/>
          <w:sz w:val="28"/>
          <w:szCs w:val="28"/>
          <w:lang w:eastAsia="ru-RU"/>
        </w:rPr>
      </w:pPr>
      <w:r w:rsidRPr="00B31DCC">
        <w:rPr>
          <w:rFonts w:ascii="Times New Roman" w:eastAsia="Times New Roman" w:hAnsi="Times New Roman" w:cs="Times New Roman"/>
          <w:spacing w:val="20"/>
          <w:sz w:val="28"/>
          <w:szCs w:val="28"/>
          <w:lang w:eastAsia="ru-RU"/>
        </w:rPr>
        <w:t>КИЧМЕНГСКО-ГОРОДЕЦКОГО</w:t>
      </w:r>
      <w:r w:rsidR="003F4343" w:rsidRPr="00B31DCC">
        <w:rPr>
          <w:rFonts w:ascii="Times New Roman" w:eastAsia="Times New Roman" w:hAnsi="Times New Roman" w:cs="Times New Roman"/>
          <w:spacing w:val="20"/>
          <w:sz w:val="28"/>
          <w:szCs w:val="28"/>
          <w:lang w:eastAsia="ru-RU"/>
        </w:rPr>
        <w:t xml:space="preserve"> МУНИЦИПАЛЬНОГО ОКРУГА</w:t>
      </w:r>
      <w:r w:rsidRPr="00B31DCC">
        <w:rPr>
          <w:rFonts w:ascii="Times New Roman" w:eastAsia="Times New Roman" w:hAnsi="Times New Roman" w:cs="Times New Roman"/>
          <w:spacing w:val="20"/>
          <w:sz w:val="28"/>
          <w:szCs w:val="28"/>
          <w:lang w:eastAsia="ru-RU"/>
        </w:rPr>
        <w:t xml:space="preserve"> ВОЛОГОДСКОЙ ОБЛАСТИ</w:t>
      </w:r>
    </w:p>
    <w:p w:rsidR="003F4343" w:rsidRPr="0050699C" w:rsidRDefault="003F4343" w:rsidP="003F4343">
      <w:pPr>
        <w:keepNext/>
        <w:suppressAutoHyphens/>
        <w:spacing w:after="0" w:line="240" w:lineRule="auto"/>
        <w:jc w:val="center"/>
        <w:outlineLvl w:val="1"/>
        <w:rPr>
          <w:rFonts w:ascii="Times New Roman" w:eastAsia="Times New Roman" w:hAnsi="Times New Roman" w:cs="Times New Roman"/>
          <w:sz w:val="28"/>
          <w:szCs w:val="28"/>
          <w:lang w:eastAsia="ru-RU"/>
        </w:rPr>
      </w:pPr>
    </w:p>
    <w:p w:rsidR="003F4343" w:rsidRPr="0050699C" w:rsidRDefault="003F4343" w:rsidP="003F4343">
      <w:pPr>
        <w:keepNext/>
        <w:suppressAutoHyphens/>
        <w:spacing w:after="0" w:line="240" w:lineRule="auto"/>
        <w:jc w:val="center"/>
        <w:outlineLvl w:val="1"/>
        <w:rPr>
          <w:rFonts w:ascii="Times New Roman" w:eastAsia="Times New Roman" w:hAnsi="Times New Roman" w:cs="Times New Roman"/>
          <w:b/>
          <w:spacing w:val="20"/>
          <w:sz w:val="32"/>
          <w:szCs w:val="28"/>
          <w:lang w:eastAsia="ru-RU"/>
        </w:rPr>
      </w:pPr>
      <w:r w:rsidRPr="0050699C">
        <w:rPr>
          <w:rFonts w:ascii="Times New Roman" w:eastAsia="Times New Roman" w:hAnsi="Times New Roman" w:cs="Times New Roman"/>
          <w:b/>
          <w:spacing w:val="20"/>
          <w:sz w:val="32"/>
          <w:szCs w:val="28"/>
          <w:lang w:eastAsia="ru-RU"/>
        </w:rPr>
        <w:t xml:space="preserve"> РЕШЕНИЕ</w:t>
      </w:r>
    </w:p>
    <w:p w:rsidR="003F4343" w:rsidRPr="0050699C" w:rsidRDefault="003F4343" w:rsidP="003F4343">
      <w:pPr>
        <w:suppressAutoHyphens/>
        <w:spacing w:after="0" w:line="240" w:lineRule="auto"/>
        <w:jc w:val="center"/>
        <w:rPr>
          <w:rFonts w:ascii="Times New Roman" w:eastAsia="Times New Roman" w:hAnsi="Times New Roman" w:cs="Times New Roman"/>
          <w:sz w:val="28"/>
          <w:szCs w:val="28"/>
          <w:lang w:eastAsia="ru-RU"/>
        </w:rPr>
      </w:pPr>
    </w:p>
    <w:p w:rsidR="00B31DCC" w:rsidRPr="00B31DCC" w:rsidRDefault="00B31DCC" w:rsidP="00B31DCC">
      <w:pPr>
        <w:autoSpaceDE w:val="0"/>
        <w:autoSpaceDN w:val="0"/>
        <w:adjustRightInd w:val="0"/>
        <w:spacing w:after="0" w:line="240" w:lineRule="auto"/>
        <w:rPr>
          <w:rFonts w:ascii="Times New Roman" w:eastAsia="Times New Roman" w:hAnsi="Times New Roman" w:cs="Times New Roman"/>
          <w:sz w:val="28"/>
          <w:szCs w:val="28"/>
          <w:lang w:eastAsia="ru-RU"/>
        </w:rPr>
      </w:pPr>
      <w:r w:rsidRPr="00B31DCC">
        <w:rPr>
          <w:rFonts w:ascii="Times New Roman" w:eastAsia="Times New Roman" w:hAnsi="Times New Roman" w:cs="Times New Roman"/>
          <w:sz w:val="28"/>
          <w:szCs w:val="28"/>
          <w:lang w:eastAsia="ru-RU"/>
        </w:rPr>
        <w:t>от</w:t>
      </w:r>
      <w:r w:rsidRPr="00B31DCC">
        <w:rPr>
          <w:rFonts w:ascii="Times New Roman" w:eastAsia="Times New Roman" w:hAnsi="Times New Roman" w:cs="Times New Roman"/>
          <w:sz w:val="28"/>
          <w:szCs w:val="28"/>
          <w:lang w:eastAsia="ru-RU"/>
        </w:rPr>
        <w:tab/>
      </w:r>
      <w:r w:rsidR="002F2F8F" w:rsidRPr="002F2F8F">
        <w:rPr>
          <w:rFonts w:ascii="Times New Roman" w:eastAsia="Times New Roman" w:hAnsi="Times New Roman" w:cs="Times New Roman"/>
          <w:sz w:val="28"/>
          <w:szCs w:val="28"/>
          <w:u w:val="single"/>
          <w:lang w:eastAsia="ru-RU"/>
        </w:rPr>
        <w:t>31.05.2023</w:t>
      </w:r>
      <w:r w:rsidR="002F2F8F">
        <w:rPr>
          <w:rFonts w:ascii="Times New Roman" w:eastAsia="Times New Roman" w:hAnsi="Times New Roman" w:cs="Times New Roman"/>
          <w:sz w:val="28"/>
          <w:szCs w:val="28"/>
          <w:lang w:eastAsia="ru-RU"/>
        </w:rPr>
        <w:tab/>
        <w:t xml:space="preserve"> </w:t>
      </w:r>
      <w:r w:rsidRPr="00B31DCC">
        <w:rPr>
          <w:rFonts w:ascii="Times New Roman" w:eastAsia="Times New Roman" w:hAnsi="Times New Roman" w:cs="Times New Roman"/>
          <w:sz w:val="28"/>
          <w:szCs w:val="28"/>
          <w:lang w:eastAsia="ru-RU"/>
        </w:rPr>
        <w:t>№</w:t>
      </w:r>
      <w:r w:rsidR="002F2F8F">
        <w:rPr>
          <w:rFonts w:ascii="Times New Roman" w:eastAsia="Times New Roman" w:hAnsi="Times New Roman" w:cs="Times New Roman"/>
          <w:sz w:val="28"/>
          <w:szCs w:val="28"/>
          <w:lang w:eastAsia="ru-RU"/>
        </w:rPr>
        <w:t xml:space="preserve">   </w:t>
      </w:r>
      <w:r w:rsidR="004D42C0">
        <w:rPr>
          <w:rFonts w:ascii="Times New Roman" w:eastAsia="Times New Roman" w:hAnsi="Times New Roman" w:cs="Times New Roman"/>
          <w:sz w:val="28"/>
          <w:szCs w:val="28"/>
          <w:u w:val="single"/>
          <w:lang w:eastAsia="ru-RU"/>
        </w:rPr>
        <w:t>46</w:t>
      </w:r>
      <w:r w:rsidR="002F2F8F" w:rsidRPr="002F2F8F">
        <w:rPr>
          <w:rFonts w:ascii="Times New Roman" w:eastAsia="Times New Roman" w:hAnsi="Times New Roman" w:cs="Times New Roman"/>
          <w:sz w:val="28"/>
          <w:szCs w:val="28"/>
          <w:u w:val="single"/>
          <w:lang w:eastAsia="ru-RU"/>
        </w:rPr>
        <w:t xml:space="preserve"> </w:t>
      </w:r>
    </w:p>
    <w:p w:rsidR="00B31DCC" w:rsidRDefault="00B31DCC" w:rsidP="00B31DCC">
      <w:pPr>
        <w:autoSpaceDE w:val="0"/>
        <w:autoSpaceDN w:val="0"/>
        <w:adjustRightInd w:val="0"/>
        <w:spacing w:after="0" w:line="240" w:lineRule="auto"/>
        <w:rPr>
          <w:rFonts w:ascii="Times New Roman" w:eastAsia="Times New Roman" w:hAnsi="Times New Roman" w:cs="Times New Roman"/>
          <w:sz w:val="28"/>
          <w:szCs w:val="28"/>
          <w:lang w:eastAsia="ru-RU"/>
        </w:rPr>
      </w:pPr>
      <w:r w:rsidRPr="00B31DCC">
        <w:rPr>
          <w:rFonts w:ascii="Times New Roman" w:eastAsia="Times New Roman" w:hAnsi="Times New Roman" w:cs="Times New Roman"/>
          <w:sz w:val="28"/>
          <w:szCs w:val="28"/>
          <w:lang w:eastAsia="ru-RU"/>
        </w:rPr>
        <w:t>с. Кичменгский Городок</w:t>
      </w:r>
    </w:p>
    <w:p w:rsidR="00B31DCC" w:rsidRDefault="00B31DCC" w:rsidP="00B31DC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1DCC" w:rsidRDefault="00B31DCC" w:rsidP="00B31DC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4343" w:rsidRPr="00B31DCC" w:rsidRDefault="003F4343" w:rsidP="00B31DCC">
      <w:pPr>
        <w:autoSpaceDE w:val="0"/>
        <w:autoSpaceDN w:val="0"/>
        <w:adjustRightInd w:val="0"/>
        <w:spacing w:after="0" w:line="240" w:lineRule="auto"/>
        <w:jc w:val="center"/>
        <w:rPr>
          <w:rFonts w:ascii="Times New Roman" w:eastAsia="Times New Roman" w:hAnsi="Times New Roman" w:cs="Times New Roman"/>
          <w:b/>
          <w:strike/>
          <w:sz w:val="28"/>
          <w:szCs w:val="28"/>
          <w:lang w:eastAsia="ru-RU"/>
        </w:rPr>
      </w:pPr>
      <w:r w:rsidRPr="00B31DCC">
        <w:rPr>
          <w:rFonts w:ascii="Times New Roman" w:eastAsia="Times New Roman" w:hAnsi="Times New Roman" w:cs="Times New Roman"/>
          <w:b/>
          <w:sz w:val="28"/>
          <w:szCs w:val="28"/>
          <w:lang w:eastAsia="ru-RU"/>
        </w:rPr>
        <w:t xml:space="preserve">Об утверждении Положения о территориальном общественном самоуправлении в </w:t>
      </w:r>
      <w:r w:rsidR="00B31DCC">
        <w:rPr>
          <w:rFonts w:ascii="Times New Roman" w:eastAsia="Times New Roman" w:hAnsi="Times New Roman" w:cs="Times New Roman"/>
          <w:b/>
          <w:sz w:val="28"/>
          <w:szCs w:val="28"/>
          <w:lang w:eastAsia="ru-RU"/>
        </w:rPr>
        <w:t>Кичменгско-</w:t>
      </w:r>
      <w:r w:rsidR="009B23A7">
        <w:rPr>
          <w:rFonts w:ascii="Times New Roman" w:eastAsia="Times New Roman" w:hAnsi="Times New Roman" w:cs="Times New Roman"/>
          <w:b/>
          <w:sz w:val="28"/>
          <w:szCs w:val="28"/>
          <w:lang w:eastAsia="ru-RU"/>
        </w:rPr>
        <w:t>Городецком</w:t>
      </w:r>
      <w:r w:rsidRPr="00B31DCC">
        <w:rPr>
          <w:rFonts w:ascii="Times New Roman" w:eastAsia="Times New Roman" w:hAnsi="Times New Roman" w:cs="Times New Roman"/>
          <w:b/>
          <w:sz w:val="28"/>
          <w:szCs w:val="28"/>
          <w:lang w:eastAsia="ru-RU"/>
        </w:rPr>
        <w:t xml:space="preserve"> муниципальном округе Вологодской области</w:t>
      </w:r>
    </w:p>
    <w:p w:rsidR="003F4343" w:rsidRPr="00A2239A" w:rsidRDefault="003F4343" w:rsidP="003F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4343" w:rsidRPr="0059306F" w:rsidRDefault="003F4343" w:rsidP="007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239A">
        <w:rPr>
          <w:rFonts w:ascii="Times New Roman" w:eastAsia="Times New Roman" w:hAnsi="Times New Roman" w:cs="Times New Roman"/>
          <w:sz w:val="28"/>
          <w:szCs w:val="28"/>
          <w:lang w:eastAsia="ru-RU"/>
        </w:rPr>
        <w:t>В соответствии</w:t>
      </w:r>
      <w:r>
        <w:rPr>
          <w:rFonts w:ascii="Times New Roman" w:eastAsia="Times New Roman" w:hAnsi="Times New Roman" w:cs="Times New Roman"/>
          <w:sz w:val="28"/>
          <w:szCs w:val="28"/>
          <w:lang w:eastAsia="ru-RU"/>
        </w:rPr>
        <w:t xml:space="preserve"> со </w:t>
      </w:r>
      <w:r w:rsidRPr="003F4343">
        <w:rPr>
          <w:rFonts w:ascii="Times New Roman" w:eastAsia="Times New Roman" w:hAnsi="Times New Roman" w:cs="Times New Roman"/>
          <w:sz w:val="28"/>
          <w:szCs w:val="28"/>
          <w:lang w:eastAsia="ru-RU"/>
        </w:rPr>
        <w:t xml:space="preserve">статьей 27 Федерального закона от 06.10.2003 </w:t>
      </w:r>
      <w:r>
        <w:rPr>
          <w:rFonts w:ascii="Times New Roman" w:eastAsia="Times New Roman" w:hAnsi="Times New Roman" w:cs="Times New Roman"/>
          <w:sz w:val="28"/>
          <w:szCs w:val="28"/>
          <w:lang w:eastAsia="ru-RU"/>
        </w:rPr>
        <w:br/>
      </w:r>
      <w:r w:rsidRPr="003F4343">
        <w:rPr>
          <w:rFonts w:ascii="Times New Roman" w:eastAsia="Times New Roman" w:hAnsi="Times New Roman" w:cs="Times New Roman"/>
          <w:sz w:val="28"/>
          <w:szCs w:val="28"/>
          <w:lang w:eastAsia="ru-RU"/>
        </w:rPr>
        <w:t>№ 131-ФЗ</w:t>
      </w:r>
      <w:r>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 xml:space="preserve">«Об общих принципах организации местного самоуправления </w:t>
      </w:r>
      <w:r>
        <w:rPr>
          <w:rFonts w:ascii="Times New Roman" w:eastAsia="Times New Roman" w:hAnsi="Times New Roman" w:cs="Times New Roman"/>
          <w:sz w:val="28"/>
          <w:szCs w:val="28"/>
          <w:lang w:eastAsia="ru-RU"/>
        </w:rPr>
        <w:br/>
      </w:r>
      <w:r w:rsidRPr="003F4343">
        <w:rPr>
          <w:rFonts w:ascii="Times New Roman" w:eastAsia="Times New Roman" w:hAnsi="Times New Roman" w:cs="Times New Roman"/>
          <w:sz w:val="28"/>
          <w:szCs w:val="28"/>
          <w:lang w:eastAsia="ru-RU"/>
        </w:rPr>
        <w:t xml:space="preserve">в Российской Федерации», Федеральным законом от 12 января 1996 года </w:t>
      </w:r>
      <w:r>
        <w:rPr>
          <w:rFonts w:ascii="Times New Roman" w:eastAsia="Times New Roman" w:hAnsi="Times New Roman" w:cs="Times New Roman"/>
          <w:sz w:val="28"/>
          <w:szCs w:val="28"/>
          <w:lang w:eastAsia="ru-RU"/>
        </w:rPr>
        <w:br/>
      </w:r>
      <w:r w:rsidRPr="003F4343">
        <w:rPr>
          <w:rFonts w:ascii="Times New Roman" w:eastAsia="Times New Roman" w:hAnsi="Times New Roman" w:cs="Times New Roman"/>
          <w:sz w:val="28"/>
          <w:szCs w:val="28"/>
          <w:lang w:eastAsia="ru-RU"/>
        </w:rPr>
        <w:t xml:space="preserve">№ 7-ФЗ «О некоммерческих организациях», статьей 16 Устава </w:t>
      </w:r>
      <w:r w:rsidR="007F0761">
        <w:rPr>
          <w:rFonts w:ascii="Times New Roman" w:eastAsia="Times New Roman" w:hAnsi="Times New Roman" w:cs="Times New Roman"/>
          <w:sz w:val="28"/>
          <w:szCs w:val="28"/>
          <w:lang w:eastAsia="ru-RU"/>
        </w:rPr>
        <w:t>Кичменгско-Городецкого</w:t>
      </w:r>
      <w:r w:rsidRPr="003F4343">
        <w:rPr>
          <w:rFonts w:ascii="Times New Roman" w:eastAsia="Times New Roman" w:hAnsi="Times New Roman" w:cs="Times New Roman"/>
          <w:sz w:val="28"/>
          <w:szCs w:val="28"/>
          <w:lang w:eastAsia="ru-RU"/>
        </w:rPr>
        <w:t xml:space="preserve"> муниципального округа</w:t>
      </w:r>
      <w:r w:rsidR="007F0761">
        <w:rPr>
          <w:rFonts w:ascii="Times New Roman" w:eastAsia="Times New Roman" w:hAnsi="Times New Roman" w:cs="Times New Roman"/>
          <w:sz w:val="28"/>
          <w:szCs w:val="28"/>
          <w:lang w:eastAsia="ru-RU"/>
        </w:rPr>
        <w:t xml:space="preserve"> Муниципальное</w:t>
      </w:r>
      <w:r w:rsidRPr="00A2239A">
        <w:rPr>
          <w:rFonts w:ascii="Times New Roman" w:eastAsia="Times New Roman" w:hAnsi="Times New Roman" w:cs="Times New Roman"/>
          <w:sz w:val="28"/>
          <w:szCs w:val="28"/>
          <w:lang w:eastAsia="ru-RU"/>
        </w:rPr>
        <w:t xml:space="preserve"> Собрание </w:t>
      </w:r>
      <w:r w:rsidR="007F0761">
        <w:rPr>
          <w:rFonts w:ascii="Times New Roman" w:eastAsia="Times New Roman" w:hAnsi="Times New Roman" w:cs="Times New Roman"/>
          <w:sz w:val="28"/>
          <w:szCs w:val="28"/>
          <w:lang w:eastAsia="ru-RU"/>
        </w:rPr>
        <w:t>Кичменгско-Городецкого</w:t>
      </w:r>
      <w:r w:rsidRPr="00A2239A">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округа</w:t>
      </w:r>
      <w:r w:rsidR="007F0761">
        <w:rPr>
          <w:rFonts w:ascii="Times New Roman" w:eastAsia="Times New Roman" w:hAnsi="Times New Roman" w:cs="Times New Roman"/>
          <w:sz w:val="28"/>
          <w:szCs w:val="28"/>
          <w:lang w:eastAsia="ru-RU"/>
        </w:rPr>
        <w:t xml:space="preserve"> Вологодской области </w:t>
      </w:r>
      <w:r w:rsidRPr="0002304F">
        <w:rPr>
          <w:rFonts w:ascii="Times New Roman" w:eastAsia="Times New Roman" w:hAnsi="Times New Roman" w:cs="Times New Roman"/>
          <w:b/>
          <w:sz w:val="28"/>
          <w:szCs w:val="28"/>
          <w:lang w:eastAsia="ru-RU"/>
        </w:rPr>
        <w:t>РЕШИЛО</w:t>
      </w:r>
      <w:r w:rsidRPr="0059306F">
        <w:rPr>
          <w:rFonts w:ascii="Times New Roman" w:eastAsia="Times New Roman" w:hAnsi="Times New Roman" w:cs="Times New Roman"/>
          <w:sz w:val="28"/>
          <w:szCs w:val="28"/>
          <w:lang w:eastAsia="ru-RU"/>
        </w:rPr>
        <w:t>:</w:t>
      </w:r>
    </w:p>
    <w:p w:rsidR="003F4343" w:rsidRPr="00A2239A" w:rsidRDefault="003F4343" w:rsidP="003F43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39A">
        <w:rPr>
          <w:rFonts w:ascii="Times New Roman" w:eastAsia="Times New Roman" w:hAnsi="Times New Roman" w:cs="Times New Roman"/>
          <w:sz w:val="28"/>
          <w:szCs w:val="28"/>
          <w:lang w:eastAsia="ru-RU"/>
        </w:rPr>
        <w:t xml:space="preserve">1. Утвердить </w:t>
      </w:r>
      <w:hyperlink r:id="rId9" w:history="1">
        <w:r w:rsidRPr="00F234F0">
          <w:rPr>
            <w:rStyle w:val="a4"/>
            <w:rFonts w:ascii="Times New Roman" w:eastAsia="Times New Roman" w:hAnsi="Times New Roman" w:cs="Times New Roman"/>
            <w:color w:val="auto"/>
            <w:sz w:val="28"/>
            <w:szCs w:val="28"/>
            <w:u w:val="none"/>
            <w:lang w:eastAsia="ru-RU"/>
          </w:rPr>
          <w:t>Положение</w:t>
        </w:r>
      </w:hyperlink>
      <w:r w:rsidRPr="00A2239A">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 xml:space="preserve">о территориальном общественном самоуправлении в </w:t>
      </w:r>
      <w:r w:rsidR="00B92164">
        <w:rPr>
          <w:rFonts w:ascii="Times New Roman" w:eastAsia="Times New Roman" w:hAnsi="Times New Roman" w:cs="Times New Roman"/>
          <w:sz w:val="28"/>
          <w:szCs w:val="28"/>
          <w:lang w:eastAsia="ru-RU"/>
        </w:rPr>
        <w:t>Кичменгско-Городецком</w:t>
      </w:r>
      <w:r w:rsidRPr="003F4343">
        <w:rPr>
          <w:rFonts w:ascii="Times New Roman" w:eastAsia="Times New Roman" w:hAnsi="Times New Roman" w:cs="Times New Roman"/>
          <w:sz w:val="28"/>
          <w:szCs w:val="28"/>
          <w:lang w:eastAsia="ru-RU"/>
        </w:rPr>
        <w:t xml:space="preserve"> муниципальном округе Вологодской области</w:t>
      </w:r>
      <w:r>
        <w:rPr>
          <w:rFonts w:ascii="Times New Roman" w:eastAsia="Times New Roman" w:hAnsi="Times New Roman" w:cs="Times New Roman"/>
          <w:sz w:val="28"/>
          <w:szCs w:val="28"/>
          <w:lang w:eastAsia="ru-RU"/>
        </w:rPr>
        <w:t xml:space="preserve"> согласно приложению</w:t>
      </w:r>
      <w:r w:rsidRPr="00A2239A">
        <w:rPr>
          <w:rFonts w:ascii="Times New Roman" w:eastAsia="Times New Roman" w:hAnsi="Times New Roman" w:cs="Times New Roman"/>
          <w:sz w:val="28"/>
          <w:szCs w:val="28"/>
          <w:lang w:eastAsia="ru-RU"/>
        </w:rPr>
        <w:t xml:space="preserve"> </w:t>
      </w:r>
      <w:r w:rsidR="00596A9D">
        <w:rPr>
          <w:rFonts w:ascii="Times New Roman" w:eastAsia="Times New Roman" w:hAnsi="Times New Roman" w:cs="Times New Roman"/>
          <w:sz w:val="28"/>
          <w:szCs w:val="28"/>
          <w:lang w:eastAsia="ru-RU"/>
        </w:rPr>
        <w:t xml:space="preserve">№ </w:t>
      </w:r>
      <w:r w:rsidRPr="00A2239A">
        <w:rPr>
          <w:rFonts w:ascii="Times New Roman" w:eastAsia="Times New Roman" w:hAnsi="Times New Roman" w:cs="Times New Roman"/>
          <w:sz w:val="28"/>
          <w:szCs w:val="28"/>
          <w:lang w:eastAsia="ru-RU"/>
        </w:rPr>
        <w:t>1 к настоящему решению.</w:t>
      </w:r>
    </w:p>
    <w:p w:rsidR="003F4343" w:rsidRPr="0015480F" w:rsidRDefault="003F4343" w:rsidP="003F43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39A">
        <w:rPr>
          <w:rFonts w:ascii="Times New Roman" w:eastAsia="Times New Roman" w:hAnsi="Times New Roman" w:cs="Times New Roman"/>
          <w:sz w:val="28"/>
          <w:szCs w:val="28"/>
          <w:lang w:eastAsia="ru-RU"/>
        </w:rPr>
        <w:t xml:space="preserve">2. </w:t>
      </w:r>
      <w:r w:rsidR="00B92164" w:rsidRPr="00B92164">
        <w:rPr>
          <w:rFonts w:ascii="Times New Roman" w:eastAsia="Times New Roman" w:hAnsi="Times New Roman" w:cs="Times New Roman"/>
          <w:sz w:val="28"/>
          <w:szCs w:val="28"/>
          <w:lang w:eastAsia="ru-RU"/>
        </w:rPr>
        <w:t>Признать утратившими силу нормативные правовые акты Совета муниципального образования Городецкое Кичменгско-Городецкого муниципального района Вологодской области, Совета сельского поселения Енангское Кичменгско-Городецкого муниципального района Вологодской области, Совета сельского поселения Кичменгское Кичменгско-Городецкого муниципального района Вологодской области согласно прило</w:t>
      </w:r>
      <w:r w:rsidR="00B92164">
        <w:rPr>
          <w:rFonts w:ascii="Times New Roman" w:eastAsia="Times New Roman" w:hAnsi="Times New Roman" w:cs="Times New Roman"/>
          <w:sz w:val="28"/>
          <w:szCs w:val="28"/>
          <w:lang w:eastAsia="ru-RU"/>
        </w:rPr>
        <w:t>жению № 2 к настоящему решению</w:t>
      </w:r>
      <w:r w:rsidRPr="0015480F">
        <w:rPr>
          <w:rFonts w:ascii="Times New Roman" w:eastAsia="Times New Roman" w:hAnsi="Times New Roman" w:cs="Times New Roman"/>
          <w:sz w:val="28"/>
          <w:szCs w:val="28"/>
          <w:lang w:eastAsia="ru-RU"/>
        </w:rPr>
        <w:t>.</w:t>
      </w:r>
    </w:p>
    <w:p w:rsidR="0015480F" w:rsidRDefault="00B92164" w:rsidP="00B9216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F4343" w:rsidRPr="0015480F">
        <w:rPr>
          <w:rFonts w:ascii="Times New Roman" w:eastAsia="Times New Roman" w:hAnsi="Times New Roman" w:cs="Times New Roman"/>
          <w:sz w:val="28"/>
          <w:szCs w:val="28"/>
          <w:lang w:eastAsia="ru-RU"/>
        </w:rPr>
        <w:t xml:space="preserve">. </w:t>
      </w:r>
      <w:r w:rsidRPr="00B92164">
        <w:rPr>
          <w:rFonts w:ascii="Times New Roman" w:eastAsia="Times New Roman" w:hAnsi="Times New Roman" w:cs="Times New Roman"/>
          <w:sz w:val="28"/>
          <w:szCs w:val="28"/>
          <w:lang w:eastAsia="ru-RU"/>
        </w:rPr>
        <w:t>Настоящее решение подлежит размещению на официальном сайте Кичменгско-Городецкого муниципального округа в информационно-телекоммуникационной сети «Интернет» и вступает в силу после его официального опубликования в газете «Заря Севера».</w:t>
      </w:r>
    </w:p>
    <w:p w:rsidR="00B92164" w:rsidRPr="00A2239A" w:rsidRDefault="00B92164" w:rsidP="00B9216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679"/>
      </w:tblGrid>
      <w:tr w:rsidR="003F4343" w:rsidRPr="0050699C" w:rsidTr="00F234F0">
        <w:trPr>
          <w:trHeight w:val="360"/>
        </w:trPr>
        <w:tc>
          <w:tcPr>
            <w:tcW w:w="5211" w:type="dxa"/>
            <w:tcBorders>
              <w:top w:val="nil"/>
              <w:left w:val="nil"/>
              <w:bottom w:val="nil"/>
              <w:right w:val="nil"/>
              <w:tl2br w:val="nil"/>
              <w:tr2bl w:val="nil"/>
            </w:tcBorders>
          </w:tcPr>
          <w:p w:rsidR="003F4343" w:rsidRPr="0050699C" w:rsidRDefault="003F4343" w:rsidP="00F234F0">
            <w:pPr>
              <w:spacing w:after="0" w:line="240" w:lineRule="auto"/>
              <w:rPr>
                <w:rFonts w:ascii="Times New Roman" w:eastAsia="Times New Roman" w:hAnsi="Times New Roman" w:cs="Times New Roman"/>
                <w:sz w:val="24"/>
                <w:szCs w:val="24"/>
                <w:lang w:eastAsia="ru-RU"/>
              </w:rPr>
            </w:pPr>
            <w:r w:rsidRPr="0050699C">
              <w:rPr>
                <w:rFonts w:ascii="Times New Roman" w:eastAsia="Times New Roman" w:hAnsi="Times New Roman" w:cs="Times New Roman"/>
                <w:sz w:val="28"/>
                <w:szCs w:val="24"/>
                <w:lang w:eastAsia="ru-RU"/>
              </w:rPr>
              <w:t>Председатель</w:t>
            </w:r>
          </w:p>
          <w:p w:rsidR="003F4343" w:rsidRPr="0050699C" w:rsidRDefault="00B92164" w:rsidP="00F234F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Муниципального</w:t>
            </w:r>
            <w:r w:rsidR="003F4343" w:rsidRPr="0050699C">
              <w:rPr>
                <w:rFonts w:ascii="Times New Roman" w:eastAsia="Times New Roman" w:hAnsi="Times New Roman" w:cs="Times New Roman"/>
                <w:sz w:val="28"/>
                <w:szCs w:val="24"/>
                <w:lang w:eastAsia="ru-RU"/>
              </w:rPr>
              <w:t xml:space="preserve"> Собрания</w:t>
            </w:r>
          </w:p>
          <w:p w:rsidR="003F4343" w:rsidRPr="0050699C" w:rsidRDefault="00B92164" w:rsidP="00F234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Кичменгско-Городецкого</w:t>
            </w:r>
            <w:r w:rsidR="003F4343" w:rsidRPr="0050699C">
              <w:rPr>
                <w:rFonts w:ascii="Times New Roman" w:eastAsia="Times New Roman" w:hAnsi="Times New Roman" w:cs="Times New Roman"/>
                <w:sz w:val="28"/>
                <w:szCs w:val="24"/>
                <w:lang w:eastAsia="ru-RU"/>
              </w:rPr>
              <w:t xml:space="preserve">  муниципального округа Вологодской области</w:t>
            </w:r>
          </w:p>
        </w:tc>
        <w:tc>
          <w:tcPr>
            <w:tcW w:w="4679" w:type="dxa"/>
            <w:tcBorders>
              <w:top w:val="nil"/>
              <w:left w:val="nil"/>
              <w:bottom w:val="nil"/>
              <w:right w:val="nil"/>
              <w:tl2br w:val="nil"/>
              <w:tr2bl w:val="nil"/>
            </w:tcBorders>
          </w:tcPr>
          <w:p w:rsidR="003F4343" w:rsidRDefault="003F4343" w:rsidP="00F234F0">
            <w:pPr>
              <w:spacing w:after="0" w:line="240" w:lineRule="auto"/>
              <w:ind w:left="459"/>
              <w:rPr>
                <w:rFonts w:ascii="Times New Roman" w:eastAsia="Times New Roman" w:hAnsi="Times New Roman" w:cs="Times New Roman"/>
                <w:sz w:val="28"/>
                <w:szCs w:val="24"/>
                <w:lang w:eastAsia="ru-RU"/>
              </w:rPr>
            </w:pPr>
            <w:r w:rsidRPr="0050699C">
              <w:rPr>
                <w:rFonts w:ascii="Times New Roman" w:eastAsia="Times New Roman" w:hAnsi="Times New Roman" w:cs="Times New Roman"/>
                <w:sz w:val="28"/>
                <w:szCs w:val="24"/>
                <w:lang w:eastAsia="ru-RU"/>
              </w:rPr>
              <w:t xml:space="preserve">Глава </w:t>
            </w:r>
          </w:p>
          <w:p w:rsidR="003F4343" w:rsidRPr="0050699C" w:rsidRDefault="00B92164" w:rsidP="00F234F0">
            <w:pPr>
              <w:spacing w:after="0" w:line="240" w:lineRule="auto"/>
              <w:ind w:left="45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Кичменгско-Городецкого</w:t>
            </w:r>
            <w:r w:rsidR="003F4343" w:rsidRPr="0050699C">
              <w:rPr>
                <w:rFonts w:ascii="Times New Roman" w:eastAsia="Times New Roman" w:hAnsi="Times New Roman" w:cs="Times New Roman"/>
                <w:sz w:val="28"/>
                <w:szCs w:val="24"/>
                <w:lang w:eastAsia="ru-RU"/>
              </w:rPr>
              <w:t xml:space="preserve"> муниципального </w:t>
            </w:r>
            <w:r>
              <w:rPr>
                <w:rFonts w:ascii="Times New Roman" w:eastAsia="Times New Roman" w:hAnsi="Times New Roman" w:cs="Times New Roman"/>
                <w:sz w:val="28"/>
                <w:szCs w:val="24"/>
                <w:lang w:eastAsia="ru-RU"/>
              </w:rPr>
              <w:t>округа</w:t>
            </w:r>
            <w:r w:rsidR="003F4343">
              <w:rPr>
                <w:rFonts w:ascii="Times New Roman" w:eastAsia="Times New Roman" w:hAnsi="Times New Roman" w:cs="Times New Roman"/>
                <w:sz w:val="28"/>
                <w:szCs w:val="24"/>
                <w:lang w:eastAsia="ru-RU"/>
              </w:rPr>
              <w:t xml:space="preserve"> </w:t>
            </w:r>
            <w:r w:rsidR="003F4343" w:rsidRPr="0050699C">
              <w:rPr>
                <w:rFonts w:ascii="Times New Roman" w:eastAsia="Times New Roman" w:hAnsi="Times New Roman" w:cs="Times New Roman"/>
                <w:sz w:val="28"/>
                <w:szCs w:val="24"/>
                <w:lang w:eastAsia="ru-RU"/>
              </w:rPr>
              <w:t>Вологодской области</w:t>
            </w:r>
          </w:p>
          <w:p w:rsidR="003F4343" w:rsidRPr="0050699C" w:rsidRDefault="003F4343" w:rsidP="00F234F0">
            <w:pPr>
              <w:spacing w:after="0" w:line="240" w:lineRule="auto"/>
              <w:ind w:left="459"/>
              <w:rPr>
                <w:rFonts w:ascii="Times New Roman" w:eastAsia="Times New Roman" w:hAnsi="Times New Roman" w:cs="Times New Roman"/>
                <w:sz w:val="24"/>
                <w:szCs w:val="24"/>
                <w:lang w:eastAsia="ru-RU"/>
              </w:rPr>
            </w:pPr>
          </w:p>
        </w:tc>
      </w:tr>
      <w:tr w:rsidR="003F4343" w:rsidRPr="0050699C" w:rsidTr="00F234F0">
        <w:trPr>
          <w:trHeight w:val="360"/>
        </w:trPr>
        <w:tc>
          <w:tcPr>
            <w:tcW w:w="5211" w:type="dxa"/>
            <w:tcBorders>
              <w:top w:val="nil"/>
              <w:left w:val="nil"/>
              <w:bottom w:val="nil"/>
              <w:right w:val="nil"/>
              <w:tl2br w:val="nil"/>
              <w:tr2bl w:val="nil"/>
            </w:tcBorders>
          </w:tcPr>
          <w:p w:rsidR="003F4343" w:rsidRPr="0050699C" w:rsidRDefault="003F4343" w:rsidP="00F234F0">
            <w:pPr>
              <w:spacing w:after="0" w:line="240" w:lineRule="auto"/>
              <w:rPr>
                <w:rFonts w:ascii="Times New Roman" w:eastAsia="Times New Roman" w:hAnsi="Times New Roman" w:cs="Times New Roman"/>
                <w:sz w:val="28"/>
                <w:szCs w:val="24"/>
                <w:lang w:eastAsia="ru-RU"/>
              </w:rPr>
            </w:pPr>
          </w:p>
          <w:p w:rsidR="003F4343" w:rsidRPr="0050699C" w:rsidRDefault="00596A9D" w:rsidP="00F234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____________</w:t>
            </w:r>
            <w:r w:rsidR="003F4343" w:rsidRPr="0050699C">
              <w:rPr>
                <w:rFonts w:ascii="Times New Roman" w:eastAsia="Times New Roman" w:hAnsi="Times New Roman" w:cs="Times New Roman"/>
                <w:sz w:val="28"/>
                <w:szCs w:val="24"/>
                <w:lang w:eastAsia="ru-RU"/>
              </w:rPr>
              <w:t xml:space="preserve">Л.Н. </w:t>
            </w:r>
            <w:r w:rsidR="00B92164">
              <w:rPr>
                <w:rFonts w:ascii="Times New Roman" w:eastAsia="Times New Roman" w:hAnsi="Times New Roman" w:cs="Times New Roman"/>
                <w:sz w:val="28"/>
                <w:szCs w:val="24"/>
                <w:lang w:eastAsia="ru-RU"/>
              </w:rPr>
              <w:t>Дьякова</w:t>
            </w:r>
          </w:p>
          <w:p w:rsidR="003F4343" w:rsidRPr="0050699C" w:rsidRDefault="003F4343" w:rsidP="00F234F0">
            <w:pPr>
              <w:spacing w:after="0" w:line="240" w:lineRule="auto"/>
              <w:rPr>
                <w:rFonts w:ascii="Times New Roman" w:eastAsia="Times New Roman" w:hAnsi="Times New Roman" w:cs="Times New Roman"/>
                <w:sz w:val="24"/>
                <w:szCs w:val="24"/>
                <w:lang w:eastAsia="ru-RU"/>
              </w:rPr>
            </w:pPr>
          </w:p>
        </w:tc>
        <w:tc>
          <w:tcPr>
            <w:tcW w:w="4679" w:type="dxa"/>
            <w:tcBorders>
              <w:top w:val="nil"/>
              <w:left w:val="nil"/>
              <w:bottom w:val="nil"/>
              <w:right w:val="nil"/>
              <w:tl2br w:val="nil"/>
              <w:tr2bl w:val="nil"/>
            </w:tcBorders>
          </w:tcPr>
          <w:p w:rsidR="003F4343" w:rsidRPr="0050699C" w:rsidRDefault="003F4343" w:rsidP="00F234F0">
            <w:pPr>
              <w:spacing w:after="0" w:line="240" w:lineRule="auto"/>
              <w:ind w:left="459"/>
              <w:rPr>
                <w:rFonts w:ascii="Times New Roman" w:eastAsia="Times New Roman" w:hAnsi="Times New Roman" w:cs="Times New Roman"/>
                <w:sz w:val="28"/>
                <w:szCs w:val="24"/>
                <w:lang w:eastAsia="ru-RU"/>
              </w:rPr>
            </w:pPr>
          </w:p>
          <w:p w:rsidR="003F4343" w:rsidRPr="0050699C" w:rsidRDefault="003F4343" w:rsidP="00F234F0">
            <w:pPr>
              <w:spacing w:after="0" w:line="240" w:lineRule="auto"/>
              <w:ind w:left="459"/>
              <w:rPr>
                <w:rFonts w:ascii="Times New Roman" w:eastAsia="Times New Roman" w:hAnsi="Times New Roman" w:cs="Times New Roman"/>
                <w:sz w:val="24"/>
                <w:szCs w:val="24"/>
                <w:lang w:eastAsia="ru-RU"/>
              </w:rPr>
            </w:pPr>
            <w:r w:rsidRPr="0050699C">
              <w:rPr>
                <w:rFonts w:ascii="Times New Roman" w:eastAsia="Times New Roman" w:hAnsi="Times New Roman" w:cs="Times New Roman"/>
                <w:sz w:val="28"/>
                <w:szCs w:val="24"/>
                <w:lang w:eastAsia="ru-RU"/>
              </w:rPr>
              <w:t>________</w:t>
            </w:r>
            <w:r>
              <w:rPr>
                <w:rFonts w:ascii="Times New Roman" w:eastAsia="Times New Roman" w:hAnsi="Times New Roman" w:cs="Times New Roman"/>
                <w:sz w:val="28"/>
                <w:szCs w:val="24"/>
                <w:lang w:eastAsia="ru-RU"/>
              </w:rPr>
              <w:t>___</w:t>
            </w:r>
            <w:r w:rsidR="00AD41C5">
              <w:rPr>
                <w:rFonts w:ascii="Times New Roman" w:eastAsia="Times New Roman" w:hAnsi="Times New Roman" w:cs="Times New Roman"/>
                <w:sz w:val="28"/>
                <w:szCs w:val="24"/>
                <w:lang w:eastAsia="ru-RU"/>
              </w:rPr>
              <w:t>С.А. Ордин</w:t>
            </w:r>
          </w:p>
          <w:p w:rsidR="003F4343" w:rsidRPr="0050699C" w:rsidRDefault="003F4343" w:rsidP="00F234F0">
            <w:pPr>
              <w:spacing w:after="0" w:line="240" w:lineRule="auto"/>
              <w:ind w:left="459"/>
              <w:rPr>
                <w:rFonts w:ascii="Times New Roman" w:eastAsia="Times New Roman" w:hAnsi="Times New Roman" w:cs="Times New Roman"/>
                <w:sz w:val="24"/>
                <w:szCs w:val="24"/>
                <w:lang w:eastAsia="ru-RU"/>
              </w:rPr>
            </w:pPr>
            <w:r w:rsidRPr="0050699C">
              <w:rPr>
                <w:rFonts w:ascii="Times New Roman" w:eastAsia="Times New Roman" w:hAnsi="Times New Roman" w:cs="Times New Roman"/>
                <w:i/>
                <w:sz w:val="20"/>
                <w:szCs w:val="24"/>
                <w:lang w:eastAsia="ru-RU"/>
              </w:rPr>
              <w:lastRenderedPageBreak/>
              <w:t xml:space="preserve">   </w:t>
            </w:r>
          </w:p>
        </w:tc>
      </w:tr>
    </w:tbl>
    <w:bookmarkEnd w:id="0"/>
    <w:p w:rsidR="003F4343" w:rsidRPr="00B66E95" w:rsidRDefault="00596A9D" w:rsidP="00596A9D">
      <w:pPr>
        <w:autoSpaceDE w:val="0"/>
        <w:autoSpaceDN w:val="0"/>
        <w:adjustRightInd w:val="0"/>
        <w:spacing w:after="0" w:line="240" w:lineRule="auto"/>
        <w:rPr>
          <w:rFonts w:ascii="Times New Roman" w:hAnsi="Times New Roman" w:cs="Times New Roman"/>
          <w:color w:val="000000"/>
          <w:sz w:val="28"/>
          <w:szCs w:val="24"/>
        </w:rPr>
      </w:pPr>
      <w:r>
        <w:rPr>
          <w:rFonts w:ascii="Times New Roman" w:hAnsi="Times New Roman" w:cs="Times New Roman"/>
          <w:sz w:val="28"/>
          <w:szCs w:val="28"/>
        </w:rPr>
        <w:lastRenderedPageBreak/>
        <w:t xml:space="preserve">                                                                             </w:t>
      </w:r>
      <w:r>
        <w:rPr>
          <w:rFonts w:ascii="Times New Roman" w:hAnsi="Times New Roman" w:cs="Times New Roman"/>
          <w:color w:val="000000"/>
          <w:sz w:val="28"/>
          <w:szCs w:val="24"/>
        </w:rPr>
        <w:t>Приложение № 1</w:t>
      </w:r>
    </w:p>
    <w:p w:rsidR="003F4343" w:rsidRPr="00B66E95" w:rsidRDefault="00596A9D" w:rsidP="003F4343">
      <w:pPr>
        <w:autoSpaceDE w:val="0"/>
        <w:autoSpaceDN w:val="0"/>
        <w:adjustRightInd w:val="0"/>
        <w:spacing w:after="0" w:line="240" w:lineRule="auto"/>
        <w:ind w:left="5387"/>
        <w:rPr>
          <w:rFonts w:ascii="Times New Roman" w:hAnsi="Times New Roman" w:cs="Times New Roman"/>
          <w:color w:val="000000"/>
          <w:sz w:val="28"/>
          <w:szCs w:val="24"/>
        </w:rPr>
      </w:pPr>
      <w:r>
        <w:rPr>
          <w:rFonts w:ascii="Times New Roman" w:hAnsi="Times New Roman" w:cs="Times New Roman"/>
          <w:color w:val="000000"/>
          <w:sz w:val="28"/>
          <w:szCs w:val="24"/>
        </w:rPr>
        <w:t>к р</w:t>
      </w:r>
      <w:r w:rsidR="003F4343" w:rsidRPr="00B66E95">
        <w:rPr>
          <w:rFonts w:ascii="Times New Roman" w:hAnsi="Times New Roman" w:cs="Times New Roman"/>
          <w:color w:val="000000"/>
          <w:sz w:val="28"/>
          <w:szCs w:val="24"/>
        </w:rPr>
        <w:t>ешени</w:t>
      </w:r>
      <w:r>
        <w:rPr>
          <w:rFonts w:ascii="Times New Roman" w:hAnsi="Times New Roman" w:cs="Times New Roman"/>
          <w:color w:val="000000"/>
          <w:sz w:val="28"/>
          <w:szCs w:val="24"/>
        </w:rPr>
        <w:t>ю</w:t>
      </w:r>
    </w:p>
    <w:p w:rsidR="003F4343" w:rsidRPr="00B66E95" w:rsidRDefault="00596A9D" w:rsidP="003F4343">
      <w:pPr>
        <w:autoSpaceDE w:val="0"/>
        <w:autoSpaceDN w:val="0"/>
        <w:adjustRightInd w:val="0"/>
        <w:spacing w:after="0" w:line="240" w:lineRule="auto"/>
        <w:ind w:left="5387"/>
        <w:rPr>
          <w:rFonts w:ascii="Times New Roman" w:hAnsi="Times New Roman" w:cs="Times New Roman"/>
          <w:color w:val="000000"/>
          <w:sz w:val="28"/>
          <w:szCs w:val="24"/>
        </w:rPr>
      </w:pPr>
      <w:r>
        <w:rPr>
          <w:rFonts w:ascii="Times New Roman" w:hAnsi="Times New Roman" w:cs="Times New Roman"/>
          <w:color w:val="000000"/>
          <w:sz w:val="28"/>
          <w:szCs w:val="24"/>
        </w:rPr>
        <w:t>Муниципального</w:t>
      </w:r>
      <w:r w:rsidR="003F4343" w:rsidRPr="00B66E95">
        <w:rPr>
          <w:rFonts w:ascii="Times New Roman" w:hAnsi="Times New Roman" w:cs="Times New Roman"/>
          <w:color w:val="000000"/>
          <w:sz w:val="28"/>
          <w:szCs w:val="24"/>
        </w:rPr>
        <w:t xml:space="preserve"> Собрания</w:t>
      </w:r>
    </w:p>
    <w:p w:rsidR="003F4343" w:rsidRPr="00B66E95" w:rsidRDefault="00596A9D" w:rsidP="00596A9D">
      <w:pPr>
        <w:autoSpaceDE w:val="0"/>
        <w:autoSpaceDN w:val="0"/>
        <w:adjustRightInd w:val="0"/>
        <w:spacing w:after="0" w:line="240" w:lineRule="auto"/>
        <w:ind w:left="5387"/>
        <w:rPr>
          <w:rFonts w:ascii="Times New Roman" w:hAnsi="Times New Roman" w:cs="Times New Roman"/>
          <w:color w:val="000000"/>
          <w:sz w:val="28"/>
          <w:szCs w:val="24"/>
        </w:rPr>
      </w:pPr>
      <w:r>
        <w:rPr>
          <w:rFonts w:ascii="Times New Roman" w:hAnsi="Times New Roman" w:cs="Times New Roman"/>
          <w:color w:val="000000"/>
          <w:sz w:val="28"/>
          <w:szCs w:val="24"/>
        </w:rPr>
        <w:t xml:space="preserve">Кичменгско-Городецкого муниципального </w:t>
      </w:r>
      <w:r w:rsidR="003F4343" w:rsidRPr="00B66E95">
        <w:rPr>
          <w:rFonts w:ascii="Times New Roman" w:hAnsi="Times New Roman" w:cs="Times New Roman"/>
          <w:color w:val="000000"/>
          <w:sz w:val="28"/>
          <w:szCs w:val="24"/>
        </w:rPr>
        <w:t>округа</w:t>
      </w:r>
    </w:p>
    <w:p w:rsidR="003F4343" w:rsidRPr="002F2F8F" w:rsidRDefault="003F4343" w:rsidP="003F4343">
      <w:pPr>
        <w:autoSpaceDE w:val="0"/>
        <w:autoSpaceDN w:val="0"/>
        <w:adjustRightInd w:val="0"/>
        <w:spacing w:after="0" w:line="240" w:lineRule="auto"/>
        <w:ind w:left="5387"/>
        <w:rPr>
          <w:rFonts w:ascii="Times New Roman" w:hAnsi="Times New Roman" w:cs="Times New Roman"/>
          <w:color w:val="000000"/>
          <w:sz w:val="28"/>
          <w:szCs w:val="24"/>
          <w:u w:val="single"/>
        </w:rPr>
      </w:pPr>
      <w:r w:rsidRPr="00B66E95">
        <w:rPr>
          <w:rFonts w:ascii="Times New Roman" w:hAnsi="Times New Roman" w:cs="Times New Roman"/>
          <w:color w:val="000000"/>
          <w:sz w:val="28"/>
          <w:szCs w:val="24"/>
        </w:rPr>
        <w:t xml:space="preserve">от </w:t>
      </w:r>
      <w:r w:rsidR="002F2F8F">
        <w:rPr>
          <w:rFonts w:ascii="Times New Roman" w:hAnsi="Times New Roman" w:cs="Times New Roman"/>
          <w:color w:val="000000"/>
          <w:sz w:val="28"/>
          <w:szCs w:val="24"/>
        </w:rPr>
        <w:t xml:space="preserve">  </w:t>
      </w:r>
      <w:r w:rsidR="002F2F8F" w:rsidRPr="002F2F8F">
        <w:rPr>
          <w:rFonts w:ascii="Times New Roman" w:hAnsi="Times New Roman" w:cs="Times New Roman"/>
          <w:color w:val="000000"/>
          <w:sz w:val="28"/>
          <w:szCs w:val="24"/>
          <w:u w:val="single"/>
        </w:rPr>
        <w:t>31.05.2023</w:t>
      </w:r>
      <w:r w:rsidR="002F2F8F">
        <w:rPr>
          <w:rFonts w:ascii="Times New Roman" w:hAnsi="Times New Roman" w:cs="Times New Roman"/>
          <w:color w:val="000000"/>
          <w:sz w:val="28"/>
          <w:szCs w:val="24"/>
        </w:rPr>
        <w:t xml:space="preserve"> </w:t>
      </w:r>
      <w:proofErr w:type="gramStart"/>
      <w:r w:rsidR="002F2F8F">
        <w:rPr>
          <w:rFonts w:ascii="Times New Roman" w:hAnsi="Times New Roman" w:cs="Times New Roman"/>
          <w:color w:val="000000"/>
          <w:sz w:val="28"/>
          <w:szCs w:val="24"/>
        </w:rPr>
        <w:t xml:space="preserve">№  </w:t>
      </w:r>
      <w:r w:rsidR="004D42C0">
        <w:rPr>
          <w:rFonts w:ascii="Times New Roman" w:hAnsi="Times New Roman" w:cs="Times New Roman"/>
          <w:color w:val="000000"/>
          <w:sz w:val="28"/>
          <w:szCs w:val="24"/>
          <w:u w:val="single"/>
        </w:rPr>
        <w:t>46</w:t>
      </w:r>
      <w:proofErr w:type="gramEnd"/>
    </w:p>
    <w:p w:rsidR="003F4343" w:rsidRDefault="003F4343" w:rsidP="003F4343">
      <w:pPr>
        <w:rPr>
          <w:rFonts w:ascii="Times New Roman" w:hAnsi="Times New Roman" w:cs="Times New Roman"/>
          <w:b/>
          <w:bCs/>
          <w:sz w:val="28"/>
          <w:szCs w:val="28"/>
        </w:rPr>
      </w:pPr>
    </w:p>
    <w:p w:rsidR="00FE67EE" w:rsidRPr="00FC5136" w:rsidRDefault="00FE67EE" w:rsidP="003F4343">
      <w:pPr>
        <w:spacing w:after="0" w:line="240" w:lineRule="auto"/>
        <w:jc w:val="center"/>
        <w:rPr>
          <w:rFonts w:ascii="Times New Roman" w:hAnsi="Times New Roman" w:cs="Times New Roman"/>
          <w:b/>
          <w:bCs/>
          <w:sz w:val="28"/>
          <w:szCs w:val="28"/>
        </w:rPr>
      </w:pPr>
      <w:r w:rsidRPr="00FC5136">
        <w:rPr>
          <w:rFonts w:ascii="Times New Roman" w:hAnsi="Times New Roman" w:cs="Times New Roman"/>
          <w:b/>
          <w:bCs/>
          <w:sz w:val="28"/>
          <w:szCs w:val="28"/>
        </w:rPr>
        <w:t>ПОЛОЖЕНИЕ</w:t>
      </w:r>
    </w:p>
    <w:p w:rsidR="00FE67EE" w:rsidRPr="00FC5136" w:rsidRDefault="00FE67EE" w:rsidP="003F4343">
      <w:pPr>
        <w:autoSpaceDE w:val="0"/>
        <w:autoSpaceDN w:val="0"/>
        <w:adjustRightInd w:val="0"/>
        <w:spacing w:after="0" w:line="240" w:lineRule="auto"/>
        <w:jc w:val="center"/>
        <w:rPr>
          <w:rFonts w:ascii="Times New Roman" w:hAnsi="Times New Roman" w:cs="Times New Roman"/>
          <w:b/>
          <w:bCs/>
          <w:sz w:val="28"/>
          <w:szCs w:val="28"/>
        </w:rPr>
      </w:pPr>
      <w:r w:rsidRPr="00FC5136">
        <w:rPr>
          <w:rFonts w:ascii="Times New Roman" w:hAnsi="Times New Roman" w:cs="Times New Roman"/>
          <w:b/>
          <w:bCs/>
          <w:sz w:val="28"/>
          <w:szCs w:val="28"/>
        </w:rPr>
        <w:t>О ТЕРРИТОРИАЛЬНОМ ОБЩЕСТВЕННОМ САМОУПРАВЛЕНИИ</w:t>
      </w:r>
    </w:p>
    <w:p w:rsidR="00FE67EE" w:rsidRPr="00FC5136" w:rsidRDefault="00FE67EE" w:rsidP="003F4343">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b/>
          <w:bCs/>
          <w:sz w:val="28"/>
          <w:szCs w:val="28"/>
        </w:rPr>
        <w:t xml:space="preserve">В </w:t>
      </w:r>
      <w:r w:rsidR="001C6D0F">
        <w:rPr>
          <w:rFonts w:ascii="Times New Roman" w:hAnsi="Times New Roman" w:cs="Times New Roman"/>
          <w:b/>
          <w:bCs/>
          <w:sz w:val="28"/>
          <w:szCs w:val="28"/>
        </w:rPr>
        <w:t>КИЧМЕНГСКО-ГОРОДЕЦКОМ</w:t>
      </w:r>
      <w:r w:rsidRPr="00FC5136">
        <w:rPr>
          <w:rFonts w:ascii="Times New Roman" w:hAnsi="Times New Roman" w:cs="Times New Roman"/>
          <w:b/>
          <w:bCs/>
          <w:sz w:val="28"/>
          <w:szCs w:val="28"/>
        </w:rPr>
        <w:t xml:space="preserve"> МУНИЦИПАЛЬНОМ ОКРУГЕ ВОЛОГОДСКОЙ ОБЛАСТИ</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jc w:val="center"/>
        <w:outlineLvl w:val="0"/>
        <w:rPr>
          <w:rFonts w:ascii="Times New Roman" w:hAnsi="Times New Roman" w:cs="Times New Roman"/>
          <w:b/>
          <w:bCs/>
          <w:sz w:val="28"/>
          <w:szCs w:val="28"/>
        </w:rPr>
      </w:pPr>
      <w:r w:rsidRPr="00FC5136">
        <w:rPr>
          <w:rFonts w:ascii="Times New Roman" w:hAnsi="Times New Roman" w:cs="Times New Roman"/>
          <w:b/>
          <w:bCs/>
          <w:sz w:val="28"/>
          <w:szCs w:val="28"/>
        </w:rPr>
        <w:t>I. ОБЩИЕ ПОЛОЖЕНИЯ</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1.1. Настоящее Положение о территориальном общественном самоуправлении в </w:t>
      </w:r>
      <w:r w:rsidR="001C6D0F">
        <w:rPr>
          <w:rFonts w:ascii="Times New Roman" w:hAnsi="Times New Roman" w:cs="Times New Roman"/>
          <w:sz w:val="28"/>
          <w:szCs w:val="28"/>
        </w:rPr>
        <w:t>Кичменгско-Городецком</w:t>
      </w:r>
      <w:r w:rsidRPr="00FC5136">
        <w:rPr>
          <w:rFonts w:ascii="Times New Roman" w:hAnsi="Times New Roman" w:cs="Times New Roman"/>
          <w:sz w:val="28"/>
          <w:szCs w:val="28"/>
        </w:rPr>
        <w:t xml:space="preserve"> муниципальном округе Вологодской области (далее – Положение) разработано в соответствии с Конституцией Российской Федерации, статьей 27 Федерального</w:t>
      </w:r>
      <w:r w:rsidR="001C6D0F">
        <w:rPr>
          <w:rFonts w:ascii="Times New Roman" w:hAnsi="Times New Roman" w:cs="Times New Roman"/>
          <w:sz w:val="28"/>
          <w:szCs w:val="28"/>
        </w:rPr>
        <w:t xml:space="preserve"> закона от 06.10.2003 № 131-ФЗ </w:t>
      </w:r>
      <w:r w:rsidRPr="00FC5136">
        <w:rPr>
          <w:rFonts w:ascii="Times New Roman" w:hAnsi="Times New Roman" w:cs="Times New Roman"/>
          <w:sz w:val="28"/>
          <w:szCs w:val="28"/>
        </w:rPr>
        <w:t>«Об общих принципах организации местного самоуправления в Российской Федера</w:t>
      </w:r>
      <w:r w:rsidR="0015480F">
        <w:rPr>
          <w:rFonts w:ascii="Times New Roman" w:hAnsi="Times New Roman" w:cs="Times New Roman"/>
          <w:sz w:val="28"/>
          <w:szCs w:val="28"/>
        </w:rPr>
        <w:t xml:space="preserve">ции», Федеральным законом от 12.01.1996 </w:t>
      </w:r>
      <w:r w:rsidRPr="00FC5136">
        <w:rPr>
          <w:rFonts w:ascii="Times New Roman" w:hAnsi="Times New Roman" w:cs="Times New Roman"/>
          <w:sz w:val="28"/>
          <w:szCs w:val="28"/>
        </w:rPr>
        <w:t>№ 7-ФЗ</w:t>
      </w:r>
      <w:r w:rsidR="001C6D0F">
        <w:rPr>
          <w:rFonts w:ascii="Times New Roman" w:hAnsi="Times New Roman" w:cs="Times New Roman"/>
          <w:sz w:val="28"/>
          <w:szCs w:val="28"/>
        </w:rPr>
        <w:t xml:space="preserve"> </w:t>
      </w:r>
      <w:r w:rsidRPr="00FC5136">
        <w:rPr>
          <w:rFonts w:ascii="Times New Roman" w:hAnsi="Times New Roman" w:cs="Times New Roman"/>
          <w:sz w:val="28"/>
          <w:szCs w:val="28"/>
        </w:rPr>
        <w:t xml:space="preserve">«О некоммерческих организациях», статьей 16 Устава </w:t>
      </w:r>
      <w:r w:rsidR="001C6D0F">
        <w:rPr>
          <w:rFonts w:ascii="Times New Roman" w:hAnsi="Times New Roman" w:cs="Times New Roman"/>
          <w:sz w:val="28"/>
          <w:szCs w:val="28"/>
        </w:rPr>
        <w:t>Кичменгско-Городецкого</w:t>
      </w:r>
      <w:r w:rsidRPr="00FC5136">
        <w:rPr>
          <w:rFonts w:ascii="Times New Roman" w:hAnsi="Times New Roman" w:cs="Times New Roman"/>
          <w:sz w:val="28"/>
          <w:szCs w:val="28"/>
        </w:rPr>
        <w:t xml:space="preserve"> муниципального округа в целях обеспечения многообразия форм участия населения в осуществлении местного самоуправления на территории </w:t>
      </w:r>
      <w:r w:rsidR="001C6D0F">
        <w:rPr>
          <w:rFonts w:ascii="Times New Roman" w:hAnsi="Times New Roman" w:cs="Times New Roman"/>
          <w:sz w:val="28"/>
          <w:szCs w:val="28"/>
        </w:rPr>
        <w:t>Кичменгско-Городецкого</w:t>
      </w:r>
      <w:r w:rsidRPr="00FC5136">
        <w:rPr>
          <w:rFonts w:ascii="Times New Roman" w:hAnsi="Times New Roman" w:cs="Times New Roman"/>
          <w:sz w:val="28"/>
          <w:szCs w:val="28"/>
        </w:rPr>
        <w:t xml:space="preserve"> муниципального округа Вологодской области (далее – </w:t>
      </w:r>
      <w:r w:rsidR="001C6D0F">
        <w:rPr>
          <w:rFonts w:ascii="Times New Roman" w:hAnsi="Times New Roman" w:cs="Times New Roman"/>
          <w:sz w:val="28"/>
          <w:szCs w:val="28"/>
        </w:rPr>
        <w:t>Кичменгско-Городецкий</w:t>
      </w:r>
      <w:r w:rsidR="00E463A9" w:rsidRPr="00FC5136">
        <w:rPr>
          <w:rFonts w:ascii="Times New Roman" w:hAnsi="Times New Roman" w:cs="Times New Roman"/>
          <w:sz w:val="28"/>
          <w:szCs w:val="28"/>
        </w:rPr>
        <w:t xml:space="preserve"> </w:t>
      </w:r>
      <w:r w:rsidRPr="00FC5136">
        <w:rPr>
          <w:rFonts w:ascii="Times New Roman" w:hAnsi="Times New Roman" w:cs="Times New Roman"/>
          <w:sz w:val="28"/>
          <w:szCs w:val="28"/>
        </w:rPr>
        <w:t xml:space="preserve">муниципальный округ) и определяет порядок организации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и осуществления территориального общественного самоуправления (далее - ТОС), порядок регистрации устава ТОС, установления и изменения границы территории, на которой осуществляется ТОС, условия и порядок выделения ТОС средств из бюджета </w:t>
      </w:r>
      <w:r w:rsidR="001C6D0F">
        <w:rPr>
          <w:rFonts w:ascii="Times New Roman" w:hAnsi="Times New Roman" w:cs="Times New Roman"/>
          <w:sz w:val="28"/>
          <w:szCs w:val="28"/>
        </w:rPr>
        <w:t>Кичменгско-Городецкого</w:t>
      </w:r>
      <w:r w:rsidR="00E463A9" w:rsidRPr="00FC5136">
        <w:rPr>
          <w:rFonts w:ascii="Times New Roman" w:hAnsi="Times New Roman" w:cs="Times New Roman"/>
          <w:sz w:val="28"/>
          <w:szCs w:val="28"/>
        </w:rPr>
        <w:t xml:space="preserve"> </w:t>
      </w:r>
      <w:r w:rsidRPr="00FC5136">
        <w:rPr>
          <w:rFonts w:ascii="Times New Roman" w:hAnsi="Times New Roman" w:cs="Times New Roman"/>
          <w:sz w:val="28"/>
          <w:szCs w:val="28"/>
        </w:rPr>
        <w:t>муниципального округа</w:t>
      </w:r>
      <w:r w:rsidR="00BC7051">
        <w:rPr>
          <w:rFonts w:ascii="Times New Roman" w:hAnsi="Times New Roman" w:cs="Times New Roman"/>
          <w:sz w:val="28"/>
          <w:szCs w:val="28"/>
        </w:rPr>
        <w:t xml:space="preserve">, иные вопросы, связанные с осуществлением ТОС на территории </w:t>
      </w:r>
      <w:r w:rsidR="001C6D0F" w:rsidRPr="001C6D0F">
        <w:rPr>
          <w:rFonts w:ascii="Times New Roman" w:hAnsi="Times New Roman" w:cs="Times New Roman"/>
          <w:sz w:val="28"/>
          <w:szCs w:val="28"/>
        </w:rPr>
        <w:t xml:space="preserve">Кичменгско-Городецкого </w:t>
      </w:r>
      <w:r w:rsidR="00BC7051">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jc w:val="center"/>
        <w:outlineLvl w:val="0"/>
        <w:rPr>
          <w:rFonts w:ascii="Times New Roman" w:hAnsi="Times New Roman" w:cs="Times New Roman"/>
          <w:b/>
          <w:bCs/>
          <w:sz w:val="28"/>
          <w:szCs w:val="28"/>
        </w:rPr>
      </w:pPr>
      <w:r w:rsidRPr="00FC5136">
        <w:rPr>
          <w:rFonts w:ascii="Times New Roman" w:hAnsi="Times New Roman" w:cs="Times New Roman"/>
          <w:b/>
          <w:bCs/>
          <w:sz w:val="28"/>
          <w:szCs w:val="28"/>
        </w:rPr>
        <w:t>II. ТЕРРИТОРИАЛЬНОЕ ОБЩЕСТВЕННОЕ САМОУПРАВЛЕНИЕ</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AF768A">
      <w:pPr>
        <w:autoSpaceDE w:val="0"/>
        <w:autoSpaceDN w:val="0"/>
        <w:adjustRightInd w:val="0"/>
        <w:spacing w:after="0" w:line="240" w:lineRule="auto"/>
        <w:ind w:firstLine="709"/>
        <w:jc w:val="center"/>
        <w:rPr>
          <w:rFonts w:ascii="Times New Roman" w:hAnsi="Times New Roman" w:cs="Times New Roman"/>
          <w:b/>
          <w:sz w:val="28"/>
          <w:szCs w:val="28"/>
        </w:rPr>
      </w:pPr>
      <w:r w:rsidRPr="00FC5136">
        <w:rPr>
          <w:rFonts w:ascii="Times New Roman" w:hAnsi="Times New Roman" w:cs="Times New Roman"/>
          <w:b/>
          <w:sz w:val="28"/>
          <w:szCs w:val="28"/>
        </w:rPr>
        <w:t>2.1. Основные понятия, используемые в настоящем Положении:</w:t>
      </w:r>
    </w:p>
    <w:p w:rsidR="00AF768A" w:rsidRPr="00FC5136" w:rsidRDefault="00AF768A" w:rsidP="00FE67EE">
      <w:pPr>
        <w:autoSpaceDE w:val="0"/>
        <w:autoSpaceDN w:val="0"/>
        <w:adjustRightInd w:val="0"/>
        <w:spacing w:after="0" w:line="240" w:lineRule="auto"/>
        <w:ind w:firstLine="709"/>
        <w:jc w:val="both"/>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2.1.1. ТОС - самоорганизация граждан по месту их жительства на части территории </w:t>
      </w:r>
      <w:r w:rsidR="003D2A0C">
        <w:rPr>
          <w:rFonts w:ascii="Times New Roman" w:hAnsi="Times New Roman" w:cs="Times New Roman"/>
          <w:sz w:val="28"/>
          <w:szCs w:val="28"/>
        </w:rPr>
        <w:t>Кичменгско-Городецкого</w:t>
      </w:r>
      <w:r w:rsidR="00E463A9" w:rsidRPr="00FC5136">
        <w:rPr>
          <w:rFonts w:ascii="Times New Roman" w:hAnsi="Times New Roman" w:cs="Times New Roman"/>
          <w:sz w:val="28"/>
          <w:szCs w:val="28"/>
        </w:rPr>
        <w:t xml:space="preserve"> </w:t>
      </w:r>
      <w:r w:rsidRPr="00FC5136">
        <w:rPr>
          <w:rFonts w:ascii="Times New Roman" w:hAnsi="Times New Roman" w:cs="Times New Roman"/>
          <w:sz w:val="28"/>
          <w:szCs w:val="28"/>
        </w:rPr>
        <w:t>муниципального округа для самостоятельного и под свою ответственность осуществления собственных инициатив по вопросам местного значения</w:t>
      </w:r>
      <w:r w:rsidR="003D2A0C">
        <w:rPr>
          <w:rFonts w:ascii="Times New Roman" w:hAnsi="Times New Roman" w:cs="Times New Roman"/>
          <w:sz w:val="28"/>
          <w:szCs w:val="28"/>
        </w:rPr>
        <w:t>.</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2.1.2. Собрание (конференция) ТОС (далее - собрание (конференция) - собрание граждан, проживающих в границах, на которых осуществляется ТОС, либо их представителей для обсуждения и принятия коллегиальных </w:t>
      </w:r>
      <w:r w:rsidRPr="00FC5136">
        <w:rPr>
          <w:rFonts w:ascii="Times New Roman" w:hAnsi="Times New Roman" w:cs="Times New Roman"/>
          <w:sz w:val="28"/>
          <w:szCs w:val="28"/>
        </w:rPr>
        <w:lastRenderedPageBreak/>
        <w:t>решений по вопросам организации деятельности ТОС и осуществления собственных инициатив по вопросам местного значения.</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2.1.3. Инициативная группа - группа граждан, проживающих </w:t>
      </w:r>
      <w:r w:rsidRPr="00FC5136">
        <w:rPr>
          <w:rFonts w:ascii="Times New Roman" w:hAnsi="Times New Roman" w:cs="Times New Roman"/>
          <w:sz w:val="28"/>
          <w:szCs w:val="28"/>
        </w:rPr>
        <w:br/>
        <w:t xml:space="preserve">на территории </w:t>
      </w:r>
      <w:r w:rsidR="00E75897" w:rsidRPr="00E75897">
        <w:rPr>
          <w:rFonts w:ascii="Times New Roman" w:hAnsi="Times New Roman" w:cs="Times New Roman"/>
          <w:sz w:val="28"/>
          <w:szCs w:val="28"/>
        </w:rPr>
        <w:t xml:space="preserve">Кичменгско-Городецкого </w:t>
      </w:r>
      <w:r w:rsidRPr="00FC5136">
        <w:rPr>
          <w:rFonts w:ascii="Times New Roman" w:hAnsi="Times New Roman" w:cs="Times New Roman"/>
          <w:sz w:val="28"/>
          <w:szCs w:val="28"/>
        </w:rPr>
        <w:t xml:space="preserve">муниципального округа, имеющих право на участие в ТОС и объединившихся в целях созыва учредительного собрания (конференции) по созданию ТОС либо по вопросу изменения границы территории, на которой осуществляется ТОС (далее также - границы территории ТОС), в количестве не менее </w:t>
      </w:r>
      <w:r w:rsidR="0015480F">
        <w:rPr>
          <w:rFonts w:ascii="Times New Roman" w:hAnsi="Times New Roman" w:cs="Times New Roman"/>
          <w:sz w:val="28"/>
          <w:szCs w:val="28"/>
        </w:rPr>
        <w:t>семи</w:t>
      </w:r>
      <w:r w:rsidRPr="00FC5136">
        <w:rPr>
          <w:rFonts w:ascii="Times New Roman" w:hAnsi="Times New Roman" w:cs="Times New Roman"/>
          <w:sz w:val="28"/>
          <w:szCs w:val="28"/>
        </w:rPr>
        <w:t xml:space="preserve"> человек.</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2.1.4. Устав ТОС - учредительный документ ТОС, принятый гражданами на учреди</w:t>
      </w:r>
      <w:r w:rsidR="004937F8">
        <w:rPr>
          <w:rFonts w:ascii="Times New Roman" w:hAnsi="Times New Roman" w:cs="Times New Roman"/>
          <w:sz w:val="28"/>
          <w:szCs w:val="28"/>
        </w:rPr>
        <w:t xml:space="preserve">тельном собрании (конференции) </w:t>
      </w:r>
      <w:r w:rsidRPr="00FC5136">
        <w:rPr>
          <w:rFonts w:ascii="Times New Roman" w:hAnsi="Times New Roman" w:cs="Times New Roman"/>
          <w:sz w:val="28"/>
          <w:szCs w:val="28"/>
        </w:rPr>
        <w:t>и зарегистрированный в порядке, установленном настоящим Положением.</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2.2. Правовая основа и основные принципы осуществления ТОС</w:t>
      </w:r>
      <w:r w:rsidR="009F218E" w:rsidRPr="00FC5136">
        <w:rPr>
          <w:rFonts w:ascii="Times New Roman" w:hAnsi="Times New Roman" w:cs="Times New Roman"/>
          <w:sz w:val="28"/>
          <w:szCs w:val="28"/>
        </w:rPr>
        <w:t>:</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2.2.1. Правовую основу ТОС составляют </w:t>
      </w:r>
      <w:hyperlink r:id="rId10" w:history="1">
        <w:r w:rsidRPr="00FC5136">
          <w:rPr>
            <w:rFonts w:ascii="Times New Roman" w:hAnsi="Times New Roman" w:cs="Times New Roman"/>
            <w:sz w:val="28"/>
            <w:szCs w:val="28"/>
          </w:rPr>
          <w:t>Конституция</w:t>
        </w:r>
      </w:hyperlink>
      <w:r w:rsidRPr="00FC5136">
        <w:rPr>
          <w:rFonts w:ascii="Times New Roman" w:hAnsi="Times New Roman" w:cs="Times New Roman"/>
          <w:sz w:val="28"/>
          <w:szCs w:val="28"/>
        </w:rPr>
        <w:t xml:space="preserve"> Российской Федерации, Федеральный </w:t>
      </w:r>
      <w:hyperlink r:id="rId11" w:history="1">
        <w:r w:rsidRPr="00FC5136">
          <w:rPr>
            <w:rFonts w:ascii="Times New Roman" w:hAnsi="Times New Roman" w:cs="Times New Roman"/>
            <w:sz w:val="28"/>
            <w:szCs w:val="28"/>
          </w:rPr>
          <w:t>закон</w:t>
        </w:r>
      </w:hyperlink>
      <w:r w:rsidRPr="00FC5136">
        <w:rPr>
          <w:rFonts w:ascii="Times New Roman" w:hAnsi="Times New Roman" w:cs="Times New Roman"/>
          <w:sz w:val="28"/>
          <w:szCs w:val="28"/>
        </w:rPr>
        <w:t xml:space="preserve"> от </w:t>
      </w:r>
      <w:r w:rsidR="0015480F">
        <w:rPr>
          <w:rFonts w:ascii="Times New Roman" w:hAnsi="Times New Roman" w:cs="Times New Roman"/>
          <w:sz w:val="28"/>
          <w:szCs w:val="28"/>
        </w:rPr>
        <w:t>0</w:t>
      </w:r>
      <w:r w:rsidRPr="00FC5136">
        <w:rPr>
          <w:rFonts w:ascii="Times New Roman" w:hAnsi="Times New Roman" w:cs="Times New Roman"/>
          <w:sz w:val="28"/>
          <w:szCs w:val="28"/>
        </w:rPr>
        <w:t>6</w:t>
      </w:r>
      <w:r w:rsidR="0015480F">
        <w:rPr>
          <w:rFonts w:ascii="Times New Roman" w:hAnsi="Times New Roman" w:cs="Times New Roman"/>
          <w:sz w:val="28"/>
          <w:szCs w:val="28"/>
        </w:rPr>
        <w:t>.10.</w:t>
      </w:r>
      <w:r w:rsidRPr="00FC5136">
        <w:rPr>
          <w:rFonts w:ascii="Times New Roman" w:hAnsi="Times New Roman" w:cs="Times New Roman"/>
          <w:sz w:val="28"/>
          <w:szCs w:val="28"/>
        </w:rPr>
        <w:t>2003</w:t>
      </w:r>
      <w:r w:rsidR="0015480F">
        <w:rPr>
          <w:rFonts w:ascii="Times New Roman" w:hAnsi="Times New Roman" w:cs="Times New Roman"/>
          <w:sz w:val="28"/>
          <w:szCs w:val="28"/>
        </w:rPr>
        <w:t xml:space="preserve"> №</w:t>
      </w:r>
      <w:r w:rsidRPr="00FC5136">
        <w:rPr>
          <w:rFonts w:ascii="Times New Roman" w:hAnsi="Times New Roman" w:cs="Times New Roman"/>
          <w:sz w:val="28"/>
          <w:szCs w:val="28"/>
        </w:rPr>
        <w:t xml:space="preserve"> 131-ФЗ </w:t>
      </w:r>
      <w:r w:rsidR="009F218E" w:rsidRPr="00FC5136">
        <w:rPr>
          <w:rFonts w:ascii="Times New Roman" w:hAnsi="Times New Roman" w:cs="Times New Roman"/>
          <w:sz w:val="28"/>
          <w:szCs w:val="28"/>
        </w:rPr>
        <w:t>«</w:t>
      </w:r>
      <w:r w:rsidRPr="00FC5136">
        <w:rPr>
          <w:rFonts w:ascii="Times New Roman" w:hAnsi="Times New Roman" w:cs="Times New Roman"/>
          <w:sz w:val="28"/>
          <w:szCs w:val="28"/>
        </w:rPr>
        <w:t>Об общих принципах организации местного самоуправления в Российской Федерации</w:t>
      </w:r>
      <w:r w:rsidR="009F218E" w:rsidRPr="00FC5136">
        <w:rPr>
          <w:rFonts w:ascii="Times New Roman" w:hAnsi="Times New Roman" w:cs="Times New Roman"/>
          <w:sz w:val="28"/>
          <w:szCs w:val="28"/>
        </w:rPr>
        <w:t>»</w:t>
      </w:r>
      <w:r w:rsidRPr="00FC5136">
        <w:rPr>
          <w:rFonts w:ascii="Times New Roman" w:hAnsi="Times New Roman" w:cs="Times New Roman"/>
          <w:sz w:val="28"/>
          <w:szCs w:val="28"/>
        </w:rPr>
        <w:t xml:space="preserve">, Федеральный </w:t>
      </w:r>
      <w:hyperlink r:id="rId12" w:history="1">
        <w:r w:rsidRPr="00FC5136">
          <w:rPr>
            <w:rFonts w:ascii="Times New Roman" w:hAnsi="Times New Roman" w:cs="Times New Roman"/>
            <w:sz w:val="28"/>
            <w:szCs w:val="28"/>
          </w:rPr>
          <w:t>закон</w:t>
        </w:r>
      </w:hyperlink>
      <w:r w:rsidR="0015480F">
        <w:rPr>
          <w:rFonts w:ascii="Times New Roman" w:hAnsi="Times New Roman" w:cs="Times New Roman"/>
          <w:sz w:val="28"/>
          <w:szCs w:val="28"/>
        </w:rPr>
        <w:t xml:space="preserve"> от 12.01.1996 </w:t>
      </w:r>
      <w:r w:rsidR="009F218E" w:rsidRPr="00FC5136">
        <w:rPr>
          <w:rFonts w:ascii="Times New Roman" w:hAnsi="Times New Roman" w:cs="Times New Roman"/>
          <w:sz w:val="28"/>
          <w:szCs w:val="28"/>
        </w:rPr>
        <w:t>№</w:t>
      </w:r>
      <w:r w:rsidRPr="00FC5136">
        <w:rPr>
          <w:rFonts w:ascii="Times New Roman" w:hAnsi="Times New Roman" w:cs="Times New Roman"/>
          <w:sz w:val="28"/>
          <w:szCs w:val="28"/>
        </w:rPr>
        <w:t xml:space="preserve"> 7-ФЗ </w:t>
      </w:r>
      <w:r w:rsidR="009F218E" w:rsidRPr="00FC5136">
        <w:rPr>
          <w:rFonts w:ascii="Times New Roman" w:hAnsi="Times New Roman" w:cs="Times New Roman"/>
          <w:sz w:val="28"/>
          <w:szCs w:val="28"/>
        </w:rPr>
        <w:t>«</w:t>
      </w:r>
      <w:r w:rsidRPr="00FC5136">
        <w:rPr>
          <w:rFonts w:ascii="Times New Roman" w:hAnsi="Times New Roman" w:cs="Times New Roman"/>
          <w:sz w:val="28"/>
          <w:szCs w:val="28"/>
        </w:rPr>
        <w:t>О некоммерческих организациях</w:t>
      </w:r>
      <w:r w:rsidR="009F218E" w:rsidRPr="00FC5136">
        <w:rPr>
          <w:rFonts w:ascii="Times New Roman" w:hAnsi="Times New Roman" w:cs="Times New Roman"/>
          <w:sz w:val="28"/>
          <w:szCs w:val="28"/>
        </w:rPr>
        <w:t>»</w:t>
      </w:r>
      <w:r w:rsidRPr="00FC5136">
        <w:rPr>
          <w:rFonts w:ascii="Times New Roman" w:hAnsi="Times New Roman" w:cs="Times New Roman"/>
          <w:sz w:val="28"/>
          <w:szCs w:val="28"/>
        </w:rPr>
        <w:t xml:space="preserve">, </w:t>
      </w:r>
      <w:r w:rsidR="009F218E" w:rsidRPr="00FC5136">
        <w:rPr>
          <w:rFonts w:ascii="Times New Roman" w:hAnsi="Times New Roman" w:cs="Times New Roman"/>
          <w:sz w:val="28"/>
          <w:szCs w:val="28"/>
        </w:rPr>
        <w:t>Устав</w:t>
      </w:r>
      <w:r w:rsidR="00E463A9" w:rsidRPr="00FC5136">
        <w:rPr>
          <w:rFonts w:ascii="Times New Roman" w:hAnsi="Times New Roman" w:cs="Times New Roman"/>
          <w:sz w:val="28"/>
          <w:szCs w:val="28"/>
        </w:rPr>
        <w:t xml:space="preserve"> </w:t>
      </w:r>
      <w:r w:rsidR="00E75897" w:rsidRPr="00E75897">
        <w:rPr>
          <w:rFonts w:ascii="Times New Roman" w:hAnsi="Times New Roman" w:cs="Times New Roman"/>
          <w:sz w:val="28"/>
          <w:szCs w:val="28"/>
        </w:rPr>
        <w:t xml:space="preserve">Кичменгско-Городецкого </w:t>
      </w:r>
      <w:r w:rsidR="009F218E"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настоящее Положение, другие муниципальные акты </w:t>
      </w:r>
      <w:r w:rsidR="00E75897" w:rsidRPr="00E75897">
        <w:rPr>
          <w:rFonts w:ascii="Times New Roman" w:hAnsi="Times New Roman" w:cs="Times New Roman"/>
          <w:sz w:val="28"/>
          <w:szCs w:val="28"/>
        </w:rPr>
        <w:t xml:space="preserve">Кичменгско-Городецкого </w:t>
      </w:r>
      <w:r w:rsidR="009F218E"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устав ТОС.</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2.2.2. Основными принципами осуществления ТОС являются:</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законность;</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гласность и учет общественного мнения;</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выборность и подконтрольность органов ТОС;</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участие граждан в выработке и принятии решений по вопросам, затрагивающим их интересы;</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взаимодействие с органами местного самоуправления;</w:t>
      </w:r>
    </w:p>
    <w:p w:rsidR="00FE67EE" w:rsidRPr="00FC5136" w:rsidRDefault="00FE67EE" w:rsidP="00FE67E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9F218E" w:rsidP="00FE67EE">
      <w:pPr>
        <w:autoSpaceDE w:val="0"/>
        <w:autoSpaceDN w:val="0"/>
        <w:adjustRightInd w:val="0"/>
        <w:spacing w:after="0" w:line="240" w:lineRule="auto"/>
        <w:jc w:val="center"/>
        <w:outlineLvl w:val="0"/>
        <w:rPr>
          <w:rFonts w:ascii="Times New Roman" w:hAnsi="Times New Roman" w:cs="Times New Roman"/>
          <w:b/>
          <w:bCs/>
          <w:sz w:val="28"/>
          <w:szCs w:val="28"/>
        </w:rPr>
      </w:pPr>
      <w:r w:rsidRPr="00FC5136">
        <w:rPr>
          <w:rFonts w:ascii="Times New Roman" w:hAnsi="Times New Roman" w:cs="Times New Roman"/>
          <w:b/>
          <w:bCs/>
          <w:sz w:val="28"/>
          <w:szCs w:val="28"/>
        </w:rPr>
        <w:t>III. ОРГАНИЗАЦИЯ ТОС</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AF768A">
      <w:pPr>
        <w:autoSpaceDE w:val="0"/>
        <w:autoSpaceDN w:val="0"/>
        <w:adjustRightInd w:val="0"/>
        <w:spacing w:after="0" w:line="240" w:lineRule="auto"/>
        <w:jc w:val="center"/>
        <w:rPr>
          <w:rFonts w:ascii="Times New Roman" w:hAnsi="Times New Roman" w:cs="Times New Roman"/>
          <w:b/>
          <w:sz w:val="28"/>
          <w:szCs w:val="28"/>
        </w:rPr>
      </w:pPr>
      <w:r w:rsidRPr="00FC5136">
        <w:rPr>
          <w:rFonts w:ascii="Times New Roman" w:hAnsi="Times New Roman" w:cs="Times New Roman"/>
          <w:b/>
          <w:sz w:val="28"/>
          <w:szCs w:val="28"/>
        </w:rPr>
        <w:t>3.1. Порядок учреждения ТОС</w:t>
      </w:r>
    </w:p>
    <w:p w:rsidR="00AF768A" w:rsidRPr="00FC5136" w:rsidRDefault="00AF768A" w:rsidP="00AF768A">
      <w:pPr>
        <w:autoSpaceDE w:val="0"/>
        <w:autoSpaceDN w:val="0"/>
        <w:adjustRightInd w:val="0"/>
        <w:spacing w:after="0" w:line="240" w:lineRule="auto"/>
        <w:ind w:firstLine="709"/>
        <w:jc w:val="center"/>
        <w:rPr>
          <w:rFonts w:ascii="Times New Roman" w:hAnsi="Times New Roman" w:cs="Times New Roman"/>
          <w:sz w:val="28"/>
          <w:szCs w:val="28"/>
        </w:rPr>
      </w:pP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bookmarkStart w:id="1" w:name="Par39"/>
      <w:bookmarkEnd w:id="1"/>
      <w:r w:rsidRPr="00FC5136">
        <w:rPr>
          <w:rFonts w:ascii="Times New Roman" w:hAnsi="Times New Roman" w:cs="Times New Roman"/>
          <w:sz w:val="28"/>
          <w:szCs w:val="28"/>
        </w:rPr>
        <w:t xml:space="preserve">3.1.1. ТОС учреждается по инициативе граждан, проживающих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на части территории </w:t>
      </w:r>
      <w:r w:rsidR="00E75897" w:rsidRPr="00E75897">
        <w:rPr>
          <w:rFonts w:ascii="Times New Roman" w:hAnsi="Times New Roman" w:cs="Times New Roman"/>
          <w:sz w:val="28"/>
          <w:szCs w:val="28"/>
        </w:rPr>
        <w:t xml:space="preserve">Кичменгско-Городецкого </w:t>
      </w:r>
      <w:r w:rsidR="00E463A9"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где предполагается осуществлять ТОС.</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ТОС может осуществляться в пределах территорий проживания граждан, предусмотренных </w:t>
      </w:r>
      <w:hyperlink r:id="rId13" w:history="1">
        <w:r w:rsidRPr="00FC5136">
          <w:rPr>
            <w:rFonts w:ascii="Times New Roman" w:hAnsi="Times New Roman" w:cs="Times New Roman"/>
            <w:sz w:val="28"/>
            <w:szCs w:val="28"/>
          </w:rPr>
          <w:t>частью 3 статьи 27</w:t>
        </w:r>
      </w:hyperlink>
      <w:r w:rsidRPr="00FC5136">
        <w:rPr>
          <w:rFonts w:ascii="Times New Roman" w:hAnsi="Times New Roman" w:cs="Times New Roman"/>
          <w:sz w:val="28"/>
          <w:szCs w:val="28"/>
        </w:rPr>
        <w:t xml:space="preserve"> Федерального закона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от </w:t>
      </w:r>
      <w:r w:rsidR="0015480F">
        <w:rPr>
          <w:rFonts w:ascii="Times New Roman" w:hAnsi="Times New Roman" w:cs="Times New Roman"/>
          <w:sz w:val="28"/>
          <w:szCs w:val="28"/>
        </w:rPr>
        <w:t>0</w:t>
      </w:r>
      <w:r w:rsidRPr="00FC5136">
        <w:rPr>
          <w:rFonts w:ascii="Times New Roman" w:hAnsi="Times New Roman" w:cs="Times New Roman"/>
          <w:sz w:val="28"/>
          <w:szCs w:val="28"/>
        </w:rPr>
        <w:t>6</w:t>
      </w:r>
      <w:r w:rsidR="0015480F">
        <w:rPr>
          <w:rFonts w:ascii="Times New Roman" w:hAnsi="Times New Roman" w:cs="Times New Roman"/>
          <w:sz w:val="28"/>
          <w:szCs w:val="28"/>
        </w:rPr>
        <w:t>.10.</w:t>
      </w:r>
      <w:r w:rsidRPr="00FC5136">
        <w:rPr>
          <w:rFonts w:ascii="Times New Roman" w:hAnsi="Times New Roman" w:cs="Times New Roman"/>
          <w:sz w:val="28"/>
          <w:szCs w:val="28"/>
        </w:rPr>
        <w:t>2003</w:t>
      </w:r>
      <w:r w:rsidR="0015480F">
        <w:rPr>
          <w:rFonts w:ascii="Times New Roman" w:hAnsi="Times New Roman" w:cs="Times New Roman"/>
          <w:sz w:val="28"/>
          <w:szCs w:val="28"/>
        </w:rPr>
        <w:t xml:space="preserve"> </w:t>
      </w:r>
      <w:r w:rsidR="00E463A9" w:rsidRPr="0015480F">
        <w:rPr>
          <w:rFonts w:ascii="Times New Roman" w:hAnsi="Times New Roman" w:cs="Times New Roman"/>
          <w:sz w:val="28"/>
          <w:szCs w:val="28"/>
        </w:rPr>
        <w:t>№</w:t>
      </w:r>
      <w:r w:rsidRPr="0015480F">
        <w:rPr>
          <w:rFonts w:ascii="Times New Roman" w:hAnsi="Times New Roman" w:cs="Times New Roman"/>
          <w:sz w:val="28"/>
          <w:szCs w:val="28"/>
        </w:rPr>
        <w:t xml:space="preserve"> 131-ФЗ </w:t>
      </w:r>
      <w:r w:rsidR="00F234F0" w:rsidRPr="0015480F">
        <w:rPr>
          <w:rFonts w:ascii="Times New Roman" w:hAnsi="Times New Roman" w:cs="Times New Roman"/>
          <w:sz w:val="28"/>
          <w:szCs w:val="28"/>
        </w:rPr>
        <w:t>«</w:t>
      </w:r>
      <w:r w:rsidRPr="0015480F">
        <w:rPr>
          <w:rFonts w:ascii="Times New Roman" w:hAnsi="Times New Roman" w:cs="Times New Roman"/>
          <w:sz w:val="28"/>
          <w:szCs w:val="28"/>
        </w:rPr>
        <w:t>Об общих принципах организации местного самоуправления в Российской Федерации</w:t>
      </w:r>
      <w:r w:rsidR="00E463A9" w:rsidRPr="0015480F">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Обязательными условиями при установлении границы</w:t>
      </w:r>
      <w:r w:rsidRPr="00FC5136">
        <w:rPr>
          <w:rFonts w:ascii="Times New Roman" w:hAnsi="Times New Roman" w:cs="Times New Roman"/>
          <w:sz w:val="28"/>
          <w:szCs w:val="28"/>
        </w:rPr>
        <w:t xml:space="preserve"> территории являются:</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граница территории, на которой осуществляется ТОС, не может выходить за границы </w:t>
      </w:r>
      <w:r w:rsidR="00955CFC" w:rsidRPr="00955CFC">
        <w:rPr>
          <w:rFonts w:ascii="Times New Roman" w:hAnsi="Times New Roman" w:cs="Times New Roman"/>
          <w:sz w:val="28"/>
          <w:szCs w:val="28"/>
        </w:rPr>
        <w:t xml:space="preserve">Кичменгско-Городецкого </w:t>
      </w:r>
      <w:r w:rsidR="00E463A9"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 xml:space="preserve">в пределах одной и той же части территории </w:t>
      </w:r>
      <w:r w:rsidR="00955CFC" w:rsidRPr="00955CFC">
        <w:rPr>
          <w:rFonts w:ascii="Times New Roman" w:hAnsi="Times New Roman" w:cs="Times New Roman"/>
          <w:sz w:val="28"/>
          <w:szCs w:val="28"/>
        </w:rPr>
        <w:t xml:space="preserve">Кичменгско-Городецкого </w:t>
      </w:r>
      <w:r w:rsidR="00E463A9"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 xml:space="preserve"> не может быть более одного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lastRenderedPageBreak/>
        <w:t>неразрывность территории, на которой</w:t>
      </w:r>
      <w:r w:rsidRPr="00FC5136">
        <w:rPr>
          <w:rFonts w:ascii="Times New Roman" w:hAnsi="Times New Roman" w:cs="Times New Roman"/>
          <w:sz w:val="28"/>
          <w:szCs w:val="28"/>
        </w:rPr>
        <w:t xml:space="preserve"> осуществляется ТОС, если в его состав входит более одного жилого дома.</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3.1.2. Письменное обращение инициативной группы с предложением об установлении границы территории, на которой предполагается осуществление ТОС, </w:t>
      </w:r>
      <w:r w:rsidRPr="0015480F">
        <w:rPr>
          <w:rFonts w:ascii="Times New Roman" w:hAnsi="Times New Roman" w:cs="Times New Roman"/>
          <w:sz w:val="28"/>
          <w:szCs w:val="28"/>
        </w:rPr>
        <w:t xml:space="preserve">направляется в </w:t>
      </w:r>
      <w:r w:rsidR="00E463A9" w:rsidRPr="0015480F">
        <w:rPr>
          <w:rFonts w:ascii="Times New Roman" w:hAnsi="Times New Roman" w:cs="Times New Roman"/>
          <w:sz w:val="28"/>
          <w:szCs w:val="28"/>
        </w:rPr>
        <w:t>а</w:t>
      </w:r>
      <w:r w:rsidRPr="0015480F">
        <w:rPr>
          <w:rFonts w:ascii="Times New Roman" w:hAnsi="Times New Roman" w:cs="Times New Roman"/>
          <w:sz w:val="28"/>
          <w:szCs w:val="28"/>
        </w:rPr>
        <w:t>дминистрацию</w:t>
      </w:r>
      <w:r w:rsidR="00E463A9" w:rsidRPr="0015480F">
        <w:rPr>
          <w:rFonts w:ascii="Times New Roman" w:hAnsi="Times New Roman" w:cs="Times New Roman"/>
          <w:sz w:val="28"/>
          <w:szCs w:val="28"/>
        </w:rPr>
        <w:t xml:space="preserve"> </w:t>
      </w:r>
      <w:r w:rsidR="00955CFC" w:rsidRPr="00955CFC">
        <w:rPr>
          <w:rFonts w:ascii="Times New Roman" w:hAnsi="Times New Roman" w:cs="Times New Roman"/>
          <w:sz w:val="28"/>
          <w:szCs w:val="28"/>
        </w:rPr>
        <w:t xml:space="preserve">Кичменгско-Городецкого </w:t>
      </w:r>
      <w:r w:rsidR="00E463A9"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 xml:space="preserve"> по форме согласно </w:t>
      </w:r>
      <w:r w:rsidR="00E463A9" w:rsidRPr="0015480F">
        <w:rPr>
          <w:rFonts w:ascii="Times New Roman" w:hAnsi="Times New Roman" w:cs="Times New Roman"/>
          <w:sz w:val="28"/>
          <w:szCs w:val="28"/>
        </w:rPr>
        <w:t xml:space="preserve">приложению 1 </w:t>
      </w:r>
      <w:r w:rsidRPr="0015480F">
        <w:rPr>
          <w:rFonts w:ascii="Times New Roman" w:hAnsi="Times New Roman" w:cs="Times New Roman"/>
          <w:sz w:val="28"/>
          <w:szCs w:val="28"/>
        </w:rPr>
        <w:t>к настоящему Положению.</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 xml:space="preserve">К обращению прилагаются </w:t>
      </w:r>
      <w:hyperlink w:anchor="Par364" w:history="1">
        <w:r w:rsidRPr="0015480F">
          <w:rPr>
            <w:rFonts w:ascii="Times New Roman" w:hAnsi="Times New Roman" w:cs="Times New Roman"/>
            <w:sz w:val="28"/>
            <w:szCs w:val="28"/>
          </w:rPr>
          <w:t>протокол</w:t>
        </w:r>
      </w:hyperlink>
      <w:r w:rsidRPr="0015480F">
        <w:rPr>
          <w:rFonts w:ascii="Times New Roman" w:hAnsi="Times New Roman" w:cs="Times New Roman"/>
          <w:sz w:val="28"/>
          <w:szCs w:val="28"/>
        </w:rPr>
        <w:t xml:space="preserve"> собрания инициативной группы об установлении границ территории создаваемого ТОС по форме согласно приложению 2 к настоящему Положению</w:t>
      </w:r>
      <w:r w:rsidRPr="00FC5136">
        <w:rPr>
          <w:rFonts w:ascii="Times New Roman" w:hAnsi="Times New Roman" w:cs="Times New Roman"/>
          <w:sz w:val="28"/>
          <w:szCs w:val="28"/>
        </w:rPr>
        <w:t xml:space="preserve"> и письменное согласие всех членов инициативной группы на обработку их персональных данных </w:t>
      </w:r>
      <w:r w:rsidR="00E463A9" w:rsidRPr="00FC5136">
        <w:rPr>
          <w:rFonts w:ascii="Times New Roman" w:hAnsi="Times New Roman" w:cs="Times New Roman"/>
          <w:sz w:val="28"/>
          <w:szCs w:val="28"/>
        </w:rPr>
        <w:br/>
      </w:r>
      <w:r w:rsidRPr="00FC5136">
        <w:rPr>
          <w:rFonts w:ascii="Times New Roman" w:hAnsi="Times New Roman" w:cs="Times New Roman"/>
          <w:sz w:val="28"/>
          <w:szCs w:val="28"/>
        </w:rPr>
        <w:t xml:space="preserve">в соответствии с Федеральным </w:t>
      </w:r>
      <w:hyperlink r:id="rId14" w:history="1">
        <w:r w:rsidRPr="00FC5136">
          <w:rPr>
            <w:rFonts w:ascii="Times New Roman" w:hAnsi="Times New Roman" w:cs="Times New Roman"/>
            <w:sz w:val="28"/>
            <w:szCs w:val="28"/>
          </w:rPr>
          <w:t>законом</w:t>
        </w:r>
      </w:hyperlink>
      <w:r w:rsidR="0015480F">
        <w:rPr>
          <w:rFonts w:ascii="Times New Roman" w:hAnsi="Times New Roman" w:cs="Times New Roman"/>
          <w:sz w:val="28"/>
          <w:szCs w:val="28"/>
        </w:rPr>
        <w:t xml:space="preserve"> от 27.07.</w:t>
      </w:r>
      <w:r w:rsidRPr="00FC5136">
        <w:rPr>
          <w:rFonts w:ascii="Times New Roman" w:hAnsi="Times New Roman" w:cs="Times New Roman"/>
          <w:sz w:val="28"/>
          <w:szCs w:val="28"/>
        </w:rPr>
        <w:t>2006</w:t>
      </w:r>
      <w:r w:rsidR="0015480F">
        <w:rPr>
          <w:rFonts w:ascii="Times New Roman" w:hAnsi="Times New Roman" w:cs="Times New Roman"/>
          <w:sz w:val="28"/>
          <w:szCs w:val="28"/>
        </w:rPr>
        <w:t xml:space="preserve"> </w:t>
      </w:r>
      <w:r w:rsidR="00E463A9" w:rsidRPr="00FC5136">
        <w:rPr>
          <w:rFonts w:ascii="Times New Roman" w:hAnsi="Times New Roman" w:cs="Times New Roman"/>
          <w:sz w:val="28"/>
          <w:szCs w:val="28"/>
        </w:rPr>
        <w:t>№</w:t>
      </w:r>
      <w:r w:rsidRPr="00FC5136">
        <w:rPr>
          <w:rFonts w:ascii="Times New Roman" w:hAnsi="Times New Roman" w:cs="Times New Roman"/>
          <w:sz w:val="28"/>
          <w:szCs w:val="28"/>
        </w:rPr>
        <w:t xml:space="preserve"> 152-ФЗ </w:t>
      </w:r>
      <w:r w:rsidR="00E463A9" w:rsidRPr="00FC5136">
        <w:rPr>
          <w:rFonts w:ascii="Times New Roman" w:hAnsi="Times New Roman" w:cs="Times New Roman"/>
          <w:sz w:val="28"/>
          <w:szCs w:val="28"/>
        </w:rPr>
        <w:br/>
        <w:t>«</w:t>
      </w:r>
      <w:r w:rsidRPr="00FC5136">
        <w:rPr>
          <w:rFonts w:ascii="Times New Roman" w:hAnsi="Times New Roman" w:cs="Times New Roman"/>
          <w:sz w:val="28"/>
          <w:szCs w:val="28"/>
        </w:rPr>
        <w:t>О персональных данных</w:t>
      </w:r>
      <w:r w:rsidR="00E463A9" w:rsidRPr="00FC5136">
        <w:rPr>
          <w:rFonts w:ascii="Times New Roman" w:hAnsi="Times New Roman" w:cs="Times New Roman"/>
          <w:sz w:val="28"/>
          <w:szCs w:val="28"/>
        </w:rPr>
        <w:t>»</w:t>
      </w:r>
      <w:r w:rsidRPr="00FC5136">
        <w:rPr>
          <w:rFonts w:ascii="Times New Roman" w:hAnsi="Times New Roman" w:cs="Times New Roman"/>
          <w:sz w:val="28"/>
          <w:szCs w:val="28"/>
        </w:rPr>
        <w:t>.</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3.1.3. В случае одновременного обращения нескольких инициативных групп одной территории постановлением </w:t>
      </w:r>
      <w:r w:rsidR="00E463A9" w:rsidRPr="00FC5136">
        <w:rPr>
          <w:rFonts w:ascii="Times New Roman" w:hAnsi="Times New Roman" w:cs="Times New Roman"/>
          <w:sz w:val="28"/>
          <w:szCs w:val="28"/>
        </w:rPr>
        <w:t>а</w:t>
      </w:r>
      <w:r w:rsidRPr="00FC5136">
        <w:rPr>
          <w:rFonts w:ascii="Times New Roman" w:hAnsi="Times New Roman" w:cs="Times New Roman"/>
          <w:sz w:val="28"/>
          <w:szCs w:val="28"/>
        </w:rPr>
        <w:t xml:space="preserve">дминистрации </w:t>
      </w:r>
      <w:r w:rsidR="00955CFC" w:rsidRPr="00955CFC">
        <w:rPr>
          <w:rFonts w:ascii="Times New Roman" w:hAnsi="Times New Roman" w:cs="Times New Roman"/>
          <w:sz w:val="28"/>
          <w:szCs w:val="28"/>
        </w:rPr>
        <w:t xml:space="preserve">Кичменгско-Городецкого </w:t>
      </w:r>
      <w:r w:rsidR="00E463A9"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формируется из их числа одна инициативная группа численностью не более </w:t>
      </w:r>
      <w:r w:rsidR="0015480F">
        <w:rPr>
          <w:rFonts w:ascii="Times New Roman" w:hAnsi="Times New Roman" w:cs="Times New Roman"/>
          <w:sz w:val="28"/>
          <w:szCs w:val="28"/>
        </w:rPr>
        <w:t>пятнадцати</w:t>
      </w:r>
      <w:r w:rsidRPr="00FC5136">
        <w:rPr>
          <w:rFonts w:ascii="Times New Roman" w:hAnsi="Times New Roman" w:cs="Times New Roman"/>
          <w:sz w:val="28"/>
          <w:szCs w:val="28"/>
        </w:rPr>
        <w:t xml:space="preserve"> человек путем делегирования на паритетных </w:t>
      </w:r>
      <w:r w:rsidRPr="0015480F">
        <w:rPr>
          <w:rFonts w:ascii="Times New Roman" w:hAnsi="Times New Roman" w:cs="Times New Roman"/>
          <w:sz w:val="28"/>
          <w:szCs w:val="28"/>
        </w:rPr>
        <w:t>началах в ее состав представителей каждой из обратившихся групп.</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 xml:space="preserve">3.1.4. На основании предложений инициативной группы </w:t>
      </w:r>
      <w:r w:rsidR="00E463A9" w:rsidRPr="0015480F">
        <w:rPr>
          <w:rFonts w:ascii="Times New Roman" w:hAnsi="Times New Roman" w:cs="Times New Roman"/>
          <w:sz w:val="28"/>
          <w:szCs w:val="28"/>
        </w:rPr>
        <w:t>администраци</w:t>
      </w:r>
      <w:r w:rsidR="000B218F" w:rsidRPr="0015480F">
        <w:rPr>
          <w:rFonts w:ascii="Times New Roman" w:hAnsi="Times New Roman" w:cs="Times New Roman"/>
          <w:sz w:val="28"/>
          <w:szCs w:val="28"/>
        </w:rPr>
        <w:t>я</w:t>
      </w:r>
      <w:r w:rsidR="00E463A9" w:rsidRPr="0015480F">
        <w:rPr>
          <w:rFonts w:ascii="Times New Roman" w:hAnsi="Times New Roman" w:cs="Times New Roman"/>
          <w:sz w:val="28"/>
          <w:szCs w:val="28"/>
        </w:rPr>
        <w:t xml:space="preserve"> </w:t>
      </w:r>
      <w:r w:rsidR="00955CFC" w:rsidRPr="00955CFC">
        <w:rPr>
          <w:rFonts w:ascii="Times New Roman" w:hAnsi="Times New Roman" w:cs="Times New Roman"/>
          <w:sz w:val="28"/>
          <w:szCs w:val="28"/>
        </w:rPr>
        <w:t xml:space="preserve">Кичменгско-Городецкого </w:t>
      </w:r>
      <w:r w:rsidR="00E463A9"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 xml:space="preserve"> в течение </w:t>
      </w:r>
      <w:r w:rsidR="0015480F">
        <w:rPr>
          <w:rFonts w:ascii="Times New Roman" w:hAnsi="Times New Roman" w:cs="Times New Roman"/>
          <w:sz w:val="28"/>
          <w:szCs w:val="28"/>
        </w:rPr>
        <w:t>четырнадцати</w:t>
      </w:r>
      <w:r w:rsidRPr="0015480F">
        <w:rPr>
          <w:rFonts w:ascii="Times New Roman" w:hAnsi="Times New Roman" w:cs="Times New Roman"/>
          <w:sz w:val="28"/>
          <w:szCs w:val="28"/>
        </w:rPr>
        <w:t xml:space="preserve"> рабочих дней готовит проект решения </w:t>
      </w:r>
      <w:r w:rsidR="00955CFC">
        <w:rPr>
          <w:rFonts w:ascii="Times New Roman" w:hAnsi="Times New Roman" w:cs="Times New Roman"/>
          <w:sz w:val="28"/>
          <w:szCs w:val="28"/>
        </w:rPr>
        <w:t>Муниципального</w:t>
      </w:r>
      <w:r w:rsidR="00E463A9" w:rsidRPr="0015480F">
        <w:rPr>
          <w:rFonts w:ascii="Times New Roman" w:hAnsi="Times New Roman" w:cs="Times New Roman"/>
          <w:sz w:val="28"/>
          <w:szCs w:val="28"/>
        </w:rPr>
        <w:t xml:space="preserve"> Собрания </w:t>
      </w:r>
      <w:r w:rsidR="00955CFC" w:rsidRPr="00955CFC">
        <w:rPr>
          <w:rFonts w:ascii="Times New Roman" w:hAnsi="Times New Roman" w:cs="Times New Roman"/>
          <w:sz w:val="28"/>
          <w:szCs w:val="28"/>
        </w:rPr>
        <w:t xml:space="preserve">Кичменгско-Городецкого </w:t>
      </w:r>
      <w:r w:rsidR="00E463A9" w:rsidRPr="0015480F">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об установлении границ территории, на которой предполагается осуществлять ТОС, и в соответствии с</w:t>
      </w:r>
      <w:r w:rsidR="00E463A9" w:rsidRPr="00FC5136">
        <w:rPr>
          <w:rFonts w:ascii="Times New Roman" w:hAnsi="Times New Roman" w:cs="Times New Roman"/>
          <w:sz w:val="28"/>
          <w:szCs w:val="28"/>
        </w:rPr>
        <w:t xml:space="preserve"> Регламентом </w:t>
      </w:r>
      <w:r w:rsidR="00955CFC">
        <w:rPr>
          <w:rFonts w:ascii="Times New Roman" w:hAnsi="Times New Roman" w:cs="Times New Roman"/>
          <w:sz w:val="28"/>
          <w:szCs w:val="28"/>
        </w:rPr>
        <w:t>Муниципального</w:t>
      </w:r>
      <w:r w:rsidR="00E463A9" w:rsidRPr="00FC5136">
        <w:rPr>
          <w:rFonts w:ascii="Times New Roman" w:hAnsi="Times New Roman" w:cs="Times New Roman"/>
          <w:sz w:val="28"/>
          <w:szCs w:val="28"/>
        </w:rPr>
        <w:t xml:space="preserve"> Собрания </w:t>
      </w:r>
      <w:r w:rsidR="00955CFC" w:rsidRPr="00955CFC">
        <w:rPr>
          <w:rFonts w:ascii="Times New Roman" w:hAnsi="Times New Roman" w:cs="Times New Roman"/>
          <w:sz w:val="28"/>
          <w:szCs w:val="28"/>
        </w:rPr>
        <w:t xml:space="preserve">Кичменгско-Городецкого </w:t>
      </w:r>
      <w:r w:rsidR="00E463A9"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направляет его для рассмотрения в </w:t>
      </w:r>
      <w:r w:rsidR="00FB4F57">
        <w:rPr>
          <w:rFonts w:ascii="Times New Roman" w:hAnsi="Times New Roman" w:cs="Times New Roman"/>
          <w:sz w:val="28"/>
          <w:szCs w:val="28"/>
        </w:rPr>
        <w:t>Муниципальное</w:t>
      </w:r>
      <w:r w:rsidR="00E463A9" w:rsidRPr="00FC5136">
        <w:rPr>
          <w:rFonts w:ascii="Times New Roman" w:hAnsi="Times New Roman" w:cs="Times New Roman"/>
          <w:sz w:val="28"/>
          <w:szCs w:val="28"/>
        </w:rPr>
        <w:t xml:space="preserve"> Собрание </w:t>
      </w:r>
      <w:r w:rsidR="00FB4F57" w:rsidRPr="00FB4F57">
        <w:rPr>
          <w:rFonts w:ascii="Times New Roman" w:hAnsi="Times New Roman" w:cs="Times New Roman"/>
          <w:sz w:val="28"/>
          <w:szCs w:val="28"/>
        </w:rPr>
        <w:t xml:space="preserve">Кичменгско-Городецкого </w:t>
      </w:r>
      <w:r w:rsidR="00E463A9"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3.1.5. </w:t>
      </w:r>
      <w:r w:rsidR="00FB4F57">
        <w:rPr>
          <w:rFonts w:ascii="Times New Roman" w:hAnsi="Times New Roman" w:cs="Times New Roman"/>
          <w:sz w:val="28"/>
          <w:szCs w:val="28"/>
        </w:rPr>
        <w:t>Муниципальное</w:t>
      </w:r>
      <w:r w:rsidR="00E463A9" w:rsidRPr="00FC5136">
        <w:rPr>
          <w:rFonts w:ascii="Times New Roman" w:hAnsi="Times New Roman" w:cs="Times New Roman"/>
          <w:sz w:val="28"/>
          <w:szCs w:val="28"/>
        </w:rPr>
        <w:t xml:space="preserve"> Собрание </w:t>
      </w:r>
      <w:r w:rsidR="00FB4F57" w:rsidRPr="00FB4F57">
        <w:rPr>
          <w:rFonts w:ascii="Times New Roman" w:hAnsi="Times New Roman" w:cs="Times New Roman"/>
          <w:sz w:val="28"/>
          <w:szCs w:val="28"/>
        </w:rPr>
        <w:t xml:space="preserve">Кичменгско-Городецкого </w:t>
      </w:r>
      <w:r w:rsidR="00E463A9"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w:t>
      </w:r>
      <w:r w:rsidR="00FB4F57">
        <w:rPr>
          <w:rFonts w:ascii="Times New Roman" w:hAnsi="Times New Roman" w:cs="Times New Roman"/>
          <w:sz w:val="28"/>
          <w:szCs w:val="28"/>
        </w:rPr>
        <w:t xml:space="preserve">на ближайшем заседании </w:t>
      </w:r>
      <w:r w:rsidRPr="00FC5136">
        <w:rPr>
          <w:rFonts w:ascii="Times New Roman" w:hAnsi="Times New Roman" w:cs="Times New Roman"/>
          <w:sz w:val="28"/>
          <w:szCs w:val="28"/>
        </w:rPr>
        <w:t>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3.1.6. Инициативная группа:</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определяет сроки подготовки и проведения учредительного собрания (конференции) по созданию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определяет количество граждан, достигших </w:t>
      </w:r>
      <w:r w:rsidR="0015480F">
        <w:rPr>
          <w:rFonts w:ascii="Times New Roman" w:hAnsi="Times New Roman" w:cs="Times New Roman"/>
          <w:sz w:val="28"/>
          <w:szCs w:val="28"/>
        </w:rPr>
        <w:t>шестнадцати</w:t>
      </w:r>
      <w:r w:rsidRPr="00FC5136">
        <w:rPr>
          <w:rFonts w:ascii="Times New Roman" w:hAnsi="Times New Roman" w:cs="Times New Roman"/>
          <w:sz w:val="28"/>
          <w:szCs w:val="28"/>
        </w:rPr>
        <w:t>летнего возраста, проживающих в границах территории, на которой предполагается осуществлять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извещает жителей соответствующей территории, </w:t>
      </w:r>
      <w:r w:rsidR="00FB4F57">
        <w:rPr>
          <w:rFonts w:ascii="Times New Roman" w:hAnsi="Times New Roman" w:cs="Times New Roman"/>
          <w:sz w:val="28"/>
          <w:szCs w:val="28"/>
        </w:rPr>
        <w:t>Муниципальное</w:t>
      </w:r>
      <w:r w:rsidR="00AF768A" w:rsidRPr="00FC5136">
        <w:rPr>
          <w:rFonts w:ascii="Times New Roman" w:hAnsi="Times New Roman" w:cs="Times New Roman"/>
          <w:sz w:val="28"/>
          <w:szCs w:val="28"/>
        </w:rPr>
        <w:t xml:space="preserve"> Собрание </w:t>
      </w:r>
      <w:r w:rsidR="00FB4F57" w:rsidRPr="00FB4F57">
        <w:rPr>
          <w:rFonts w:ascii="Times New Roman" w:hAnsi="Times New Roman" w:cs="Times New Roman"/>
          <w:sz w:val="28"/>
          <w:szCs w:val="28"/>
        </w:rPr>
        <w:t xml:space="preserve">Кичменгско-Городецкого </w:t>
      </w:r>
      <w:r w:rsidR="00AF768A"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и </w:t>
      </w:r>
      <w:r w:rsidR="00AF768A" w:rsidRPr="00FC5136">
        <w:rPr>
          <w:rFonts w:ascii="Times New Roman" w:hAnsi="Times New Roman" w:cs="Times New Roman"/>
          <w:sz w:val="28"/>
          <w:szCs w:val="28"/>
        </w:rPr>
        <w:t>а</w:t>
      </w:r>
      <w:r w:rsidRPr="00FC5136">
        <w:rPr>
          <w:rFonts w:ascii="Times New Roman" w:hAnsi="Times New Roman" w:cs="Times New Roman"/>
          <w:sz w:val="28"/>
          <w:szCs w:val="28"/>
        </w:rPr>
        <w:t xml:space="preserve">дминистрацию </w:t>
      </w:r>
      <w:r w:rsidR="00FB4F57" w:rsidRPr="00FB4F57">
        <w:rPr>
          <w:rFonts w:ascii="Times New Roman" w:hAnsi="Times New Roman" w:cs="Times New Roman"/>
          <w:sz w:val="28"/>
          <w:szCs w:val="28"/>
        </w:rPr>
        <w:t xml:space="preserve">Кичменгско-Городецкого </w:t>
      </w:r>
      <w:r w:rsidR="00AF768A" w:rsidRPr="00FC5136">
        <w:rPr>
          <w:rFonts w:ascii="Times New Roman" w:hAnsi="Times New Roman" w:cs="Times New Roman"/>
          <w:sz w:val="28"/>
          <w:szCs w:val="28"/>
        </w:rPr>
        <w:t xml:space="preserve">муниципального округа </w:t>
      </w:r>
      <w:r w:rsidRPr="00FC5136">
        <w:rPr>
          <w:rFonts w:ascii="Times New Roman" w:hAnsi="Times New Roman" w:cs="Times New Roman"/>
          <w:sz w:val="28"/>
          <w:szCs w:val="28"/>
        </w:rPr>
        <w:t>о дате, месте и времени проведения учредительного собрания (конференции), собраний по выборам делегатов на учредительную конференцию;</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разрабатывает проект устава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готовит проект повестки дня учредительного собрания (конференции);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lastRenderedPageBreak/>
        <w:t xml:space="preserve">организует проведение собраний по выдвижению делегатов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на учредительную конференцию;</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организует и проводит учредительное собрание (конференцию).</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3.1.7. </w:t>
      </w:r>
      <w:r w:rsidR="00FB4F57">
        <w:rPr>
          <w:rFonts w:ascii="Times New Roman" w:hAnsi="Times New Roman" w:cs="Times New Roman"/>
          <w:sz w:val="28"/>
          <w:szCs w:val="28"/>
        </w:rPr>
        <w:t>Муниципальное</w:t>
      </w:r>
      <w:r w:rsidR="00AF768A" w:rsidRPr="00FC5136">
        <w:rPr>
          <w:rFonts w:ascii="Times New Roman" w:hAnsi="Times New Roman" w:cs="Times New Roman"/>
          <w:sz w:val="28"/>
          <w:szCs w:val="28"/>
        </w:rPr>
        <w:t xml:space="preserve"> Собрание </w:t>
      </w:r>
      <w:r w:rsidR="00FB4F57" w:rsidRPr="00FB4F57">
        <w:rPr>
          <w:rFonts w:ascii="Times New Roman" w:hAnsi="Times New Roman" w:cs="Times New Roman"/>
          <w:sz w:val="28"/>
          <w:szCs w:val="28"/>
        </w:rPr>
        <w:t xml:space="preserve">Кичменгско-Городецкого </w:t>
      </w:r>
      <w:r w:rsidR="00AF768A"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w:t>
      </w:r>
      <w:r w:rsidR="00AF768A" w:rsidRPr="00FC5136">
        <w:rPr>
          <w:rFonts w:ascii="Times New Roman" w:hAnsi="Times New Roman" w:cs="Times New Roman"/>
          <w:sz w:val="28"/>
          <w:szCs w:val="28"/>
        </w:rPr>
        <w:t>а</w:t>
      </w:r>
      <w:r w:rsidRPr="00FC5136">
        <w:rPr>
          <w:rFonts w:ascii="Times New Roman" w:hAnsi="Times New Roman" w:cs="Times New Roman"/>
          <w:sz w:val="28"/>
          <w:szCs w:val="28"/>
        </w:rPr>
        <w:t xml:space="preserve">дминистрация </w:t>
      </w:r>
      <w:r w:rsidR="00FB4F57" w:rsidRPr="00FB4F57">
        <w:rPr>
          <w:rFonts w:ascii="Times New Roman" w:hAnsi="Times New Roman" w:cs="Times New Roman"/>
          <w:sz w:val="28"/>
          <w:szCs w:val="28"/>
        </w:rPr>
        <w:t xml:space="preserve">Кичменгско-Городецкого </w:t>
      </w:r>
      <w:r w:rsidR="00AF768A"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вправе направить для участия в учредительном собрании (конференции) своих представителей с правом совещательного голоса.</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3.1.8. ТОС считается учрежденным со дня регистрации устава ТОС </w:t>
      </w:r>
      <w:r w:rsidR="00AF768A" w:rsidRPr="00FC5136">
        <w:rPr>
          <w:rFonts w:ascii="Times New Roman" w:hAnsi="Times New Roman" w:cs="Times New Roman"/>
          <w:sz w:val="28"/>
          <w:szCs w:val="28"/>
        </w:rPr>
        <w:t xml:space="preserve">администрацией </w:t>
      </w:r>
      <w:r w:rsidR="00FB4F57" w:rsidRPr="00FB4F57">
        <w:rPr>
          <w:rFonts w:ascii="Times New Roman" w:hAnsi="Times New Roman" w:cs="Times New Roman"/>
          <w:sz w:val="28"/>
          <w:szCs w:val="28"/>
        </w:rPr>
        <w:t xml:space="preserve">Кичменгско-Городецкого </w:t>
      </w:r>
      <w:r w:rsidR="00AF768A"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AF768A" w:rsidRPr="00FC5136" w:rsidRDefault="00AF768A" w:rsidP="009F218E">
      <w:pPr>
        <w:autoSpaceDE w:val="0"/>
        <w:autoSpaceDN w:val="0"/>
        <w:adjustRightInd w:val="0"/>
        <w:spacing w:after="0" w:line="240" w:lineRule="auto"/>
        <w:ind w:firstLine="709"/>
        <w:jc w:val="both"/>
        <w:rPr>
          <w:rFonts w:ascii="Times New Roman" w:hAnsi="Times New Roman" w:cs="Times New Roman"/>
          <w:sz w:val="28"/>
          <w:szCs w:val="28"/>
        </w:rPr>
      </w:pPr>
    </w:p>
    <w:p w:rsidR="00FE67EE" w:rsidRPr="00FC5136" w:rsidRDefault="00FE67EE" w:rsidP="00AF768A">
      <w:pPr>
        <w:autoSpaceDE w:val="0"/>
        <w:autoSpaceDN w:val="0"/>
        <w:adjustRightInd w:val="0"/>
        <w:spacing w:after="0" w:line="240" w:lineRule="auto"/>
        <w:ind w:firstLine="709"/>
        <w:jc w:val="center"/>
        <w:rPr>
          <w:rFonts w:ascii="Times New Roman" w:hAnsi="Times New Roman" w:cs="Times New Roman"/>
          <w:b/>
          <w:sz w:val="28"/>
          <w:szCs w:val="28"/>
        </w:rPr>
      </w:pPr>
      <w:r w:rsidRPr="00FC5136">
        <w:rPr>
          <w:rFonts w:ascii="Times New Roman" w:hAnsi="Times New Roman" w:cs="Times New Roman"/>
          <w:b/>
          <w:sz w:val="28"/>
          <w:szCs w:val="28"/>
        </w:rPr>
        <w:t>3.2. Порядок регистрации устава ТОС</w:t>
      </w:r>
    </w:p>
    <w:p w:rsidR="00AF768A" w:rsidRPr="00FC5136" w:rsidRDefault="00AF768A" w:rsidP="009F218E">
      <w:pPr>
        <w:autoSpaceDE w:val="0"/>
        <w:autoSpaceDN w:val="0"/>
        <w:adjustRightInd w:val="0"/>
        <w:spacing w:after="0" w:line="240" w:lineRule="auto"/>
        <w:ind w:firstLine="709"/>
        <w:jc w:val="both"/>
        <w:rPr>
          <w:rFonts w:ascii="Times New Roman" w:hAnsi="Times New Roman" w:cs="Times New Roman"/>
          <w:sz w:val="28"/>
          <w:szCs w:val="28"/>
        </w:rPr>
      </w:pP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3.2.1.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Устав ТОС должен содержать положения, установленные </w:t>
      </w:r>
      <w:hyperlink r:id="rId15" w:history="1">
        <w:r w:rsidRPr="00FC5136">
          <w:rPr>
            <w:rFonts w:ascii="Times New Roman" w:hAnsi="Times New Roman" w:cs="Times New Roman"/>
            <w:sz w:val="28"/>
            <w:szCs w:val="28"/>
          </w:rPr>
          <w:t>частью 9 статьи 27</w:t>
        </w:r>
      </w:hyperlink>
      <w:r w:rsidR="0015480F">
        <w:rPr>
          <w:rFonts w:ascii="Times New Roman" w:hAnsi="Times New Roman" w:cs="Times New Roman"/>
          <w:sz w:val="28"/>
          <w:szCs w:val="28"/>
        </w:rPr>
        <w:t xml:space="preserve"> Федерального закона от 06.10.</w:t>
      </w:r>
      <w:r w:rsidRPr="00FC5136">
        <w:rPr>
          <w:rFonts w:ascii="Times New Roman" w:hAnsi="Times New Roman" w:cs="Times New Roman"/>
          <w:sz w:val="28"/>
          <w:szCs w:val="28"/>
        </w:rPr>
        <w:t>2003</w:t>
      </w:r>
      <w:r w:rsidR="0015480F">
        <w:rPr>
          <w:rFonts w:ascii="Times New Roman" w:hAnsi="Times New Roman" w:cs="Times New Roman"/>
          <w:sz w:val="28"/>
          <w:szCs w:val="28"/>
        </w:rPr>
        <w:t xml:space="preserve"> </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 xml:space="preserve"> 131-ФЗ </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Об общих принципах организации местного самоуправления в Российской Федерации</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3.2.2. Для регистрации устава ТОС уполномоченное учредительным собранием (конференцией) лицо (далее - уполномоченное лицо) в течение </w:t>
      </w:r>
      <w:r w:rsidR="0015480F">
        <w:rPr>
          <w:rFonts w:ascii="Times New Roman" w:hAnsi="Times New Roman" w:cs="Times New Roman"/>
          <w:sz w:val="28"/>
          <w:szCs w:val="28"/>
        </w:rPr>
        <w:t>четырнадцати</w:t>
      </w:r>
      <w:r w:rsidRPr="00FC5136">
        <w:rPr>
          <w:rFonts w:ascii="Times New Roman" w:hAnsi="Times New Roman" w:cs="Times New Roman"/>
          <w:sz w:val="28"/>
          <w:szCs w:val="28"/>
        </w:rPr>
        <w:t xml:space="preserve">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w:t>
      </w:r>
      <w:r w:rsidR="00B94D27" w:rsidRPr="00FC5136">
        <w:rPr>
          <w:rFonts w:ascii="Times New Roman" w:hAnsi="Times New Roman" w:cs="Times New Roman"/>
          <w:sz w:val="28"/>
          <w:szCs w:val="28"/>
        </w:rPr>
        <w:t xml:space="preserve">администрацию </w:t>
      </w:r>
      <w:r w:rsidR="00F11216" w:rsidRPr="00F11216">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 xml:space="preserve">муниципального округа </w:t>
      </w:r>
      <w:r w:rsidRPr="00FC5136">
        <w:rPr>
          <w:rFonts w:ascii="Times New Roman" w:hAnsi="Times New Roman" w:cs="Times New Roman"/>
          <w:sz w:val="28"/>
          <w:szCs w:val="28"/>
        </w:rPr>
        <w:t>следующие документы:</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заявление о регистрации устава ТОС, подписанное уполномоченным лицом;</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протокол учредительного собрания (конференции), в котором содержатся сведения о принятии решения о создании ТОС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на соответствующей территории и об утверждении устава ТОС,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с приложением списка учредителей ТОС - участников учредительного собрания (делегатов учредительной конференции);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устав ТОС, принятый учредительным собранием (конференцией), заверенный председательствующим на таком собрании (конференции)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и секретарем (при избрании секретаря), сброшюрованный </w:t>
      </w:r>
      <w:r w:rsidR="00B94D27" w:rsidRPr="00FC5136">
        <w:rPr>
          <w:rFonts w:ascii="Times New Roman" w:hAnsi="Times New Roman" w:cs="Times New Roman"/>
          <w:sz w:val="28"/>
          <w:szCs w:val="28"/>
        </w:rPr>
        <w:br/>
      </w:r>
      <w:r w:rsidR="0015480F">
        <w:rPr>
          <w:rFonts w:ascii="Times New Roman" w:hAnsi="Times New Roman" w:cs="Times New Roman"/>
          <w:sz w:val="28"/>
          <w:szCs w:val="28"/>
        </w:rPr>
        <w:t>и пронумерованный, в  трех</w:t>
      </w:r>
      <w:r w:rsidRPr="00FC5136">
        <w:rPr>
          <w:rFonts w:ascii="Times New Roman" w:hAnsi="Times New Roman" w:cs="Times New Roman"/>
          <w:sz w:val="28"/>
          <w:szCs w:val="28"/>
        </w:rPr>
        <w:t xml:space="preserve"> экземплярах (в случае дальнейшей регистрации ТОС в качестве юридического лица - в </w:t>
      </w:r>
      <w:r w:rsidR="0015480F">
        <w:rPr>
          <w:rFonts w:ascii="Times New Roman" w:hAnsi="Times New Roman" w:cs="Times New Roman"/>
          <w:sz w:val="28"/>
          <w:szCs w:val="28"/>
        </w:rPr>
        <w:t>пяти</w:t>
      </w:r>
      <w:r w:rsidRPr="00FC5136">
        <w:rPr>
          <w:rFonts w:ascii="Times New Roman" w:hAnsi="Times New Roman" w:cs="Times New Roman"/>
          <w:sz w:val="28"/>
          <w:szCs w:val="28"/>
        </w:rPr>
        <w:t xml:space="preserve"> экземплярах);</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письменное согласие всех лиц, указанных в представленных документах, на обработку их персональных данных в соответствии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с Федеральным </w:t>
      </w:r>
      <w:hyperlink r:id="rId16" w:history="1">
        <w:r w:rsidRPr="00FC5136">
          <w:rPr>
            <w:rFonts w:ascii="Times New Roman" w:hAnsi="Times New Roman" w:cs="Times New Roman"/>
            <w:sz w:val="28"/>
            <w:szCs w:val="28"/>
          </w:rPr>
          <w:t>законом</w:t>
        </w:r>
      </w:hyperlink>
      <w:r w:rsidR="0015480F">
        <w:rPr>
          <w:rFonts w:ascii="Times New Roman" w:hAnsi="Times New Roman" w:cs="Times New Roman"/>
          <w:sz w:val="28"/>
          <w:szCs w:val="28"/>
        </w:rPr>
        <w:t xml:space="preserve"> от 27.07.</w:t>
      </w:r>
      <w:r w:rsidRPr="00FC5136">
        <w:rPr>
          <w:rFonts w:ascii="Times New Roman" w:hAnsi="Times New Roman" w:cs="Times New Roman"/>
          <w:sz w:val="28"/>
          <w:szCs w:val="28"/>
        </w:rPr>
        <w:t>2006</w:t>
      </w:r>
      <w:r w:rsidR="0015480F">
        <w:rPr>
          <w:rFonts w:ascii="Times New Roman" w:hAnsi="Times New Roman" w:cs="Times New Roman"/>
          <w:sz w:val="28"/>
          <w:szCs w:val="28"/>
        </w:rPr>
        <w:t xml:space="preserve"> </w:t>
      </w:r>
      <w:r w:rsidRPr="00FC5136">
        <w:rPr>
          <w:rFonts w:ascii="Times New Roman" w:hAnsi="Times New Roman" w:cs="Times New Roman"/>
          <w:sz w:val="28"/>
          <w:szCs w:val="28"/>
        </w:rPr>
        <w:t xml:space="preserve"> </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 xml:space="preserve"> 152-ФЗ </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О персональных данных</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3.2.3. Уполномоченному лицу выдается расписка в получении документов с указанием их перечня и даты получения в день обращения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(в случае, если документы представляются непосредственно уполномоченным лицом) либо высылается в течение </w:t>
      </w:r>
      <w:r w:rsidR="0015480F">
        <w:rPr>
          <w:rFonts w:ascii="Times New Roman" w:hAnsi="Times New Roman" w:cs="Times New Roman"/>
          <w:sz w:val="28"/>
          <w:szCs w:val="28"/>
        </w:rPr>
        <w:t>трех</w:t>
      </w:r>
      <w:r w:rsidRPr="00FC5136">
        <w:rPr>
          <w:rFonts w:ascii="Times New Roman" w:hAnsi="Times New Roman" w:cs="Times New Roman"/>
          <w:sz w:val="28"/>
          <w:szCs w:val="28"/>
        </w:rPr>
        <w:t xml:space="preserve"> рабочих дней, следующих за днем получения всех необходимых для регистрации документов, по указанному </w:t>
      </w:r>
      <w:r w:rsidRPr="00FC5136">
        <w:rPr>
          <w:rFonts w:ascii="Times New Roman" w:hAnsi="Times New Roman" w:cs="Times New Roman"/>
          <w:sz w:val="28"/>
          <w:szCs w:val="28"/>
        </w:rPr>
        <w:lastRenderedPageBreak/>
        <w:t>уполномоченным лицом почтовому адресу заказным письмом с уведомлением о вручении (в случае, если документы представляются по почте).</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В случае если представлены не все документы, необходимые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для регистрации ТОС, они возвращаются уполномоченному лицу в течение трех рабочих дней со дня поступления документов в </w:t>
      </w:r>
      <w:r w:rsidR="00B94D27" w:rsidRPr="00FC5136">
        <w:rPr>
          <w:rFonts w:ascii="Times New Roman" w:hAnsi="Times New Roman" w:cs="Times New Roman"/>
          <w:sz w:val="28"/>
          <w:szCs w:val="28"/>
        </w:rPr>
        <w:t xml:space="preserve">администрацию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с мотивированным обоснованием отказа в принятии документов лично (под роспись) или заказным письмом с уведомлением о вручении.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3.2.4. </w:t>
      </w:r>
      <w:r w:rsidR="00B94D27" w:rsidRPr="00FC5136">
        <w:rPr>
          <w:rFonts w:ascii="Times New Roman" w:hAnsi="Times New Roman" w:cs="Times New Roman"/>
          <w:sz w:val="28"/>
          <w:szCs w:val="28"/>
        </w:rPr>
        <w:t xml:space="preserve">Администрация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при отсутствии оснований для отказа в регистрации устава ТОС обязана зарегистрировать устав ТОС в течение </w:t>
      </w:r>
      <w:r w:rsidR="0015480F">
        <w:rPr>
          <w:rFonts w:ascii="Times New Roman" w:hAnsi="Times New Roman" w:cs="Times New Roman"/>
          <w:sz w:val="28"/>
          <w:szCs w:val="28"/>
        </w:rPr>
        <w:t>пятнадцати</w:t>
      </w:r>
      <w:r w:rsidRPr="00FC5136">
        <w:rPr>
          <w:rFonts w:ascii="Times New Roman" w:hAnsi="Times New Roman" w:cs="Times New Roman"/>
          <w:sz w:val="28"/>
          <w:szCs w:val="28"/>
        </w:rPr>
        <w:t xml:space="preserve"> календарных дней со дня поступления полного комплекта документов путем принятия постановления </w:t>
      </w:r>
      <w:r w:rsidR="00B94D27" w:rsidRPr="00FC5136">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3.2.5. Основанием для отказа в регистрации устава ТОС являются </w:t>
      </w:r>
      <w:r w:rsidRPr="0015480F">
        <w:rPr>
          <w:rFonts w:ascii="Times New Roman" w:hAnsi="Times New Roman" w:cs="Times New Roman"/>
          <w:sz w:val="28"/>
          <w:szCs w:val="28"/>
        </w:rPr>
        <w:t>неправомочность учредительного собрания (конференции) по утверждению устава ТОС и</w:t>
      </w:r>
      <w:r w:rsidR="00E63A0E" w:rsidRPr="0015480F">
        <w:rPr>
          <w:rFonts w:ascii="Times New Roman" w:hAnsi="Times New Roman" w:cs="Times New Roman"/>
          <w:sz w:val="28"/>
          <w:szCs w:val="28"/>
        </w:rPr>
        <w:t xml:space="preserve"> (или)</w:t>
      </w:r>
      <w:r w:rsidRPr="0015480F">
        <w:rPr>
          <w:rFonts w:ascii="Times New Roman" w:hAnsi="Times New Roman" w:cs="Times New Roman"/>
          <w:sz w:val="28"/>
          <w:szCs w:val="28"/>
        </w:rPr>
        <w:t xml:space="preserve"> несоответствие устава ТОС действующему законодательству.</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Отказ в регистрации устава ТОС с указанием оснований</w:t>
      </w:r>
      <w:r w:rsidR="001B0379" w:rsidRPr="0015480F">
        <w:rPr>
          <w:rFonts w:ascii="Times New Roman" w:hAnsi="Times New Roman" w:cs="Times New Roman"/>
          <w:sz w:val="28"/>
          <w:szCs w:val="28"/>
        </w:rPr>
        <w:t>, указанных в настоящем пункте,</w:t>
      </w:r>
      <w:r w:rsidRPr="0015480F">
        <w:rPr>
          <w:rFonts w:ascii="Times New Roman" w:hAnsi="Times New Roman" w:cs="Times New Roman"/>
          <w:sz w:val="28"/>
          <w:szCs w:val="28"/>
        </w:rPr>
        <w:t xml:space="preserve"> направляется уполномоченному лицу не позднее </w:t>
      </w:r>
      <w:r w:rsidR="0015480F">
        <w:rPr>
          <w:rFonts w:ascii="Times New Roman" w:hAnsi="Times New Roman" w:cs="Times New Roman"/>
          <w:sz w:val="28"/>
          <w:szCs w:val="28"/>
        </w:rPr>
        <w:t>пяти</w:t>
      </w:r>
      <w:r w:rsidRPr="0015480F">
        <w:rPr>
          <w:rFonts w:ascii="Times New Roman" w:hAnsi="Times New Roman" w:cs="Times New Roman"/>
          <w:sz w:val="28"/>
          <w:szCs w:val="28"/>
        </w:rPr>
        <w:t xml:space="preserve"> рабочих дней со дня принятия такого решения лично (под роспись) или по указанному уполномоченным лицом</w:t>
      </w:r>
      <w:r w:rsidRPr="00FC5136">
        <w:rPr>
          <w:rFonts w:ascii="Times New Roman" w:hAnsi="Times New Roman" w:cs="Times New Roman"/>
          <w:sz w:val="28"/>
          <w:szCs w:val="28"/>
        </w:rPr>
        <w:t xml:space="preserve"> почтовому адресу заказным письмом с уведомлением о вручении.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Направление мотивированного отказа в регистрации устава ТОС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 xml:space="preserve">не является препятствием для повторного представления устава ТОС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для регистрации после устранения нарушений.</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Отказ в регистрации устава ТОС может быть обжалован в судебном порядке.</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3.2.6. Постановление </w:t>
      </w:r>
      <w:r w:rsidR="00B94D27" w:rsidRPr="00FC5136">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w:t>
      </w:r>
      <w:r w:rsidR="0015480F">
        <w:rPr>
          <w:rFonts w:ascii="Times New Roman" w:hAnsi="Times New Roman" w:cs="Times New Roman"/>
          <w:sz w:val="28"/>
          <w:szCs w:val="28"/>
        </w:rPr>
        <w:t>десяти</w:t>
      </w:r>
      <w:r w:rsidRPr="00FC5136">
        <w:rPr>
          <w:rFonts w:ascii="Times New Roman" w:hAnsi="Times New Roman" w:cs="Times New Roman"/>
          <w:sz w:val="28"/>
          <w:szCs w:val="28"/>
        </w:rPr>
        <w:t xml:space="preserve"> рабочих дней со дня принятия постановления </w:t>
      </w:r>
      <w:r w:rsidR="00B94D27" w:rsidRPr="00FC5136">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направляется уполномоченному лицу лично (под роспись) или заказным письмом </w:t>
      </w:r>
      <w:r w:rsidR="00B94D27" w:rsidRPr="00FC5136">
        <w:rPr>
          <w:rFonts w:ascii="Times New Roman" w:hAnsi="Times New Roman" w:cs="Times New Roman"/>
          <w:sz w:val="28"/>
          <w:szCs w:val="28"/>
        </w:rPr>
        <w:br/>
      </w:r>
      <w:r w:rsidRPr="00FC5136">
        <w:rPr>
          <w:rFonts w:ascii="Times New Roman" w:hAnsi="Times New Roman" w:cs="Times New Roman"/>
          <w:sz w:val="28"/>
          <w:szCs w:val="28"/>
        </w:rPr>
        <w:t>с уведомлением о вручении.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3.2.7. На титульном листе и на обороте последнего листа каждого экземпляра устава делается отметка о регистрации путем указания реквизитов постановления </w:t>
      </w:r>
      <w:r w:rsidR="00B94D27" w:rsidRPr="00FC5136">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регистрации устава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3.2.8. Внесение изменений и дополнений в устав ТОС и их регистрация в </w:t>
      </w:r>
      <w:r w:rsidR="00B94D27" w:rsidRPr="00FC5136">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осуществляются в порядке, аналогичном порядку регистрации устава ТОС.</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3.3. </w:t>
      </w:r>
      <w:r w:rsidR="00B94D27" w:rsidRPr="0015480F">
        <w:rPr>
          <w:rFonts w:ascii="Times New Roman" w:hAnsi="Times New Roman" w:cs="Times New Roman"/>
          <w:sz w:val="28"/>
          <w:szCs w:val="28"/>
        </w:rPr>
        <w:t xml:space="preserve">Администрация </w:t>
      </w:r>
      <w:r w:rsidR="008B348A" w:rsidRPr="008B348A">
        <w:rPr>
          <w:rFonts w:ascii="Times New Roman" w:hAnsi="Times New Roman" w:cs="Times New Roman"/>
          <w:sz w:val="28"/>
          <w:szCs w:val="28"/>
        </w:rPr>
        <w:t xml:space="preserve">Кичменгско-Городецкого </w:t>
      </w:r>
      <w:r w:rsidR="00B94D27"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 xml:space="preserve"> ведет Реестр ТОС (далее - Реестр) в порядке, определенном постановлением </w:t>
      </w:r>
      <w:r w:rsidR="00B94D27" w:rsidRPr="0015480F">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B94D27"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w:t>
      </w:r>
    </w:p>
    <w:p w:rsidR="00FE67EE" w:rsidRPr="0015480F"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В Реестр вносятся следующие сведения:</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lastRenderedPageBreak/>
        <w:t xml:space="preserve">дата регистрации устава ТОС, изменений и дополнений в устав ТОС, реквизиты соответствующих постановлений </w:t>
      </w:r>
      <w:r w:rsidR="00B94D27" w:rsidRPr="0015480F">
        <w:rPr>
          <w:rFonts w:ascii="Times New Roman" w:hAnsi="Times New Roman" w:cs="Times New Roman"/>
          <w:sz w:val="28"/>
          <w:szCs w:val="28"/>
        </w:rPr>
        <w:t>администрации</w:t>
      </w:r>
      <w:r w:rsidR="00B94D27" w:rsidRPr="00FC5136">
        <w:rPr>
          <w:rFonts w:ascii="Times New Roman" w:hAnsi="Times New Roman" w:cs="Times New Roman"/>
          <w:sz w:val="28"/>
          <w:szCs w:val="28"/>
        </w:rPr>
        <w:t xml:space="preserve"> </w:t>
      </w:r>
      <w:r w:rsidR="008B348A" w:rsidRPr="008B348A">
        <w:rPr>
          <w:rFonts w:ascii="Times New Roman" w:hAnsi="Times New Roman" w:cs="Times New Roman"/>
          <w:sz w:val="28"/>
          <w:szCs w:val="28"/>
        </w:rPr>
        <w:t xml:space="preserve">Кичменгско-Городецкого </w:t>
      </w:r>
      <w:r w:rsidR="00B94D27"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 наличии у ТОС статуса юридического лица;</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наименование ТОС (полное и сокращенное наименование ТОС - </w:t>
      </w:r>
      <w:r w:rsidR="0073660F" w:rsidRPr="00FC5136">
        <w:rPr>
          <w:rFonts w:ascii="Times New Roman" w:hAnsi="Times New Roman" w:cs="Times New Roman"/>
          <w:sz w:val="28"/>
          <w:szCs w:val="28"/>
        </w:rPr>
        <w:br/>
      </w:r>
      <w:r w:rsidRPr="00FC5136">
        <w:rPr>
          <w:rFonts w:ascii="Times New Roman" w:hAnsi="Times New Roman" w:cs="Times New Roman"/>
          <w:sz w:val="28"/>
          <w:szCs w:val="28"/>
        </w:rPr>
        <w:t>в случае регистрации ТОС в качестве юридического лица);</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место нахождения органов управления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описание границ территории, на которой действует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фамилия, имя, отчество (последнее - при наличии) руководителя ТОС (на основании письменного согласия на обработку персональных данных </w:t>
      </w:r>
      <w:r w:rsidR="0073660F" w:rsidRPr="00FC5136">
        <w:rPr>
          <w:rFonts w:ascii="Times New Roman" w:hAnsi="Times New Roman" w:cs="Times New Roman"/>
          <w:sz w:val="28"/>
          <w:szCs w:val="28"/>
        </w:rPr>
        <w:br/>
      </w:r>
      <w:r w:rsidRPr="00FC5136">
        <w:rPr>
          <w:rFonts w:ascii="Times New Roman" w:hAnsi="Times New Roman" w:cs="Times New Roman"/>
          <w:sz w:val="28"/>
          <w:szCs w:val="28"/>
        </w:rPr>
        <w:t xml:space="preserve">в соответствии с Федеральным </w:t>
      </w:r>
      <w:hyperlink r:id="rId17" w:history="1">
        <w:r w:rsidRPr="00FC5136">
          <w:rPr>
            <w:rFonts w:ascii="Times New Roman" w:hAnsi="Times New Roman" w:cs="Times New Roman"/>
            <w:sz w:val="28"/>
            <w:szCs w:val="28"/>
          </w:rPr>
          <w:t>законом</w:t>
        </w:r>
      </w:hyperlink>
      <w:r w:rsidR="0015480F">
        <w:rPr>
          <w:rFonts w:ascii="Times New Roman" w:hAnsi="Times New Roman" w:cs="Times New Roman"/>
          <w:sz w:val="28"/>
          <w:szCs w:val="28"/>
        </w:rPr>
        <w:t xml:space="preserve"> от 27.07.</w:t>
      </w:r>
      <w:r w:rsidRPr="00FC5136">
        <w:rPr>
          <w:rFonts w:ascii="Times New Roman" w:hAnsi="Times New Roman" w:cs="Times New Roman"/>
          <w:sz w:val="28"/>
          <w:szCs w:val="28"/>
        </w:rPr>
        <w:t>2006</w:t>
      </w:r>
      <w:r w:rsidR="0015480F">
        <w:rPr>
          <w:rFonts w:ascii="Times New Roman" w:hAnsi="Times New Roman" w:cs="Times New Roman"/>
          <w:sz w:val="28"/>
          <w:szCs w:val="28"/>
        </w:rPr>
        <w:t xml:space="preserve"> </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 xml:space="preserve"> 152-ФЗ </w:t>
      </w:r>
      <w:r w:rsidR="0073660F" w:rsidRPr="00FC5136">
        <w:rPr>
          <w:rFonts w:ascii="Times New Roman" w:hAnsi="Times New Roman" w:cs="Times New Roman"/>
          <w:sz w:val="28"/>
          <w:szCs w:val="28"/>
        </w:rPr>
        <w:br/>
      </w:r>
      <w:r w:rsidR="00B94D27" w:rsidRPr="00FC5136">
        <w:rPr>
          <w:rFonts w:ascii="Times New Roman" w:hAnsi="Times New Roman" w:cs="Times New Roman"/>
          <w:sz w:val="28"/>
          <w:szCs w:val="28"/>
        </w:rPr>
        <w:t>«</w:t>
      </w:r>
      <w:r w:rsidRPr="00FC5136">
        <w:rPr>
          <w:rFonts w:ascii="Times New Roman" w:hAnsi="Times New Roman" w:cs="Times New Roman"/>
          <w:sz w:val="28"/>
          <w:szCs w:val="28"/>
        </w:rPr>
        <w:t>О персональных данных</w:t>
      </w:r>
      <w:r w:rsidR="00B94D27" w:rsidRPr="00FC5136">
        <w:rPr>
          <w:rFonts w:ascii="Times New Roman" w:hAnsi="Times New Roman" w:cs="Times New Roman"/>
          <w:sz w:val="28"/>
          <w:szCs w:val="28"/>
        </w:rPr>
        <w:t>»</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 прекращении деятельности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3.4. Документы, переданные уполномоченным лицом для регистрации устава ТОС, изменений и дополнений в него, подшиваются в отдельные учетные дела и хранятся в </w:t>
      </w:r>
      <w:r w:rsidR="0073660F" w:rsidRPr="00FC5136">
        <w:rPr>
          <w:rFonts w:ascii="Times New Roman" w:hAnsi="Times New Roman" w:cs="Times New Roman"/>
          <w:sz w:val="28"/>
          <w:szCs w:val="28"/>
        </w:rPr>
        <w:t xml:space="preserve">администрации </w:t>
      </w:r>
      <w:r w:rsidR="008B348A" w:rsidRPr="008B348A">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Учетное дело в отношении каждого ТОС формируется из следующих документов:</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протокола собрания инициативной группы по созданию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копий решения </w:t>
      </w:r>
      <w:r w:rsidR="0021077F">
        <w:rPr>
          <w:rFonts w:ascii="Times New Roman" w:hAnsi="Times New Roman" w:cs="Times New Roman"/>
          <w:sz w:val="28"/>
          <w:szCs w:val="28"/>
        </w:rPr>
        <w:t>Муниципального</w:t>
      </w:r>
      <w:r w:rsidR="0073660F" w:rsidRPr="00FC5136">
        <w:rPr>
          <w:rFonts w:ascii="Times New Roman" w:hAnsi="Times New Roman" w:cs="Times New Roman"/>
          <w:sz w:val="28"/>
          <w:szCs w:val="28"/>
        </w:rPr>
        <w:t xml:space="preserve"> Собрания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об установлении границ территории, на которой осуществляется ТОС, и решений </w:t>
      </w:r>
      <w:r w:rsidR="0021077F">
        <w:rPr>
          <w:rFonts w:ascii="Times New Roman" w:hAnsi="Times New Roman" w:cs="Times New Roman"/>
          <w:sz w:val="28"/>
          <w:szCs w:val="28"/>
        </w:rPr>
        <w:t>Муниципального</w:t>
      </w:r>
      <w:r w:rsidR="0073660F" w:rsidRPr="00FC5136">
        <w:rPr>
          <w:rFonts w:ascii="Times New Roman" w:hAnsi="Times New Roman" w:cs="Times New Roman"/>
          <w:sz w:val="28"/>
          <w:szCs w:val="28"/>
        </w:rPr>
        <w:t xml:space="preserve"> Собрания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вносящих в него изменения;</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заявления о регистрации устава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устава ТОС, изменений и дополнений в него;</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копий постановлений </w:t>
      </w:r>
      <w:r w:rsidR="0073660F" w:rsidRPr="00FC5136">
        <w:rPr>
          <w:rFonts w:ascii="Times New Roman" w:hAnsi="Times New Roman" w:cs="Times New Roman"/>
          <w:sz w:val="28"/>
          <w:szCs w:val="28"/>
        </w:rPr>
        <w:t xml:space="preserve">администрации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регистрации устава ТОС, о регистрации изменений и дополнений в устав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протоколов решений учредительного собрания (конференции);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списков участников учредительного собрания (конференции);</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письменных согласий на обработку персональных данных </w:t>
      </w:r>
      <w:r w:rsidR="0073660F" w:rsidRPr="00FC5136">
        <w:rPr>
          <w:rFonts w:ascii="Times New Roman" w:hAnsi="Times New Roman" w:cs="Times New Roman"/>
          <w:sz w:val="28"/>
          <w:szCs w:val="28"/>
        </w:rPr>
        <w:br/>
      </w:r>
      <w:r w:rsidRPr="00FC5136">
        <w:rPr>
          <w:rFonts w:ascii="Times New Roman" w:hAnsi="Times New Roman" w:cs="Times New Roman"/>
          <w:sz w:val="28"/>
          <w:szCs w:val="28"/>
        </w:rPr>
        <w:t xml:space="preserve">в соответствии с Федеральным </w:t>
      </w:r>
      <w:hyperlink r:id="rId18" w:history="1">
        <w:r w:rsidRPr="00FC5136">
          <w:rPr>
            <w:rFonts w:ascii="Times New Roman" w:hAnsi="Times New Roman" w:cs="Times New Roman"/>
            <w:sz w:val="28"/>
            <w:szCs w:val="28"/>
          </w:rPr>
          <w:t>законом</w:t>
        </w:r>
      </w:hyperlink>
      <w:r w:rsidR="0015480F">
        <w:rPr>
          <w:rFonts w:ascii="Times New Roman" w:hAnsi="Times New Roman" w:cs="Times New Roman"/>
          <w:sz w:val="28"/>
          <w:szCs w:val="28"/>
        </w:rPr>
        <w:t xml:space="preserve"> от 27.07.2006 </w:t>
      </w:r>
      <w:r w:rsidR="0073660F" w:rsidRPr="00FC5136">
        <w:rPr>
          <w:rFonts w:ascii="Times New Roman" w:hAnsi="Times New Roman" w:cs="Times New Roman"/>
          <w:sz w:val="28"/>
          <w:szCs w:val="28"/>
        </w:rPr>
        <w:t>№</w:t>
      </w:r>
      <w:r w:rsidRPr="00FC5136">
        <w:rPr>
          <w:rFonts w:ascii="Times New Roman" w:hAnsi="Times New Roman" w:cs="Times New Roman"/>
          <w:sz w:val="28"/>
          <w:szCs w:val="28"/>
        </w:rPr>
        <w:t xml:space="preserve"> 152-ФЗ </w:t>
      </w:r>
      <w:r w:rsidR="0073660F" w:rsidRPr="00FC5136">
        <w:rPr>
          <w:rFonts w:ascii="Times New Roman" w:hAnsi="Times New Roman" w:cs="Times New Roman"/>
          <w:sz w:val="28"/>
          <w:szCs w:val="28"/>
        </w:rPr>
        <w:br/>
        <w:t>«</w:t>
      </w:r>
      <w:r w:rsidRPr="00FC5136">
        <w:rPr>
          <w:rFonts w:ascii="Times New Roman" w:hAnsi="Times New Roman" w:cs="Times New Roman"/>
          <w:sz w:val="28"/>
          <w:szCs w:val="28"/>
        </w:rPr>
        <w:t>О персональных данных</w:t>
      </w:r>
      <w:r w:rsidR="0073660F" w:rsidRPr="00FC5136">
        <w:rPr>
          <w:rFonts w:ascii="Times New Roman" w:hAnsi="Times New Roman" w:cs="Times New Roman"/>
          <w:sz w:val="28"/>
          <w:szCs w:val="28"/>
        </w:rPr>
        <w:t>»</w:t>
      </w:r>
      <w:r w:rsidRPr="00FC5136">
        <w:rPr>
          <w:rFonts w:ascii="Times New Roman" w:hAnsi="Times New Roman" w:cs="Times New Roman"/>
          <w:sz w:val="28"/>
          <w:szCs w:val="28"/>
        </w:rPr>
        <w:t>;</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сведений о лицах, имеющих право без доверенности действовать </w:t>
      </w:r>
      <w:r w:rsidR="0073660F" w:rsidRPr="00FC5136">
        <w:rPr>
          <w:rFonts w:ascii="Times New Roman" w:hAnsi="Times New Roman" w:cs="Times New Roman"/>
          <w:sz w:val="28"/>
          <w:szCs w:val="28"/>
        </w:rPr>
        <w:br/>
      </w:r>
      <w:r w:rsidRPr="00FC5136">
        <w:rPr>
          <w:rFonts w:ascii="Times New Roman" w:hAnsi="Times New Roman" w:cs="Times New Roman"/>
          <w:sz w:val="28"/>
          <w:szCs w:val="28"/>
        </w:rPr>
        <w:t>от имени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заявлений о прекращении деятельности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копии постановления </w:t>
      </w:r>
      <w:r w:rsidR="0073660F" w:rsidRPr="00FC5136">
        <w:rPr>
          <w:rFonts w:ascii="Times New Roman" w:hAnsi="Times New Roman" w:cs="Times New Roman"/>
          <w:sz w:val="28"/>
          <w:szCs w:val="28"/>
        </w:rPr>
        <w:t xml:space="preserve">администрации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прекращении деятельности ТОС и признании утратившими силу постановлений </w:t>
      </w:r>
      <w:r w:rsidR="0073660F" w:rsidRPr="00FC5136">
        <w:rPr>
          <w:rFonts w:ascii="Times New Roman" w:hAnsi="Times New Roman" w:cs="Times New Roman"/>
          <w:sz w:val="28"/>
          <w:szCs w:val="28"/>
        </w:rPr>
        <w:t xml:space="preserve">администрации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lastRenderedPageBreak/>
        <w:t>муниципального округа</w:t>
      </w:r>
      <w:r w:rsidRPr="00FC5136">
        <w:rPr>
          <w:rFonts w:ascii="Times New Roman" w:hAnsi="Times New Roman" w:cs="Times New Roman"/>
          <w:sz w:val="28"/>
          <w:szCs w:val="28"/>
        </w:rPr>
        <w:t xml:space="preserve"> о регистрации уставов ТОС, о регистрации изменений и дополнений в устав ТОС;</w:t>
      </w:r>
    </w:p>
    <w:p w:rsidR="00FE67EE" w:rsidRPr="00FC5136" w:rsidRDefault="00FE67EE" w:rsidP="009F218E">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копий решения </w:t>
      </w:r>
      <w:r w:rsidR="0021077F">
        <w:rPr>
          <w:rFonts w:ascii="Times New Roman" w:hAnsi="Times New Roman" w:cs="Times New Roman"/>
          <w:sz w:val="28"/>
          <w:szCs w:val="28"/>
        </w:rPr>
        <w:t>Муниципального</w:t>
      </w:r>
      <w:r w:rsidR="0073660F" w:rsidRPr="00FC5136">
        <w:rPr>
          <w:rFonts w:ascii="Times New Roman" w:hAnsi="Times New Roman" w:cs="Times New Roman"/>
          <w:sz w:val="28"/>
          <w:szCs w:val="28"/>
        </w:rPr>
        <w:t xml:space="preserve"> Собрания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признании утратившим силу решения </w:t>
      </w:r>
      <w:r w:rsidR="0021077F">
        <w:rPr>
          <w:rFonts w:ascii="Times New Roman" w:hAnsi="Times New Roman" w:cs="Times New Roman"/>
          <w:sz w:val="28"/>
          <w:szCs w:val="28"/>
        </w:rPr>
        <w:t>Муниципального</w:t>
      </w:r>
      <w:r w:rsidR="0073660F" w:rsidRPr="00FC5136">
        <w:rPr>
          <w:rFonts w:ascii="Times New Roman" w:hAnsi="Times New Roman" w:cs="Times New Roman"/>
          <w:sz w:val="28"/>
          <w:szCs w:val="28"/>
        </w:rPr>
        <w:t xml:space="preserve"> Собрания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w:t>
      </w:r>
      <w:r w:rsidR="0073660F" w:rsidRPr="00FC5136">
        <w:rPr>
          <w:rFonts w:ascii="Times New Roman" w:hAnsi="Times New Roman" w:cs="Times New Roman"/>
          <w:sz w:val="28"/>
          <w:szCs w:val="28"/>
        </w:rPr>
        <w:br/>
      </w:r>
      <w:r w:rsidRPr="00FC5136">
        <w:rPr>
          <w:rFonts w:ascii="Times New Roman" w:hAnsi="Times New Roman" w:cs="Times New Roman"/>
          <w:sz w:val="28"/>
          <w:szCs w:val="28"/>
        </w:rPr>
        <w:t xml:space="preserve">об установлении границ территории, на которой осуществляется ТОС, </w:t>
      </w:r>
      <w:r w:rsidR="0073660F" w:rsidRPr="00FC5136">
        <w:rPr>
          <w:rFonts w:ascii="Times New Roman" w:hAnsi="Times New Roman" w:cs="Times New Roman"/>
          <w:sz w:val="28"/>
          <w:szCs w:val="28"/>
        </w:rPr>
        <w:br/>
      </w:r>
      <w:r w:rsidRPr="00FC5136">
        <w:rPr>
          <w:rFonts w:ascii="Times New Roman" w:hAnsi="Times New Roman" w:cs="Times New Roman"/>
          <w:sz w:val="28"/>
          <w:szCs w:val="28"/>
        </w:rPr>
        <w:t xml:space="preserve">и решений </w:t>
      </w:r>
      <w:r w:rsidR="0021077F">
        <w:rPr>
          <w:rFonts w:ascii="Times New Roman" w:hAnsi="Times New Roman" w:cs="Times New Roman"/>
          <w:sz w:val="28"/>
          <w:szCs w:val="28"/>
        </w:rPr>
        <w:t>Муниципального</w:t>
      </w:r>
      <w:r w:rsidR="0073660F" w:rsidRPr="00FC5136">
        <w:rPr>
          <w:rFonts w:ascii="Times New Roman" w:hAnsi="Times New Roman" w:cs="Times New Roman"/>
          <w:sz w:val="28"/>
          <w:szCs w:val="28"/>
        </w:rPr>
        <w:t xml:space="preserve"> Собрания </w:t>
      </w:r>
      <w:r w:rsidR="0021077F" w:rsidRPr="0021077F">
        <w:rPr>
          <w:rFonts w:ascii="Times New Roman" w:hAnsi="Times New Roman" w:cs="Times New Roman"/>
          <w:sz w:val="28"/>
          <w:szCs w:val="28"/>
        </w:rPr>
        <w:t xml:space="preserve">Кичменгско-Городецкого </w:t>
      </w:r>
      <w:r w:rsidR="0073660F" w:rsidRP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вносящих в него изменения.</w:t>
      </w:r>
    </w:p>
    <w:p w:rsidR="00E32208" w:rsidRDefault="00E32208" w:rsidP="00FE67EE">
      <w:pPr>
        <w:autoSpaceDE w:val="0"/>
        <w:autoSpaceDN w:val="0"/>
        <w:adjustRightInd w:val="0"/>
        <w:spacing w:after="0" w:line="240" w:lineRule="auto"/>
        <w:jc w:val="center"/>
        <w:outlineLvl w:val="0"/>
        <w:rPr>
          <w:rFonts w:ascii="Times New Roman" w:hAnsi="Times New Roman" w:cs="Times New Roman"/>
          <w:b/>
          <w:bCs/>
          <w:sz w:val="28"/>
          <w:szCs w:val="28"/>
        </w:rPr>
      </w:pPr>
    </w:p>
    <w:p w:rsidR="00FE67EE" w:rsidRPr="00FC5136" w:rsidRDefault="0073660F" w:rsidP="00FE67EE">
      <w:pPr>
        <w:autoSpaceDE w:val="0"/>
        <w:autoSpaceDN w:val="0"/>
        <w:adjustRightInd w:val="0"/>
        <w:spacing w:after="0" w:line="240" w:lineRule="auto"/>
        <w:jc w:val="center"/>
        <w:outlineLvl w:val="0"/>
        <w:rPr>
          <w:rFonts w:ascii="Times New Roman" w:hAnsi="Times New Roman" w:cs="Times New Roman"/>
          <w:b/>
          <w:bCs/>
          <w:sz w:val="28"/>
          <w:szCs w:val="28"/>
        </w:rPr>
      </w:pPr>
      <w:r w:rsidRPr="00FC5136">
        <w:rPr>
          <w:rFonts w:ascii="Times New Roman" w:hAnsi="Times New Roman" w:cs="Times New Roman"/>
          <w:b/>
          <w:bCs/>
          <w:sz w:val="28"/>
          <w:szCs w:val="28"/>
        </w:rPr>
        <w:t>IV. ИЗМЕНЕНИЕ ГРАНИЦЫ ТЕРРИТОРИИ ТОС</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4.1. Изменение границы территории, на которой осуществляется ТОС, допускается при соблюдении обязательных условий, установленных </w:t>
      </w:r>
      <w:hyperlink w:anchor="Par39" w:history="1">
        <w:r w:rsidRPr="00FC5136">
          <w:rPr>
            <w:rFonts w:ascii="Times New Roman" w:hAnsi="Times New Roman" w:cs="Times New Roman"/>
            <w:sz w:val="28"/>
            <w:szCs w:val="28"/>
          </w:rPr>
          <w:t>подпунктом 3.1.1 пункта 3.1</w:t>
        </w:r>
      </w:hyperlink>
      <w:r w:rsidRPr="00FC5136">
        <w:rPr>
          <w:rFonts w:ascii="Times New Roman" w:hAnsi="Times New Roman" w:cs="Times New Roman"/>
          <w:sz w:val="28"/>
          <w:szCs w:val="28"/>
        </w:rPr>
        <w:t xml:space="preserve"> настоящего Положения.</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4.2. Изменение границы территории, на которой осуществляется ТОС, реализуется путем:</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разделения территории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присоединения территории, на которой не осуществляется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объединение территории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переход части территории из одного ТОС в другое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4.3. Вопрос об изменении границы территории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путем разделения территории ТОС на две и более части решается по инициативе граждан, проживающих на соответствующей территории, и (или) инициативе органов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путем присоединения к ней территории, на которой не осуществляется ТОС, решается по инициативе жителей, проживающих на присоединяемой территории, и (или) органов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путем объединения территории ТОС, граничащих между собой, решается по инициативе органов ТОС (при наличии согласования такого решения на собраниях (конференциях) граждан всех объединяемых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путем перехода части территории из одного ТОС в другое ТОС решается по инициативе граждан, проживающих на присоединяемой территории (при наличии согласования такого решения на собраниях (конференциях) граждан тех ТОС, которых затрагивает такое решение).</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4.4. 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Собрания (конференции) граждан по изменению границы территории ТОС проходят в порядке, предусмотренном </w:t>
      </w:r>
      <w:hyperlink w:anchor="Par146" w:history="1">
        <w:r w:rsidRPr="00FC5136">
          <w:rPr>
            <w:rFonts w:ascii="Times New Roman" w:hAnsi="Times New Roman" w:cs="Times New Roman"/>
            <w:sz w:val="28"/>
            <w:szCs w:val="28"/>
          </w:rPr>
          <w:t>разделом V</w:t>
        </w:r>
      </w:hyperlink>
      <w:r w:rsidRPr="00FC5136">
        <w:rPr>
          <w:rFonts w:ascii="Times New Roman" w:hAnsi="Times New Roman" w:cs="Times New Roman"/>
          <w:sz w:val="28"/>
          <w:szCs w:val="28"/>
        </w:rPr>
        <w:t xml:space="preserve"> настоящего Положения и уставами ТОС.</w:t>
      </w:r>
    </w:p>
    <w:p w:rsidR="00FE67EE" w:rsidRPr="0015480F"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4.5. Письменное обращение инициативной группы с предложением об изменении границы территории, за исключением изменения границы </w:t>
      </w:r>
      <w:r w:rsidRPr="0015480F">
        <w:rPr>
          <w:rFonts w:ascii="Times New Roman" w:hAnsi="Times New Roman" w:cs="Times New Roman"/>
          <w:sz w:val="28"/>
          <w:szCs w:val="28"/>
        </w:rPr>
        <w:t>территории ТОС путем объединения, направляется в орган ТОС по форме согласно</w:t>
      </w:r>
      <w:r w:rsidR="00FC5136" w:rsidRPr="0015480F">
        <w:rPr>
          <w:rFonts w:ascii="Times New Roman" w:hAnsi="Times New Roman" w:cs="Times New Roman"/>
          <w:sz w:val="28"/>
          <w:szCs w:val="28"/>
        </w:rPr>
        <w:t xml:space="preserve"> приложению 3 </w:t>
      </w:r>
      <w:r w:rsidRPr="0015480F">
        <w:rPr>
          <w:rFonts w:ascii="Times New Roman" w:hAnsi="Times New Roman" w:cs="Times New Roman"/>
          <w:sz w:val="28"/>
          <w:szCs w:val="28"/>
        </w:rPr>
        <w:t>к настоящему Положению.</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 xml:space="preserve">К обращению прилагается </w:t>
      </w:r>
      <w:hyperlink w:anchor="Par520" w:history="1">
        <w:r w:rsidRPr="0015480F">
          <w:rPr>
            <w:rFonts w:ascii="Times New Roman" w:hAnsi="Times New Roman" w:cs="Times New Roman"/>
            <w:sz w:val="28"/>
            <w:szCs w:val="28"/>
          </w:rPr>
          <w:t>протокол</w:t>
        </w:r>
      </w:hyperlink>
      <w:r w:rsidRPr="0015480F">
        <w:rPr>
          <w:rFonts w:ascii="Times New Roman" w:hAnsi="Times New Roman" w:cs="Times New Roman"/>
          <w:sz w:val="28"/>
          <w:szCs w:val="28"/>
        </w:rPr>
        <w:t xml:space="preserve"> собрания инициативной группы об изменении границы территории ТОС по форме согласно приложению 4 к настоящему Положению и письменное согласие каждого члена инициативной </w:t>
      </w:r>
      <w:r w:rsidRPr="0015480F">
        <w:rPr>
          <w:rFonts w:ascii="Times New Roman" w:hAnsi="Times New Roman" w:cs="Times New Roman"/>
          <w:sz w:val="28"/>
          <w:szCs w:val="28"/>
        </w:rPr>
        <w:lastRenderedPageBreak/>
        <w:t>группы на обработку их персональных данных в соответствии</w:t>
      </w:r>
      <w:r w:rsidRPr="00FC5136">
        <w:rPr>
          <w:rFonts w:ascii="Times New Roman" w:hAnsi="Times New Roman" w:cs="Times New Roman"/>
          <w:sz w:val="28"/>
          <w:szCs w:val="28"/>
        </w:rPr>
        <w:t xml:space="preserve"> с Федеральным </w:t>
      </w:r>
      <w:hyperlink r:id="rId19" w:history="1">
        <w:r w:rsidRPr="00FC5136">
          <w:rPr>
            <w:rFonts w:ascii="Times New Roman" w:hAnsi="Times New Roman" w:cs="Times New Roman"/>
            <w:sz w:val="28"/>
            <w:szCs w:val="28"/>
          </w:rPr>
          <w:t>законом</w:t>
        </w:r>
      </w:hyperlink>
      <w:r w:rsidR="0015480F">
        <w:rPr>
          <w:rFonts w:ascii="Times New Roman" w:hAnsi="Times New Roman" w:cs="Times New Roman"/>
          <w:sz w:val="28"/>
          <w:szCs w:val="28"/>
        </w:rPr>
        <w:t xml:space="preserve"> от 27.07.</w:t>
      </w:r>
      <w:r w:rsidRPr="00FC5136">
        <w:rPr>
          <w:rFonts w:ascii="Times New Roman" w:hAnsi="Times New Roman" w:cs="Times New Roman"/>
          <w:sz w:val="28"/>
          <w:szCs w:val="28"/>
        </w:rPr>
        <w:t>2006</w:t>
      </w:r>
      <w:r w:rsidR="0015480F">
        <w:rPr>
          <w:rFonts w:ascii="Times New Roman" w:hAnsi="Times New Roman" w:cs="Times New Roman"/>
          <w:sz w:val="28"/>
          <w:szCs w:val="28"/>
        </w:rPr>
        <w:t xml:space="preserve"> </w:t>
      </w:r>
      <w:r w:rsidR="00FC5136" w:rsidRPr="00FC5136">
        <w:rPr>
          <w:rFonts w:ascii="Times New Roman" w:hAnsi="Times New Roman" w:cs="Times New Roman"/>
          <w:sz w:val="28"/>
          <w:szCs w:val="28"/>
        </w:rPr>
        <w:t>№</w:t>
      </w:r>
      <w:r w:rsidRPr="00FC5136">
        <w:rPr>
          <w:rFonts w:ascii="Times New Roman" w:hAnsi="Times New Roman" w:cs="Times New Roman"/>
          <w:sz w:val="28"/>
          <w:szCs w:val="28"/>
        </w:rPr>
        <w:t xml:space="preserve"> 152-ФЗ </w:t>
      </w:r>
      <w:r w:rsidR="00FC5136" w:rsidRPr="00FC5136">
        <w:rPr>
          <w:rFonts w:ascii="Times New Roman" w:hAnsi="Times New Roman" w:cs="Times New Roman"/>
          <w:sz w:val="28"/>
          <w:szCs w:val="28"/>
        </w:rPr>
        <w:t>«</w:t>
      </w:r>
      <w:r w:rsidRPr="00FC5136">
        <w:rPr>
          <w:rFonts w:ascii="Times New Roman" w:hAnsi="Times New Roman" w:cs="Times New Roman"/>
          <w:sz w:val="28"/>
          <w:szCs w:val="28"/>
        </w:rPr>
        <w:t>О персональных данных</w:t>
      </w:r>
      <w:r w:rsidR="00FC5136" w:rsidRPr="00FC5136">
        <w:rPr>
          <w:rFonts w:ascii="Times New Roman" w:hAnsi="Times New Roman" w:cs="Times New Roman"/>
          <w:sz w:val="28"/>
          <w:szCs w:val="28"/>
        </w:rPr>
        <w:t>»</w:t>
      </w:r>
      <w:r w:rsidRPr="00FC5136">
        <w:rPr>
          <w:rFonts w:ascii="Times New Roman" w:hAnsi="Times New Roman" w:cs="Times New Roman"/>
          <w:sz w:val="28"/>
          <w:szCs w:val="28"/>
        </w:rPr>
        <w:t>.</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4.6. Органы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а) рассматривают поступившие документы от инициативной группы по вопросу изменения границы территории ТОС в срок не позднее </w:t>
      </w:r>
      <w:r w:rsidR="0015480F">
        <w:rPr>
          <w:rFonts w:ascii="Times New Roman" w:hAnsi="Times New Roman" w:cs="Times New Roman"/>
          <w:sz w:val="28"/>
          <w:szCs w:val="28"/>
        </w:rPr>
        <w:t>тридцати</w:t>
      </w:r>
      <w:r w:rsidRPr="00FC5136">
        <w:rPr>
          <w:rFonts w:ascii="Times New Roman" w:hAnsi="Times New Roman" w:cs="Times New Roman"/>
          <w:sz w:val="28"/>
          <w:szCs w:val="28"/>
        </w:rPr>
        <w:t xml:space="preserve"> календарных дней со дня поступления документов и принимают решение по вопросам изменения границы территории ТОС в порядке, предусмотренном </w:t>
      </w:r>
      <w:hyperlink w:anchor="Par146" w:history="1">
        <w:r w:rsidRPr="00FC5136">
          <w:rPr>
            <w:rFonts w:ascii="Times New Roman" w:hAnsi="Times New Roman" w:cs="Times New Roman"/>
            <w:sz w:val="28"/>
            <w:szCs w:val="28"/>
          </w:rPr>
          <w:t>разделом V</w:t>
        </w:r>
      </w:hyperlink>
      <w:r w:rsidRPr="00FC5136">
        <w:rPr>
          <w:rFonts w:ascii="Times New Roman" w:hAnsi="Times New Roman" w:cs="Times New Roman"/>
          <w:sz w:val="28"/>
          <w:szCs w:val="28"/>
        </w:rPr>
        <w:t xml:space="preserve"> настоящего Положения и уставами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б) подготавливают проект изменений в устав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4.7. Органы ТОС на основании предложений инициативной группы либо по собственной инициативе обращаются в </w:t>
      </w:r>
      <w:r w:rsidR="00FC5136" w:rsidRPr="00FC5136">
        <w:rPr>
          <w:rFonts w:ascii="Times New Roman" w:hAnsi="Times New Roman" w:cs="Times New Roman"/>
          <w:sz w:val="28"/>
          <w:szCs w:val="28"/>
        </w:rPr>
        <w:t xml:space="preserve">администрацию </w:t>
      </w:r>
      <w:r w:rsidR="00EB1CE3" w:rsidRPr="00EB1CE3">
        <w:rPr>
          <w:rFonts w:ascii="Times New Roman" w:hAnsi="Times New Roman" w:cs="Times New Roman"/>
          <w:sz w:val="28"/>
          <w:szCs w:val="28"/>
        </w:rPr>
        <w:t xml:space="preserve">Кичменгско-Городецкого </w:t>
      </w:r>
      <w:r w:rsidR="00FC5136" w:rsidRPr="00FC5136">
        <w:rPr>
          <w:rFonts w:ascii="Times New Roman" w:hAnsi="Times New Roman" w:cs="Times New Roman"/>
          <w:sz w:val="28"/>
          <w:szCs w:val="28"/>
        </w:rPr>
        <w:t xml:space="preserve">муниципального округа </w:t>
      </w:r>
      <w:r w:rsidRPr="00FC5136">
        <w:rPr>
          <w:rFonts w:ascii="Times New Roman" w:hAnsi="Times New Roman" w:cs="Times New Roman"/>
          <w:sz w:val="28"/>
          <w:szCs w:val="28"/>
        </w:rPr>
        <w:t>с предложением об изменении границы территории ТОС.</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К обращению прикладываются следующие документы:</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а) заявление и протокол собрания инициативной группы (при наличии такой инициативы);</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bookmarkStart w:id="2" w:name="Par141"/>
      <w:bookmarkEnd w:id="2"/>
      <w:r w:rsidRPr="00FC5136">
        <w:rPr>
          <w:rFonts w:ascii="Times New Roman" w:hAnsi="Times New Roman" w:cs="Times New Roman"/>
          <w:sz w:val="28"/>
          <w:szCs w:val="28"/>
        </w:rPr>
        <w:t>б) протокол собрания (конференции) граждан, проведенного органами ТОС в отношении всех ТОС, которых затрагивает такое решение;</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в) списочный состав участников собрания(й) (конференции(й) ТОС, указанных в </w:t>
      </w:r>
      <w:hyperlink w:anchor="Par141" w:history="1">
        <w:r w:rsidRPr="00FC5136">
          <w:rPr>
            <w:rFonts w:ascii="Times New Roman" w:hAnsi="Times New Roman" w:cs="Times New Roman"/>
            <w:sz w:val="28"/>
            <w:szCs w:val="28"/>
          </w:rPr>
          <w:t xml:space="preserve">подпункте </w:t>
        </w:r>
        <w:r w:rsidR="00FC5136" w:rsidRPr="00FC5136">
          <w:rPr>
            <w:rFonts w:ascii="Times New Roman" w:hAnsi="Times New Roman" w:cs="Times New Roman"/>
            <w:sz w:val="28"/>
            <w:szCs w:val="28"/>
          </w:rPr>
          <w:t>«</w:t>
        </w:r>
        <w:r w:rsidRPr="00FC5136">
          <w:rPr>
            <w:rFonts w:ascii="Times New Roman" w:hAnsi="Times New Roman" w:cs="Times New Roman"/>
            <w:sz w:val="28"/>
            <w:szCs w:val="28"/>
          </w:rPr>
          <w:t>б</w:t>
        </w:r>
      </w:hyperlink>
      <w:r w:rsidR="00FC5136" w:rsidRPr="00FC5136">
        <w:rPr>
          <w:rFonts w:ascii="Times New Roman" w:hAnsi="Times New Roman" w:cs="Times New Roman"/>
          <w:sz w:val="28"/>
          <w:szCs w:val="28"/>
        </w:rPr>
        <w:t>»</w:t>
      </w:r>
      <w:r w:rsidRPr="00FC5136">
        <w:rPr>
          <w:rFonts w:ascii="Times New Roman" w:hAnsi="Times New Roman" w:cs="Times New Roman"/>
          <w:sz w:val="28"/>
          <w:szCs w:val="28"/>
        </w:rPr>
        <w:t xml:space="preserve"> настоящего пункта.</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4.8. На основании обращения ТОС и представленных документов </w:t>
      </w:r>
      <w:r w:rsidR="00FC5136">
        <w:rPr>
          <w:rFonts w:ascii="Times New Roman" w:hAnsi="Times New Roman" w:cs="Times New Roman"/>
          <w:sz w:val="28"/>
          <w:szCs w:val="28"/>
        </w:rPr>
        <w:t xml:space="preserve">администрация </w:t>
      </w:r>
      <w:r w:rsidR="00EB1CE3" w:rsidRPr="00EB1CE3">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в течение </w:t>
      </w:r>
      <w:r w:rsidR="0015480F">
        <w:rPr>
          <w:rFonts w:ascii="Times New Roman" w:hAnsi="Times New Roman" w:cs="Times New Roman"/>
          <w:sz w:val="28"/>
          <w:szCs w:val="28"/>
        </w:rPr>
        <w:t>четырнадцати</w:t>
      </w:r>
      <w:r w:rsidRPr="00FC5136">
        <w:rPr>
          <w:rFonts w:ascii="Times New Roman" w:hAnsi="Times New Roman" w:cs="Times New Roman"/>
          <w:sz w:val="28"/>
          <w:szCs w:val="28"/>
        </w:rPr>
        <w:t xml:space="preserve"> рабочих дней готовит проект решения </w:t>
      </w:r>
      <w:r w:rsidR="00EB1CE3">
        <w:rPr>
          <w:rFonts w:ascii="Times New Roman" w:hAnsi="Times New Roman" w:cs="Times New Roman"/>
          <w:sz w:val="28"/>
          <w:szCs w:val="28"/>
        </w:rPr>
        <w:t xml:space="preserve">Муниципального </w:t>
      </w:r>
      <w:r w:rsidR="00FC5136">
        <w:rPr>
          <w:rFonts w:ascii="Times New Roman" w:hAnsi="Times New Roman" w:cs="Times New Roman"/>
          <w:sz w:val="28"/>
          <w:szCs w:val="28"/>
        </w:rPr>
        <w:t xml:space="preserve"> Собрания </w:t>
      </w:r>
      <w:r w:rsidR="00EB1CE3" w:rsidRPr="00EB1CE3">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внесении изменения(й) в решение </w:t>
      </w:r>
      <w:r w:rsidR="00EB1CE3">
        <w:rPr>
          <w:rFonts w:ascii="Times New Roman" w:hAnsi="Times New Roman" w:cs="Times New Roman"/>
          <w:sz w:val="28"/>
          <w:szCs w:val="28"/>
        </w:rPr>
        <w:t>Муниципального</w:t>
      </w:r>
      <w:r w:rsidR="00FC5136">
        <w:rPr>
          <w:rFonts w:ascii="Times New Roman" w:hAnsi="Times New Roman" w:cs="Times New Roman"/>
          <w:sz w:val="28"/>
          <w:szCs w:val="28"/>
        </w:rPr>
        <w:t xml:space="preserve"> Собрания </w:t>
      </w:r>
      <w:r w:rsidR="00EB1CE3" w:rsidRPr="00EB1CE3">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w:t>
      </w:r>
      <w:r w:rsidR="00EB1CE3">
        <w:rPr>
          <w:rFonts w:ascii="Times New Roman" w:hAnsi="Times New Roman" w:cs="Times New Roman"/>
          <w:sz w:val="28"/>
          <w:szCs w:val="28"/>
        </w:rPr>
        <w:t xml:space="preserve">ниципального округа </w:t>
      </w:r>
      <w:r w:rsidRPr="00FC5136">
        <w:rPr>
          <w:rFonts w:ascii="Times New Roman" w:hAnsi="Times New Roman" w:cs="Times New Roman"/>
          <w:sz w:val="28"/>
          <w:szCs w:val="28"/>
        </w:rPr>
        <w:t xml:space="preserve">об установлении границ территории ТОС и в соответствии с </w:t>
      </w:r>
      <w:hyperlink r:id="rId20" w:history="1">
        <w:r w:rsidRPr="00FC5136">
          <w:rPr>
            <w:rFonts w:ascii="Times New Roman" w:hAnsi="Times New Roman" w:cs="Times New Roman"/>
            <w:sz w:val="28"/>
            <w:szCs w:val="28"/>
          </w:rPr>
          <w:t>Регламентом</w:t>
        </w:r>
      </w:hyperlink>
      <w:r w:rsidRPr="00FC5136">
        <w:rPr>
          <w:rFonts w:ascii="Times New Roman" w:hAnsi="Times New Roman" w:cs="Times New Roman"/>
          <w:sz w:val="28"/>
          <w:szCs w:val="28"/>
        </w:rPr>
        <w:t xml:space="preserve"> </w:t>
      </w:r>
      <w:r w:rsidR="00EB1CE3">
        <w:rPr>
          <w:rFonts w:ascii="Times New Roman" w:hAnsi="Times New Roman" w:cs="Times New Roman"/>
          <w:sz w:val="28"/>
          <w:szCs w:val="28"/>
        </w:rPr>
        <w:t>Муниципального</w:t>
      </w:r>
      <w:r w:rsidR="00FC5136">
        <w:rPr>
          <w:rFonts w:ascii="Times New Roman" w:hAnsi="Times New Roman" w:cs="Times New Roman"/>
          <w:sz w:val="28"/>
          <w:szCs w:val="28"/>
        </w:rPr>
        <w:t xml:space="preserve"> Собрания </w:t>
      </w:r>
      <w:r w:rsidR="00EB1CE3" w:rsidRPr="00EB1CE3">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направляет его для рассмотрения в </w:t>
      </w:r>
      <w:r w:rsidR="00EB1CE3">
        <w:rPr>
          <w:rFonts w:ascii="Times New Roman" w:hAnsi="Times New Roman" w:cs="Times New Roman"/>
          <w:sz w:val="28"/>
          <w:szCs w:val="28"/>
        </w:rPr>
        <w:t>Муниципальное</w:t>
      </w:r>
      <w:r w:rsidR="00FC5136">
        <w:rPr>
          <w:rFonts w:ascii="Times New Roman" w:hAnsi="Times New Roman" w:cs="Times New Roman"/>
          <w:sz w:val="28"/>
          <w:szCs w:val="28"/>
        </w:rPr>
        <w:t xml:space="preserve"> Собрание </w:t>
      </w:r>
      <w:r w:rsidR="00EB1CE3" w:rsidRPr="00EB1CE3">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73660F">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4.9. Регистрация изменений в устав ТОС, связанных с изменениями границ ТОС, осуществляется в порядке, установленном настоящим Положением.</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bookmarkStart w:id="3" w:name="Par146"/>
    <w:bookmarkEnd w:id="3"/>
    <w:p w:rsidR="00FE67EE" w:rsidRPr="00FC5136" w:rsidRDefault="00FE67EE" w:rsidP="00FE67EE">
      <w:pPr>
        <w:autoSpaceDE w:val="0"/>
        <w:autoSpaceDN w:val="0"/>
        <w:adjustRightInd w:val="0"/>
        <w:spacing w:after="0" w:line="240" w:lineRule="auto"/>
        <w:jc w:val="center"/>
        <w:outlineLvl w:val="0"/>
        <w:rPr>
          <w:rFonts w:ascii="Times New Roman" w:hAnsi="Times New Roman" w:cs="Times New Roman"/>
          <w:b/>
          <w:bCs/>
          <w:sz w:val="28"/>
          <w:szCs w:val="28"/>
        </w:rPr>
      </w:pPr>
      <w:r w:rsidRPr="00FC5136">
        <w:rPr>
          <w:rFonts w:ascii="Times New Roman" w:hAnsi="Times New Roman" w:cs="Times New Roman"/>
          <w:b/>
          <w:bCs/>
          <w:sz w:val="28"/>
          <w:szCs w:val="28"/>
        </w:rPr>
        <w:fldChar w:fldCharType="begin"/>
      </w:r>
      <w:r w:rsidRPr="00FC5136">
        <w:rPr>
          <w:rFonts w:ascii="Times New Roman" w:hAnsi="Times New Roman" w:cs="Times New Roman"/>
          <w:b/>
          <w:bCs/>
          <w:sz w:val="28"/>
          <w:szCs w:val="28"/>
        </w:rPr>
        <w:instrText xml:space="preserve">HYPERLINK consultantplus://offline/ref=F10D3C1463E0DA71D5FBA92E3042DC95D856F81AF526DFB377A6DBAB1E64E100AF6E23099B9B586106BF58FC5ED28E797B4CEA35FE39F57E94B6AB0DADr2K </w:instrText>
      </w:r>
      <w:r w:rsidRPr="00FC5136">
        <w:rPr>
          <w:rFonts w:ascii="Times New Roman" w:hAnsi="Times New Roman" w:cs="Times New Roman"/>
          <w:b/>
          <w:bCs/>
          <w:sz w:val="28"/>
          <w:szCs w:val="28"/>
        </w:rPr>
        <w:fldChar w:fldCharType="separate"/>
      </w:r>
      <w:r w:rsidR="00FC5136" w:rsidRPr="00FC5136">
        <w:rPr>
          <w:rFonts w:ascii="Times New Roman" w:hAnsi="Times New Roman" w:cs="Times New Roman"/>
          <w:b/>
          <w:bCs/>
          <w:sz w:val="28"/>
          <w:szCs w:val="28"/>
        </w:rPr>
        <w:t>V</w:t>
      </w:r>
      <w:r w:rsidRPr="00FC5136">
        <w:rPr>
          <w:rFonts w:ascii="Times New Roman" w:hAnsi="Times New Roman" w:cs="Times New Roman"/>
          <w:b/>
          <w:bCs/>
          <w:sz w:val="28"/>
          <w:szCs w:val="28"/>
        </w:rPr>
        <w:fldChar w:fldCharType="end"/>
      </w:r>
      <w:r w:rsidR="00FC5136" w:rsidRPr="00FC5136">
        <w:rPr>
          <w:rFonts w:ascii="Times New Roman" w:hAnsi="Times New Roman" w:cs="Times New Roman"/>
          <w:b/>
          <w:bCs/>
          <w:sz w:val="28"/>
          <w:szCs w:val="28"/>
        </w:rPr>
        <w:t>. ОРГАНИЗАЦИОННЫЕ ОСНОВЫ ДЕЯТЕЛЬНОСТИ ТОС</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00FE67EE" w:rsidRPr="00FC5136">
          <w:rPr>
            <w:rFonts w:ascii="Times New Roman" w:hAnsi="Times New Roman" w:cs="Times New Roman"/>
            <w:sz w:val="28"/>
            <w:szCs w:val="28"/>
          </w:rPr>
          <w:t>5.1</w:t>
        </w:r>
      </w:hyperlink>
      <w:r w:rsidR="00FE67EE" w:rsidRPr="00FC5136">
        <w:rPr>
          <w:rFonts w:ascii="Times New Roman" w:hAnsi="Times New Roman" w:cs="Times New Roman"/>
          <w:sz w:val="28"/>
          <w:szCs w:val="28"/>
        </w:rPr>
        <w:t xml:space="preserve">. </w:t>
      </w:r>
      <w:r w:rsidR="000A5357">
        <w:rPr>
          <w:rFonts w:ascii="Times New Roman" w:hAnsi="Times New Roman" w:cs="Times New Roman"/>
          <w:sz w:val="28"/>
          <w:szCs w:val="28"/>
        </w:rPr>
        <w:t>ТОС</w:t>
      </w:r>
      <w:r w:rsidR="00EB1CE3" w:rsidRPr="00EB1CE3">
        <w:rPr>
          <w:rFonts w:ascii="Times New Roman" w:hAnsi="Times New Roman" w:cs="Times New Roman"/>
          <w:sz w:val="28"/>
          <w:szCs w:val="28"/>
        </w:rPr>
        <w:t xml:space="preserve"> осуществляется непосредственно населением посредством проведения собраний и конференций граждан, а также посредством создания органов </w:t>
      </w:r>
      <w:r w:rsidR="000A5357">
        <w:rPr>
          <w:rFonts w:ascii="Times New Roman" w:hAnsi="Times New Roman" w:cs="Times New Roman"/>
          <w:sz w:val="28"/>
          <w:szCs w:val="28"/>
        </w:rPr>
        <w:t>ТОС</w:t>
      </w:r>
      <w:r w:rsidR="00FE67EE" w:rsidRPr="00FC5136">
        <w:rPr>
          <w:rFonts w:ascii="Times New Roman" w:hAnsi="Times New Roman" w:cs="Times New Roman"/>
          <w:sz w:val="28"/>
          <w:szCs w:val="28"/>
        </w:rPr>
        <w:t>.</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2" w:history="1">
        <w:r w:rsidR="00FE67EE" w:rsidRPr="00FC5136">
          <w:rPr>
            <w:rFonts w:ascii="Times New Roman" w:hAnsi="Times New Roman" w:cs="Times New Roman"/>
            <w:sz w:val="28"/>
            <w:szCs w:val="28"/>
          </w:rPr>
          <w:t>5.2</w:t>
        </w:r>
      </w:hyperlink>
      <w:r w:rsidR="00FE67EE" w:rsidRPr="00FC5136">
        <w:rPr>
          <w:rFonts w:ascii="Times New Roman" w:hAnsi="Times New Roman" w:cs="Times New Roman"/>
          <w:sz w:val="28"/>
          <w:szCs w:val="28"/>
        </w:rPr>
        <w:t>.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3" w:history="1">
        <w:r w:rsidR="00FE67EE" w:rsidRPr="00FC5136">
          <w:rPr>
            <w:rFonts w:ascii="Times New Roman" w:hAnsi="Times New Roman" w:cs="Times New Roman"/>
            <w:sz w:val="28"/>
            <w:szCs w:val="28"/>
          </w:rPr>
          <w:t>5.3</w:t>
        </w:r>
      </w:hyperlink>
      <w:r w:rsidR="00FE67EE" w:rsidRPr="00FC5136">
        <w:rPr>
          <w:rFonts w:ascii="Times New Roman" w:hAnsi="Times New Roman" w:cs="Times New Roman"/>
          <w:sz w:val="28"/>
          <w:szCs w:val="28"/>
        </w:rPr>
        <w:t xml:space="preserve">. К исключительным полномочиям собрания (конференции) относятся полномочия, предусмотренные </w:t>
      </w:r>
      <w:hyperlink r:id="rId24" w:history="1">
        <w:r w:rsidR="00FE67EE" w:rsidRPr="00FC5136">
          <w:rPr>
            <w:rFonts w:ascii="Times New Roman" w:hAnsi="Times New Roman" w:cs="Times New Roman"/>
            <w:sz w:val="28"/>
            <w:szCs w:val="28"/>
          </w:rPr>
          <w:t>частью 7 статьи 27</w:t>
        </w:r>
      </w:hyperlink>
      <w:r w:rsidR="00D1151B">
        <w:rPr>
          <w:rFonts w:ascii="Times New Roman" w:hAnsi="Times New Roman" w:cs="Times New Roman"/>
          <w:sz w:val="28"/>
          <w:szCs w:val="28"/>
        </w:rPr>
        <w:t xml:space="preserve"> Федерального закона от</w:t>
      </w:r>
      <w:r w:rsidR="000A5357">
        <w:rPr>
          <w:rFonts w:ascii="Times New Roman" w:hAnsi="Times New Roman" w:cs="Times New Roman"/>
          <w:sz w:val="28"/>
          <w:szCs w:val="28"/>
        </w:rPr>
        <w:t xml:space="preserve"> 0</w:t>
      </w:r>
      <w:r w:rsidR="00D1151B">
        <w:rPr>
          <w:rFonts w:ascii="Times New Roman" w:hAnsi="Times New Roman" w:cs="Times New Roman"/>
          <w:sz w:val="28"/>
          <w:szCs w:val="28"/>
        </w:rPr>
        <w:t>6.10.</w:t>
      </w:r>
      <w:r w:rsidR="00FE67EE" w:rsidRPr="00FC5136">
        <w:rPr>
          <w:rFonts w:ascii="Times New Roman" w:hAnsi="Times New Roman" w:cs="Times New Roman"/>
          <w:sz w:val="28"/>
          <w:szCs w:val="28"/>
        </w:rPr>
        <w:t>2003</w:t>
      </w:r>
      <w:r w:rsidR="00D1151B">
        <w:rPr>
          <w:rFonts w:ascii="Times New Roman" w:hAnsi="Times New Roman" w:cs="Times New Roman"/>
          <w:sz w:val="28"/>
          <w:szCs w:val="28"/>
        </w:rPr>
        <w:t xml:space="preserve"> </w:t>
      </w:r>
      <w:r w:rsidR="00FC5136">
        <w:rPr>
          <w:rFonts w:ascii="Times New Roman" w:hAnsi="Times New Roman" w:cs="Times New Roman"/>
          <w:sz w:val="28"/>
          <w:szCs w:val="28"/>
        </w:rPr>
        <w:t>№</w:t>
      </w:r>
      <w:r w:rsidR="00FE67EE" w:rsidRPr="00FC5136">
        <w:rPr>
          <w:rFonts w:ascii="Times New Roman" w:hAnsi="Times New Roman" w:cs="Times New Roman"/>
          <w:sz w:val="28"/>
          <w:szCs w:val="28"/>
        </w:rPr>
        <w:t xml:space="preserve"> 131-ФЗ </w:t>
      </w:r>
      <w:r w:rsidR="00FC5136">
        <w:rPr>
          <w:rFonts w:ascii="Times New Roman" w:hAnsi="Times New Roman" w:cs="Times New Roman"/>
          <w:sz w:val="28"/>
          <w:szCs w:val="28"/>
        </w:rPr>
        <w:t>«</w:t>
      </w:r>
      <w:r w:rsidR="00FE67EE" w:rsidRPr="00FC5136">
        <w:rPr>
          <w:rFonts w:ascii="Times New Roman" w:hAnsi="Times New Roman" w:cs="Times New Roman"/>
          <w:sz w:val="28"/>
          <w:szCs w:val="28"/>
        </w:rPr>
        <w:t>Об общих принципах организации местного самоуправления в Российской Федерации</w:t>
      </w:r>
      <w:r w:rsidR="00FC5136">
        <w:rPr>
          <w:rFonts w:ascii="Times New Roman" w:hAnsi="Times New Roman" w:cs="Times New Roman"/>
          <w:sz w:val="28"/>
          <w:szCs w:val="28"/>
        </w:rPr>
        <w:t>»</w:t>
      </w:r>
      <w:r w:rsidR="00FE67EE" w:rsidRPr="00FC5136">
        <w:rPr>
          <w:rFonts w:ascii="Times New Roman" w:hAnsi="Times New Roman" w:cs="Times New Roman"/>
          <w:sz w:val="28"/>
          <w:szCs w:val="28"/>
        </w:rPr>
        <w:t>.</w:t>
      </w:r>
    </w:p>
    <w:p w:rsidR="00FE67EE" w:rsidRPr="0015480F"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5" w:history="1">
        <w:r w:rsidR="00FE67EE" w:rsidRPr="0015480F">
          <w:rPr>
            <w:rFonts w:ascii="Times New Roman" w:hAnsi="Times New Roman" w:cs="Times New Roman"/>
            <w:sz w:val="28"/>
            <w:szCs w:val="28"/>
          </w:rPr>
          <w:t>5.4</w:t>
        </w:r>
      </w:hyperlink>
      <w:r w:rsidR="00FE67EE" w:rsidRPr="0015480F">
        <w:rPr>
          <w:rFonts w:ascii="Times New Roman" w:hAnsi="Times New Roman" w:cs="Times New Roman"/>
          <w:sz w:val="28"/>
          <w:szCs w:val="28"/>
        </w:rPr>
        <w:t>. Порядок организации собрания (конференции)</w:t>
      </w:r>
    </w:p>
    <w:p w:rsidR="00FE67EE" w:rsidRPr="0015480F"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6" w:history="1">
        <w:r w:rsidR="00FE67EE" w:rsidRPr="0015480F">
          <w:rPr>
            <w:rFonts w:ascii="Times New Roman" w:hAnsi="Times New Roman" w:cs="Times New Roman"/>
            <w:sz w:val="28"/>
            <w:szCs w:val="28"/>
          </w:rPr>
          <w:t>5.4.1</w:t>
        </w:r>
      </w:hyperlink>
      <w:r w:rsidR="00FE67EE" w:rsidRPr="0015480F">
        <w:rPr>
          <w:rFonts w:ascii="Times New Roman" w:hAnsi="Times New Roman" w:cs="Times New Roman"/>
          <w:sz w:val="28"/>
          <w:szCs w:val="28"/>
        </w:rPr>
        <w:t xml:space="preserve">. Собрание проводится, если общее число граждан, достигших </w:t>
      </w:r>
      <w:r w:rsidR="00D1151B">
        <w:rPr>
          <w:rFonts w:ascii="Times New Roman" w:hAnsi="Times New Roman" w:cs="Times New Roman"/>
          <w:sz w:val="28"/>
          <w:szCs w:val="28"/>
        </w:rPr>
        <w:t>шестнадцати</w:t>
      </w:r>
      <w:r w:rsidR="00FE67EE" w:rsidRPr="0015480F">
        <w:rPr>
          <w:rFonts w:ascii="Times New Roman" w:hAnsi="Times New Roman" w:cs="Times New Roman"/>
          <w:sz w:val="28"/>
          <w:szCs w:val="28"/>
        </w:rPr>
        <w:t xml:space="preserve">летнего возраста, проживающих в границах территории, на которой осуществляется ТОС, не превышает </w:t>
      </w:r>
      <w:r w:rsidR="00E32208" w:rsidRPr="0015480F">
        <w:rPr>
          <w:rFonts w:ascii="Times New Roman" w:hAnsi="Times New Roman" w:cs="Times New Roman"/>
          <w:sz w:val="28"/>
          <w:szCs w:val="28"/>
        </w:rPr>
        <w:t>500</w:t>
      </w:r>
      <w:r w:rsidR="000758A4" w:rsidRPr="0015480F">
        <w:rPr>
          <w:rFonts w:ascii="Times New Roman" w:hAnsi="Times New Roman" w:cs="Times New Roman"/>
          <w:sz w:val="28"/>
          <w:szCs w:val="28"/>
        </w:rPr>
        <w:t xml:space="preserve"> </w:t>
      </w:r>
      <w:r w:rsidR="00FE67EE" w:rsidRPr="0015480F">
        <w:rPr>
          <w:rFonts w:ascii="Times New Roman" w:hAnsi="Times New Roman" w:cs="Times New Roman"/>
          <w:sz w:val="28"/>
          <w:szCs w:val="28"/>
        </w:rPr>
        <w:t>человек.</w:t>
      </w:r>
    </w:p>
    <w:p w:rsidR="00FE67EE" w:rsidRPr="0015480F"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 xml:space="preserve">Собрание правомочно, если на нем присутствует не менее </w:t>
      </w:r>
      <w:r w:rsidR="000758A4" w:rsidRPr="0015480F">
        <w:rPr>
          <w:rFonts w:ascii="Times New Roman" w:hAnsi="Times New Roman" w:cs="Times New Roman"/>
          <w:sz w:val="28"/>
          <w:szCs w:val="28"/>
        </w:rPr>
        <w:t xml:space="preserve">25% </w:t>
      </w:r>
      <w:r w:rsidRPr="0015480F">
        <w:rPr>
          <w:rFonts w:ascii="Times New Roman" w:hAnsi="Times New Roman" w:cs="Times New Roman"/>
          <w:sz w:val="28"/>
          <w:szCs w:val="28"/>
        </w:rPr>
        <w:t>граждан, имеющих право на участие в собрании.</w:t>
      </w:r>
    </w:p>
    <w:p w:rsidR="00FE67EE" w:rsidRPr="0015480F"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FE67EE" w:rsidRPr="0015480F">
          <w:rPr>
            <w:rFonts w:ascii="Times New Roman" w:hAnsi="Times New Roman" w:cs="Times New Roman"/>
            <w:sz w:val="28"/>
            <w:szCs w:val="28"/>
          </w:rPr>
          <w:t>5.4.2</w:t>
        </w:r>
      </w:hyperlink>
      <w:r w:rsidR="00FE67EE" w:rsidRPr="0015480F">
        <w:rPr>
          <w:rFonts w:ascii="Times New Roman" w:hAnsi="Times New Roman" w:cs="Times New Roman"/>
          <w:sz w:val="28"/>
          <w:szCs w:val="28"/>
        </w:rPr>
        <w:t>. Если в собрании имеет право принять участие более</w:t>
      </w:r>
      <w:r w:rsidR="000758A4" w:rsidRPr="0015480F">
        <w:rPr>
          <w:rFonts w:ascii="Times New Roman" w:hAnsi="Times New Roman" w:cs="Times New Roman"/>
          <w:sz w:val="28"/>
          <w:szCs w:val="28"/>
        </w:rPr>
        <w:t xml:space="preserve"> 500</w:t>
      </w:r>
      <w:r w:rsidR="00FE67EE" w:rsidRPr="0015480F">
        <w:rPr>
          <w:rFonts w:ascii="Times New Roman" w:hAnsi="Times New Roman" w:cs="Times New Roman"/>
          <w:sz w:val="28"/>
          <w:szCs w:val="28"/>
        </w:rPr>
        <w:t xml:space="preserve"> жителей, то проводится конференция. Вместо собрания может проводиться конференция также в случаях, определенных уставом ТОС. Делегат на конференцию должен избираться на собраниях граждан из расчета 1 делегат от </w:t>
      </w:r>
      <w:r w:rsidR="000758A4" w:rsidRPr="0015480F">
        <w:rPr>
          <w:rFonts w:ascii="Times New Roman" w:hAnsi="Times New Roman" w:cs="Times New Roman"/>
          <w:sz w:val="28"/>
          <w:szCs w:val="28"/>
        </w:rPr>
        <w:t>50</w:t>
      </w:r>
      <w:r w:rsidR="00FE67EE" w:rsidRPr="0015480F">
        <w:rPr>
          <w:rFonts w:ascii="Times New Roman" w:hAnsi="Times New Roman" w:cs="Times New Roman"/>
          <w:sz w:val="28"/>
          <w:szCs w:val="28"/>
        </w:rPr>
        <w:t xml:space="preserve"> жителей, имеющих право участия в таком собрании.</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Представительство делегатов на конференцию определяется инициатором конференции с учетом сведений о количестве</w:t>
      </w:r>
      <w:r w:rsidRPr="00FC5136">
        <w:rPr>
          <w:rFonts w:ascii="Times New Roman" w:hAnsi="Times New Roman" w:cs="Times New Roman"/>
          <w:sz w:val="28"/>
          <w:szCs w:val="28"/>
        </w:rPr>
        <w:t xml:space="preserve"> граждан, достигших </w:t>
      </w:r>
      <w:r w:rsidR="00D1151B">
        <w:rPr>
          <w:rFonts w:ascii="Times New Roman" w:hAnsi="Times New Roman" w:cs="Times New Roman"/>
          <w:sz w:val="28"/>
          <w:szCs w:val="28"/>
        </w:rPr>
        <w:t>шестнадцати</w:t>
      </w:r>
      <w:r w:rsidRPr="00FC5136">
        <w:rPr>
          <w:rFonts w:ascii="Times New Roman" w:hAnsi="Times New Roman" w:cs="Times New Roman"/>
          <w:sz w:val="28"/>
          <w:szCs w:val="28"/>
        </w:rPr>
        <w:t xml:space="preserve">летнего возраста, проживающих в границах территории, на которой осуществляется ТОС, предоставленных </w:t>
      </w:r>
      <w:r w:rsidR="00FC5136">
        <w:rPr>
          <w:rFonts w:ascii="Times New Roman" w:hAnsi="Times New Roman" w:cs="Times New Roman"/>
          <w:sz w:val="28"/>
          <w:szCs w:val="28"/>
        </w:rPr>
        <w:t xml:space="preserve">администрацией </w:t>
      </w:r>
      <w:r w:rsidR="000A5357">
        <w:rPr>
          <w:rFonts w:ascii="Times New Roman" w:hAnsi="Times New Roman" w:cs="Times New Roman"/>
          <w:sz w:val="28"/>
          <w:szCs w:val="28"/>
        </w:rPr>
        <w:t>Кичменгско-Городецкого</w:t>
      </w:r>
      <w:r w:rsidR="00FC5136">
        <w:rPr>
          <w:rFonts w:ascii="Times New Roman" w:hAnsi="Times New Roman" w:cs="Times New Roman"/>
          <w:sz w:val="28"/>
          <w:szCs w:val="28"/>
        </w:rPr>
        <w:t xml:space="preserve"> муниципального округа</w:t>
      </w:r>
      <w:r w:rsidRPr="00FC5136">
        <w:rPr>
          <w:rFonts w:ascii="Times New Roman" w:hAnsi="Times New Roman" w:cs="Times New Roman"/>
          <w:sz w:val="28"/>
          <w:szCs w:val="28"/>
        </w:rPr>
        <w:t xml:space="preserve"> по запросу инициатора конференции.</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8" w:history="1">
        <w:r w:rsidR="00FE67EE" w:rsidRPr="00FC5136">
          <w:rPr>
            <w:rFonts w:ascii="Times New Roman" w:hAnsi="Times New Roman" w:cs="Times New Roman"/>
            <w:sz w:val="28"/>
            <w:szCs w:val="28"/>
          </w:rPr>
          <w:t>5.4.3</w:t>
        </w:r>
      </w:hyperlink>
      <w:r w:rsidR="00FE67EE" w:rsidRPr="00FC5136">
        <w:rPr>
          <w:rFonts w:ascii="Times New Roman" w:hAnsi="Times New Roman" w:cs="Times New Roman"/>
          <w:sz w:val="28"/>
          <w:szCs w:val="28"/>
        </w:rPr>
        <w:t xml:space="preserve">. Выборы делегатов на конференцию проводятся на собраниях жильцов домов, улиц (для зоны индивидуальной </w:t>
      </w:r>
      <w:r w:rsidR="00FE67EE" w:rsidRPr="0015480F">
        <w:rPr>
          <w:rFonts w:ascii="Times New Roman" w:hAnsi="Times New Roman" w:cs="Times New Roman"/>
          <w:sz w:val="28"/>
          <w:szCs w:val="28"/>
        </w:rPr>
        <w:t xml:space="preserve">жилой застройки) открытым или заочным голосованием. Собрание граждан по выборам делегатов конференции правомочно, если на нем присутствует не менее </w:t>
      </w:r>
      <w:r w:rsidR="000758A4" w:rsidRPr="0015480F">
        <w:rPr>
          <w:rFonts w:ascii="Times New Roman" w:hAnsi="Times New Roman" w:cs="Times New Roman"/>
          <w:sz w:val="28"/>
          <w:szCs w:val="28"/>
        </w:rPr>
        <w:t>25%</w:t>
      </w:r>
      <w:r w:rsidR="00FE67EE" w:rsidRPr="0015480F">
        <w:rPr>
          <w:rFonts w:ascii="Times New Roman" w:hAnsi="Times New Roman" w:cs="Times New Roman"/>
          <w:sz w:val="28"/>
          <w:szCs w:val="28"/>
        </w:rPr>
        <w:t xml:space="preserve"> граждан, имеющих право на участие в собрании. Если собрание граждан по</w:t>
      </w:r>
      <w:r w:rsidR="00FE67EE" w:rsidRPr="00FC5136">
        <w:rPr>
          <w:rFonts w:ascii="Times New Roman" w:hAnsi="Times New Roman" w:cs="Times New Roman"/>
          <w:sz w:val="28"/>
          <w:szCs w:val="28"/>
        </w:rPr>
        <w:t xml:space="preserve"> выборам делегатов конференции не состоялось по причине отсутствия кворума, то собрание может быть проведено в форме заочного голосования.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Заочное голосование проводится в течение </w:t>
      </w:r>
      <w:r w:rsidR="00D1151B">
        <w:rPr>
          <w:rFonts w:ascii="Times New Roman" w:hAnsi="Times New Roman" w:cs="Times New Roman"/>
          <w:sz w:val="28"/>
          <w:szCs w:val="28"/>
        </w:rPr>
        <w:t>четырнадцати</w:t>
      </w:r>
      <w:r w:rsidRPr="00FC5136">
        <w:rPr>
          <w:rFonts w:ascii="Times New Roman" w:hAnsi="Times New Roman" w:cs="Times New Roman"/>
          <w:sz w:val="28"/>
          <w:szCs w:val="28"/>
        </w:rPr>
        <w:t xml:space="preserve"> рабочих дней со дня несостоявшегося собрания и осуществляется путем сбора в письменной форме решений по вопросам, поставленным на голосование, от граждан, достигших </w:t>
      </w:r>
      <w:r w:rsidR="00D1151B">
        <w:rPr>
          <w:rFonts w:ascii="Times New Roman" w:hAnsi="Times New Roman" w:cs="Times New Roman"/>
          <w:sz w:val="28"/>
          <w:szCs w:val="28"/>
        </w:rPr>
        <w:t>шестнадцати</w:t>
      </w:r>
      <w:r w:rsidRPr="00FC5136">
        <w:rPr>
          <w:rFonts w:ascii="Times New Roman" w:hAnsi="Times New Roman" w:cs="Times New Roman"/>
          <w:sz w:val="28"/>
          <w:szCs w:val="28"/>
        </w:rPr>
        <w:t xml:space="preserve">летнего возраста, имеющих право на участие в собрании. Результаты голосования в течение </w:t>
      </w:r>
      <w:r w:rsidR="00D1151B">
        <w:rPr>
          <w:rFonts w:ascii="Times New Roman" w:hAnsi="Times New Roman" w:cs="Times New Roman"/>
          <w:sz w:val="28"/>
          <w:szCs w:val="28"/>
        </w:rPr>
        <w:t>семи</w:t>
      </w:r>
      <w:r w:rsidRPr="00FC5136">
        <w:rPr>
          <w:rFonts w:ascii="Times New Roman" w:hAnsi="Times New Roman" w:cs="Times New Roman"/>
          <w:sz w:val="28"/>
          <w:szCs w:val="28"/>
        </w:rPr>
        <w:t xml:space="preserve"> календарных дней со дня окончания заочного голосования оформляются в форме протокола с приложением решений граждан.</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Полномочия делегатов конференции подтверждаются протоколами собраний граждан по выборам делегатов конференции.</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29" w:history="1">
        <w:r w:rsidR="00FE67EE" w:rsidRPr="00FC5136">
          <w:rPr>
            <w:rFonts w:ascii="Times New Roman" w:hAnsi="Times New Roman" w:cs="Times New Roman"/>
            <w:sz w:val="28"/>
            <w:szCs w:val="28"/>
          </w:rPr>
          <w:t>5.4.4</w:t>
        </w:r>
      </w:hyperlink>
      <w:r w:rsidR="00FE67EE" w:rsidRPr="00FC5136">
        <w:rPr>
          <w:rFonts w:ascii="Times New Roman" w:hAnsi="Times New Roman" w:cs="Times New Roman"/>
          <w:sz w:val="28"/>
          <w:szCs w:val="28"/>
        </w:rPr>
        <w:t xml:space="preserve">. </w:t>
      </w:r>
      <w:r w:rsidR="00F8094C" w:rsidRPr="00F8094C">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w:t>
      </w:r>
      <w:r w:rsidR="00F8094C">
        <w:rPr>
          <w:rFonts w:ascii="Times New Roman" w:hAnsi="Times New Roman" w:cs="Times New Roman"/>
          <w:sz w:val="28"/>
          <w:szCs w:val="28"/>
        </w:rPr>
        <w:t>ших шестнадцатилетнего возраста</w:t>
      </w:r>
      <w:r w:rsidR="00FE67EE" w:rsidRPr="00FC5136">
        <w:rPr>
          <w:rFonts w:ascii="Times New Roman" w:hAnsi="Times New Roman" w:cs="Times New Roman"/>
          <w:sz w:val="28"/>
          <w:szCs w:val="28"/>
        </w:rPr>
        <w:t>.</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00FE67EE" w:rsidRPr="00FC5136">
          <w:rPr>
            <w:rFonts w:ascii="Times New Roman" w:hAnsi="Times New Roman" w:cs="Times New Roman"/>
            <w:sz w:val="28"/>
            <w:szCs w:val="28"/>
          </w:rPr>
          <w:t>5.4.5</w:t>
        </w:r>
      </w:hyperlink>
      <w:r w:rsidR="00FE67EE" w:rsidRPr="00FC5136">
        <w:rPr>
          <w:rFonts w:ascii="Times New Roman" w:hAnsi="Times New Roman" w:cs="Times New Roman"/>
          <w:sz w:val="28"/>
          <w:szCs w:val="28"/>
        </w:rPr>
        <w:t>.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Заочное голосование проводится в течение </w:t>
      </w:r>
      <w:r w:rsidR="00D1151B">
        <w:rPr>
          <w:rFonts w:ascii="Times New Roman" w:hAnsi="Times New Roman" w:cs="Times New Roman"/>
          <w:sz w:val="28"/>
          <w:szCs w:val="28"/>
        </w:rPr>
        <w:t>четырнадцати</w:t>
      </w:r>
      <w:r w:rsidRPr="00FC5136">
        <w:rPr>
          <w:rFonts w:ascii="Times New Roman" w:hAnsi="Times New Roman" w:cs="Times New Roman"/>
          <w:sz w:val="28"/>
          <w:szCs w:val="28"/>
        </w:rPr>
        <w:t xml:space="preserve">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от:</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граждан, достигших </w:t>
      </w:r>
      <w:r w:rsidR="00D1151B">
        <w:rPr>
          <w:rFonts w:ascii="Times New Roman" w:hAnsi="Times New Roman" w:cs="Times New Roman"/>
          <w:sz w:val="28"/>
          <w:szCs w:val="28"/>
        </w:rPr>
        <w:t>шестнадцати</w:t>
      </w:r>
      <w:r w:rsidRPr="00FC5136">
        <w:rPr>
          <w:rFonts w:ascii="Times New Roman" w:hAnsi="Times New Roman" w:cs="Times New Roman"/>
          <w:sz w:val="28"/>
          <w:szCs w:val="28"/>
        </w:rPr>
        <w:t>летнего возраста и проживающих в границах территории, на которой осуществляется ТОС, - при проведении собрания в форме заочного голосования;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lastRenderedPageBreak/>
        <w:t>делегатов конференции - при проведении конференции в форме заочного голосования.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Результаты голосования в течение </w:t>
      </w:r>
      <w:r w:rsidR="00D1151B">
        <w:rPr>
          <w:rFonts w:ascii="Times New Roman" w:hAnsi="Times New Roman" w:cs="Times New Roman"/>
          <w:sz w:val="28"/>
          <w:szCs w:val="28"/>
        </w:rPr>
        <w:t>семи</w:t>
      </w:r>
      <w:r w:rsidRPr="00FC5136">
        <w:rPr>
          <w:rFonts w:ascii="Times New Roman" w:hAnsi="Times New Roman" w:cs="Times New Roman"/>
          <w:sz w:val="28"/>
          <w:szCs w:val="28"/>
        </w:rPr>
        <w:t xml:space="preserve"> календарных дней со дня окончания заочного голосования оформляются в форме протокола с приложением решений граждан (делегатов конференции).</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1" w:history="1">
        <w:r w:rsidR="00FE67EE" w:rsidRPr="00FC5136">
          <w:rPr>
            <w:rFonts w:ascii="Times New Roman" w:hAnsi="Times New Roman" w:cs="Times New Roman"/>
            <w:sz w:val="28"/>
            <w:szCs w:val="28"/>
          </w:rPr>
          <w:t>5.4.6</w:t>
        </w:r>
      </w:hyperlink>
      <w:r w:rsidR="00FE67EE" w:rsidRPr="00FC5136">
        <w:rPr>
          <w:rFonts w:ascii="Times New Roman" w:hAnsi="Times New Roman" w:cs="Times New Roman"/>
          <w:sz w:val="28"/>
          <w:szCs w:val="28"/>
        </w:rPr>
        <w:t>.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FE67EE" w:rsidRPr="00FC5136">
          <w:rPr>
            <w:rFonts w:ascii="Times New Roman" w:hAnsi="Times New Roman" w:cs="Times New Roman"/>
            <w:sz w:val="28"/>
            <w:szCs w:val="28"/>
          </w:rPr>
          <w:t>5.4.7</w:t>
        </w:r>
      </w:hyperlink>
      <w:r w:rsidR="00FE67EE" w:rsidRPr="00FC5136">
        <w:rPr>
          <w:rFonts w:ascii="Times New Roman" w:hAnsi="Times New Roman" w:cs="Times New Roman"/>
          <w:sz w:val="28"/>
          <w:szCs w:val="28"/>
        </w:rPr>
        <w:t xml:space="preserve">.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позднее чем за </w:t>
      </w:r>
      <w:r w:rsidR="00D1151B">
        <w:rPr>
          <w:rFonts w:ascii="Times New Roman" w:hAnsi="Times New Roman" w:cs="Times New Roman"/>
          <w:sz w:val="28"/>
          <w:szCs w:val="28"/>
        </w:rPr>
        <w:t>пять</w:t>
      </w:r>
      <w:r w:rsidR="00FE67EE" w:rsidRPr="00FC5136">
        <w:rPr>
          <w:rFonts w:ascii="Times New Roman" w:hAnsi="Times New Roman" w:cs="Times New Roman"/>
          <w:sz w:val="28"/>
          <w:szCs w:val="28"/>
        </w:rPr>
        <w:t xml:space="preserve">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собрания (конференции) - по обращению инициативной группы) информационных сообщений на </w:t>
      </w:r>
      <w:r w:rsidR="00D1151B">
        <w:rPr>
          <w:rFonts w:ascii="Times New Roman" w:hAnsi="Times New Roman" w:cs="Times New Roman"/>
          <w:sz w:val="28"/>
          <w:szCs w:val="28"/>
        </w:rPr>
        <w:t xml:space="preserve">официальном сайте </w:t>
      </w:r>
      <w:r w:rsidR="00C33DD2">
        <w:rPr>
          <w:rFonts w:ascii="Times New Roman" w:hAnsi="Times New Roman" w:cs="Times New Roman"/>
          <w:sz w:val="28"/>
          <w:szCs w:val="28"/>
        </w:rPr>
        <w:t>Кичменгско-Городецкого</w:t>
      </w:r>
      <w:r w:rsidR="00D1151B">
        <w:rPr>
          <w:rFonts w:ascii="Times New Roman" w:hAnsi="Times New Roman" w:cs="Times New Roman"/>
          <w:sz w:val="28"/>
          <w:szCs w:val="28"/>
        </w:rPr>
        <w:t xml:space="preserve"> муниципального округа</w:t>
      </w:r>
      <w:r w:rsidR="00FE67EE" w:rsidRPr="00FC5136">
        <w:rPr>
          <w:rFonts w:ascii="Times New Roman" w:hAnsi="Times New Roman" w:cs="Times New Roman"/>
          <w:sz w:val="28"/>
          <w:szCs w:val="28"/>
        </w:rPr>
        <w:t xml:space="preserve"> в информационно-телекоммуникационной сети </w:t>
      </w:r>
      <w:r w:rsidR="00FC5136">
        <w:rPr>
          <w:rFonts w:ascii="Times New Roman" w:hAnsi="Times New Roman" w:cs="Times New Roman"/>
          <w:sz w:val="28"/>
          <w:szCs w:val="28"/>
        </w:rPr>
        <w:t>«</w:t>
      </w:r>
      <w:r w:rsidR="00FE67EE" w:rsidRPr="00FC5136">
        <w:rPr>
          <w:rFonts w:ascii="Times New Roman" w:hAnsi="Times New Roman" w:cs="Times New Roman"/>
          <w:sz w:val="28"/>
          <w:szCs w:val="28"/>
        </w:rPr>
        <w:t>Интернет</w:t>
      </w:r>
      <w:r w:rsidR="00FC5136">
        <w:rPr>
          <w:rFonts w:ascii="Times New Roman" w:hAnsi="Times New Roman" w:cs="Times New Roman"/>
          <w:sz w:val="28"/>
          <w:szCs w:val="28"/>
        </w:rPr>
        <w:t>»</w:t>
      </w:r>
      <w:r w:rsidR="00FE67EE" w:rsidRPr="00FC5136">
        <w:rPr>
          <w:rFonts w:ascii="Times New Roman" w:hAnsi="Times New Roman" w:cs="Times New Roman"/>
          <w:sz w:val="28"/>
          <w:szCs w:val="28"/>
        </w:rPr>
        <w:t>.</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FE67EE" w:rsidRPr="00FC5136">
          <w:rPr>
            <w:rFonts w:ascii="Times New Roman" w:hAnsi="Times New Roman" w:cs="Times New Roman"/>
            <w:sz w:val="28"/>
            <w:szCs w:val="28"/>
          </w:rPr>
          <w:t>5.4.8</w:t>
        </w:r>
      </w:hyperlink>
      <w:r w:rsidR="00FE67EE" w:rsidRPr="00FC5136">
        <w:rPr>
          <w:rFonts w:ascii="Times New Roman" w:hAnsi="Times New Roman" w:cs="Times New Roman"/>
          <w:sz w:val="28"/>
          <w:szCs w:val="28"/>
        </w:rPr>
        <w:t>. Для ведения собрания (конференции) граждан избирается президиум в составе председателя, секретаря и членов президиума.</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FE67EE" w:rsidRPr="00FC5136">
          <w:rPr>
            <w:rFonts w:ascii="Times New Roman" w:hAnsi="Times New Roman" w:cs="Times New Roman"/>
            <w:sz w:val="28"/>
            <w:szCs w:val="28"/>
          </w:rPr>
          <w:t>5.4.9</w:t>
        </w:r>
      </w:hyperlink>
      <w:r w:rsidR="00FE67EE" w:rsidRPr="00FC5136">
        <w:rPr>
          <w:rFonts w:ascii="Times New Roman" w:hAnsi="Times New Roman" w:cs="Times New Roman"/>
          <w:sz w:val="28"/>
          <w:szCs w:val="28"/>
        </w:rPr>
        <w:t>. В собрании (конференции) могут принимать участие представители органов государственной власти 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FE67EE" w:rsidRPr="00FC5136">
          <w:rPr>
            <w:rFonts w:ascii="Times New Roman" w:hAnsi="Times New Roman" w:cs="Times New Roman"/>
            <w:sz w:val="28"/>
            <w:szCs w:val="28"/>
          </w:rPr>
          <w:t>5.4.10</w:t>
        </w:r>
      </w:hyperlink>
      <w:r w:rsidR="00FE67EE" w:rsidRPr="00FC5136">
        <w:rPr>
          <w:rFonts w:ascii="Times New Roman" w:hAnsi="Times New Roman" w:cs="Times New Roman"/>
          <w:sz w:val="28"/>
          <w:szCs w:val="28"/>
        </w:rPr>
        <w:t>. Решения собрания (конференции) оформляются протоколами.</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В протоколе указываются: дата и место проведения собрания (конференции), общее число граждан, достигших </w:t>
      </w:r>
      <w:r w:rsidR="0015480F">
        <w:rPr>
          <w:rFonts w:ascii="Times New Roman" w:hAnsi="Times New Roman" w:cs="Times New Roman"/>
          <w:sz w:val="28"/>
          <w:szCs w:val="28"/>
        </w:rPr>
        <w:t>шестнадцати</w:t>
      </w:r>
      <w:r w:rsidRPr="00FC5136">
        <w:rPr>
          <w:rFonts w:ascii="Times New Roman" w:hAnsi="Times New Roman" w:cs="Times New Roman"/>
          <w:sz w:val="28"/>
          <w:szCs w:val="28"/>
        </w:rPr>
        <w:t>летнего возраста, 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FE67EE" w:rsidRPr="00FC5136">
          <w:rPr>
            <w:rFonts w:ascii="Times New Roman" w:hAnsi="Times New Roman" w:cs="Times New Roman"/>
            <w:sz w:val="28"/>
            <w:szCs w:val="28"/>
          </w:rPr>
          <w:t>5.5</w:t>
        </w:r>
      </w:hyperlink>
      <w:r w:rsidR="00FE67EE" w:rsidRPr="00FC5136">
        <w:rPr>
          <w:rFonts w:ascii="Times New Roman" w:hAnsi="Times New Roman" w:cs="Times New Roman"/>
          <w:sz w:val="28"/>
          <w:szCs w:val="28"/>
        </w:rPr>
        <w:t>. Для организации и непосредственной реализации функций по осуществлению ТОС избираются подотчетные собранию (конференции) органы.</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7" w:history="1">
        <w:r w:rsidR="00FE67EE" w:rsidRPr="00FC5136">
          <w:rPr>
            <w:rFonts w:ascii="Times New Roman" w:hAnsi="Times New Roman" w:cs="Times New Roman"/>
            <w:sz w:val="28"/>
            <w:szCs w:val="28"/>
          </w:rPr>
          <w:t>5.6</w:t>
        </w:r>
      </w:hyperlink>
      <w:r w:rsidR="00FE67EE" w:rsidRPr="00FC5136">
        <w:rPr>
          <w:rFonts w:ascii="Times New Roman" w:hAnsi="Times New Roman" w:cs="Times New Roman"/>
          <w:sz w:val="28"/>
          <w:szCs w:val="28"/>
        </w:rPr>
        <w:t>. Органы ТОС обязаны информировать население, проживающее в границах территории, на которой осуществляется ТОС, о своей деятельности.</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Органы ТОС не реже одного раза в год отчитываются о своей работе на собрании (конференции).</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Органы ТОС по вопросам использования муниципального имущества </w:t>
      </w:r>
      <w:r w:rsidR="00073BDF" w:rsidRPr="00073BDF">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и расходования средств бюджета </w:t>
      </w:r>
      <w:r w:rsidR="00073BDF" w:rsidRPr="00073BDF">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подотчетны </w:t>
      </w:r>
      <w:r w:rsidRPr="00FC5136">
        <w:rPr>
          <w:rFonts w:ascii="Times New Roman" w:hAnsi="Times New Roman" w:cs="Times New Roman"/>
          <w:sz w:val="28"/>
          <w:szCs w:val="28"/>
        </w:rPr>
        <w:lastRenderedPageBreak/>
        <w:t xml:space="preserve">органам местного самоуправления </w:t>
      </w:r>
      <w:r w:rsidR="00073BDF" w:rsidRPr="00073BDF">
        <w:rPr>
          <w:rFonts w:ascii="Times New Roman" w:hAnsi="Times New Roman" w:cs="Times New Roman"/>
          <w:sz w:val="28"/>
          <w:szCs w:val="28"/>
        </w:rPr>
        <w:t xml:space="preserve">Кичменгско-Городецкого </w:t>
      </w:r>
      <w:r w:rsidR="00FC513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8" w:history="1">
        <w:r w:rsidR="00FE67EE" w:rsidRPr="00FC5136">
          <w:rPr>
            <w:rFonts w:ascii="Times New Roman" w:hAnsi="Times New Roman" w:cs="Times New Roman"/>
            <w:sz w:val="28"/>
            <w:szCs w:val="28"/>
          </w:rPr>
          <w:t>5.7</w:t>
        </w:r>
      </w:hyperlink>
      <w:r w:rsidR="00FE67EE" w:rsidRPr="00FC5136">
        <w:rPr>
          <w:rFonts w:ascii="Times New Roman" w:hAnsi="Times New Roman" w:cs="Times New Roman"/>
          <w:sz w:val="28"/>
          <w:szCs w:val="28"/>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Руководитель ТОС (если иное не установлено уставом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w:t>
      </w:r>
      <w:r w:rsidR="00073BDF" w:rsidRPr="00073BDF">
        <w:rPr>
          <w:rFonts w:ascii="Times New Roman" w:hAnsi="Times New Roman" w:cs="Times New Roman"/>
          <w:sz w:val="28"/>
          <w:szCs w:val="28"/>
        </w:rPr>
        <w:t xml:space="preserve">Кичменгско-Городецкого </w:t>
      </w:r>
      <w:r w:rsidR="00D1151B">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организует подготовку и проведение собраний (конференций);</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организует деятельность органов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обеспечивает исполнение принятых решений ТОС и контроль </w:t>
      </w:r>
      <w:r w:rsidR="000E2FBB">
        <w:rPr>
          <w:rFonts w:ascii="Times New Roman" w:hAnsi="Times New Roman" w:cs="Times New Roman"/>
          <w:sz w:val="28"/>
          <w:szCs w:val="28"/>
        </w:rPr>
        <w:br/>
      </w:r>
      <w:r w:rsidRPr="00FC5136">
        <w:rPr>
          <w:rFonts w:ascii="Times New Roman" w:hAnsi="Times New Roman" w:cs="Times New Roman"/>
          <w:sz w:val="28"/>
          <w:szCs w:val="28"/>
        </w:rPr>
        <w:t>за их реализацией;</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обеспечивает организацию выборов членов органов ТОС взамен выбывших;</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подписывает решения, протоколы заседаний и иные документы органов ТОС, в которых выполняет функции руководителя;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взаимодействует с органами местного самоуправления, информирует их о деятельности ТОС.</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39" w:history="1">
        <w:r w:rsidR="00FE67EE" w:rsidRPr="00FC5136">
          <w:rPr>
            <w:rFonts w:ascii="Times New Roman" w:hAnsi="Times New Roman" w:cs="Times New Roman"/>
            <w:sz w:val="28"/>
            <w:szCs w:val="28"/>
          </w:rPr>
          <w:t>5.8</w:t>
        </w:r>
      </w:hyperlink>
      <w:r w:rsidR="00FE67EE" w:rsidRPr="00FC5136">
        <w:rPr>
          <w:rFonts w:ascii="Times New Roman" w:hAnsi="Times New Roman" w:cs="Times New Roman"/>
          <w:sz w:val="28"/>
          <w:szCs w:val="28"/>
        </w:rPr>
        <w:t xml:space="preserve">. Полномочия руководителя ТОС подтверждаются в соответствии </w:t>
      </w:r>
      <w:r w:rsidR="000E2FBB">
        <w:rPr>
          <w:rFonts w:ascii="Times New Roman" w:hAnsi="Times New Roman" w:cs="Times New Roman"/>
          <w:sz w:val="28"/>
          <w:szCs w:val="28"/>
        </w:rPr>
        <w:br/>
      </w:r>
      <w:r w:rsidR="00FE67EE" w:rsidRPr="00FC5136">
        <w:rPr>
          <w:rFonts w:ascii="Times New Roman" w:hAnsi="Times New Roman" w:cs="Times New Roman"/>
          <w:sz w:val="28"/>
          <w:szCs w:val="28"/>
        </w:rPr>
        <w:t>с уставом ТОС.</w:t>
      </w:r>
    </w:p>
    <w:p w:rsidR="00FE67EE" w:rsidRPr="0015480F"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Руководителю ТОС по его обращению выдается удостоверение </w:t>
      </w:r>
      <w:r w:rsidRPr="0015480F">
        <w:rPr>
          <w:rFonts w:ascii="Times New Roman" w:hAnsi="Times New Roman" w:cs="Times New Roman"/>
          <w:sz w:val="28"/>
          <w:szCs w:val="28"/>
        </w:rPr>
        <w:t xml:space="preserve">установленного образца, подписанное </w:t>
      </w:r>
      <w:r w:rsidR="00FC5136" w:rsidRPr="0015480F">
        <w:rPr>
          <w:rFonts w:ascii="Times New Roman" w:hAnsi="Times New Roman" w:cs="Times New Roman"/>
          <w:sz w:val="28"/>
          <w:szCs w:val="28"/>
        </w:rPr>
        <w:t xml:space="preserve">главой </w:t>
      </w:r>
      <w:r w:rsidR="00A35A20" w:rsidRPr="00A35A20">
        <w:rPr>
          <w:rFonts w:ascii="Times New Roman" w:hAnsi="Times New Roman" w:cs="Times New Roman"/>
          <w:sz w:val="28"/>
          <w:szCs w:val="28"/>
        </w:rPr>
        <w:t xml:space="preserve">Кичменгско-Городецкого </w:t>
      </w:r>
      <w:r w:rsidR="00FC5136" w:rsidRPr="0015480F">
        <w:rPr>
          <w:rFonts w:ascii="Times New Roman" w:hAnsi="Times New Roman" w:cs="Times New Roman"/>
          <w:sz w:val="28"/>
          <w:szCs w:val="28"/>
        </w:rPr>
        <w:t>муниципального округа</w:t>
      </w:r>
      <w:r w:rsidR="000758A4" w:rsidRPr="0015480F">
        <w:rPr>
          <w:rFonts w:ascii="Times New Roman" w:hAnsi="Times New Roman" w:cs="Times New Roman"/>
          <w:sz w:val="28"/>
          <w:szCs w:val="28"/>
        </w:rPr>
        <w:t xml:space="preserve"> либо уполномоченным им лицом</w:t>
      </w:r>
      <w:r w:rsidRPr="0015480F">
        <w:rPr>
          <w:rFonts w:ascii="Times New Roman" w:hAnsi="Times New Roman" w:cs="Times New Roman"/>
          <w:sz w:val="28"/>
          <w:szCs w:val="28"/>
        </w:rPr>
        <w:t xml:space="preserve"> и скрепленное печатью </w:t>
      </w:r>
      <w:r w:rsidR="00FC5136" w:rsidRPr="0015480F">
        <w:rPr>
          <w:rFonts w:ascii="Times New Roman" w:hAnsi="Times New Roman" w:cs="Times New Roman"/>
          <w:sz w:val="28"/>
          <w:szCs w:val="28"/>
        </w:rPr>
        <w:t xml:space="preserve">администрации </w:t>
      </w:r>
      <w:r w:rsidR="00A35A20" w:rsidRPr="00A35A20">
        <w:rPr>
          <w:rFonts w:ascii="Times New Roman" w:hAnsi="Times New Roman" w:cs="Times New Roman"/>
          <w:sz w:val="28"/>
          <w:szCs w:val="28"/>
        </w:rPr>
        <w:t xml:space="preserve">Кичменгско-Городецкого </w:t>
      </w:r>
      <w:r w:rsidR="00FC5136"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w:t>
      </w:r>
    </w:p>
    <w:p w:rsidR="00FE67EE" w:rsidRPr="0015480F"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 xml:space="preserve">После прекращения полномочий руководитель сдает в </w:t>
      </w:r>
      <w:r w:rsidR="000E2FBB" w:rsidRPr="0015480F">
        <w:rPr>
          <w:rFonts w:ascii="Times New Roman" w:hAnsi="Times New Roman" w:cs="Times New Roman"/>
          <w:sz w:val="28"/>
          <w:szCs w:val="28"/>
        </w:rPr>
        <w:t xml:space="preserve">администрацию </w:t>
      </w:r>
      <w:r w:rsidR="00A35A20" w:rsidRPr="00A35A20">
        <w:rPr>
          <w:rFonts w:ascii="Times New Roman" w:hAnsi="Times New Roman" w:cs="Times New Roman"/>
          <w:sz w:val="28"/>
          <w:szCs w:val="28"/>
        </w:rPr>
        <w:t xml:space="preserve">Кичменгско-Городецкого </w:t>
      </w:r>
      <w:r w:rsidR="000E2FBB" w:rsidRPr="0015480F">
        <w:rPr>
          <w:rFonts w:ascii="Times New Roman" w:hAnsi="Times New Roman" w:cs="Times New Roman"/>
          <w:sz w:val="28"/>
          <w:szCs w:val="28"/>
        </w:rPr>
        <w:t>муниципального округа</w:t>
      </w:r>
      <w:r w:rsidRPr="0015480F">
        <w:rPr>
          <w:rFonts w:ascii="Times New Roman" w:hAnsi="Times New Roman" w:cs="Times New Roman"/>
          <w:sz w:val="28"/>
          <w:szCs w:val="28"/>
        </w:rPr>
        <w:t xml:space="preserve"> удостоверение, подтверждающее его полномочия, в течение </w:t>
      </w:r>
      <w:r w:rsidR="00D1151B">
        <w:rPr>
          <w:rFonts w:ascii="Times New Roman" w:hAnsi="Times New Roman" w:cs="Times New Roman"/>
          <w:sz w:val="28"/>
          <w:szCs w:val="28"/>
        </w:rPr>
        <w:t>трех</w:t>
      </w:r>
      <w:r w:rsidRPr="0015480F">
        <w:rPr>
          <w:rFonts w:ascii="Times New Roman" w:hAnsi="Times New Roman" w:cs="Times New Roman"/>
          <w:sz w:val="28"/>
          <w:szCs w:val="28"/>
        </w:rPr>
        <w:t xml:space="preserve"> рабочих дней со дня прекращения полномочий.</w:t>
      </w:r>
    </w:p>
    <w:p w:rsidR="00FE67EE" w:rsidRPr="00FC5136" w:rsidRDefault="00FE67EE" w:rsidP="000E2FBB">
      <w:pPr>
        <w:autoSpaceDE w:val="0"/>
        <w:autoSpaceDN w:val="0"/>
        <w:adjustRightInd w:val="0"/>
        <w:spacing w:after="0" w:line="240" w:lineRule="auto"/>
        <w:ind w:firstLine="709"/>
        <w:jc w:val="both"/>
        <w:rPr>
          <w:rFonts w:ascii="Times New Roman" w:hAnsi="Times New Roman" w:cs="Times New Roman"/>
          <w:sz w:val="28"/>
          <w:szCs w:val="28"/>
        </w:rPr>
      </w:pPr>
      <w:r w:rsidRPr="0015480F">
        <w:rPr>
          <w:rFonts w:ascii="Times New Roman" w:hAnsi="Times New Roman" w:cs="Times New Roman"/>
          <w:sz w:val="28"/>
          <w:szCs w:val="28"/>
        </w:rPr>
        <w:t>Порядок выдачи удостоверения</w:t>
      </w:r>
      <w:r w:rsidR="000758A4" w:rsidRPr="0015480F">
        <w:rPr>
          <w:rFonts w:ascii="Times New Roman" w:hAnsi="Times New Roman" w:cs="Times New Roman"/>
          <w:sz w:val="28"/>
          <w:szCs w:val="28"/>
        </w:rPr>
        <w:t xml:space="preserve"> и образец удостоверения</w:t>
      </w:r>
      <w:r w:rsidRPr="0015480F">
        <w:rPr>
          <w:rFonts w:ascii="Times New Roman" w:hAnsi="Times New Roman" w:cs="Times New Roman"/>
          <w:sz w:val="28"/>
          <w:szCs w:val="28"/>
        </w:rPr>
        <w:t xml:space="preserve"> утверждается постановлением </w:t>
      </w:r>
      <w:r w:rsidR="000E2FBB" w:rsidRPr="0015480F">
        <w:rPr>
          <w:rFonts w:ascii="Times New Roman" w:hAnsi="Times New Roman" w:cs="Times New Roman"/>
          <w:sz w:val="28"/>
          <w:szCs w:val="28"/>
        </w:rPr>
        <w:t xml:space="preserve">администрации </w:t>
      </w:r>
      <w:r w:rsidR="00A35A20" w:rsidRPr="00A35A20">
        <w:rPr>
          <w:rFonts w:ascii="Times New Roman" w:hAnsi="Times New Roman" w:cs="Times New Roman"/>
          <w:sz w:val="28"/>
          <w:szCs w:val="28"/>
        </w:rPr>
        <w:t xml:space="preserve">Кичменгско-Городецкого </w:t>
      </w:r>
      <w:r w:rsidR="000E2FBB" w:rsidRPr="0015480F">
        <w:rPr>
          <w:rFonts w:ascii="Times New Roman" w:hAnsi="Times New Roman" w:cs="Times New Roman"/>
          <w:sz w:val="28"/>
          <w:szCs w:val="28"/>
        </w:rPr>
        <w:t>муниципального</w:t>
      </w:r>
      <w:r w:rsidR="000E2FBB">
        <w:rPr>
          <w:rFonts w:ascii="Times New Roman" w:hAnsi="Times New Roman" w:cs="Times New Roman"/>
          <w:sz w:val="28"/>
          <w:szCs w:val="28"/>
        </w:rPr>
        <w:t xml:space="preserve"> округа</w:t>
      </w:r>
      <w:r w:rsidRPr="00FC5136">
        <w:rPr>
          <w:rFonts w:ascii="Times New Roman" w:hAnsi="Times New Roman" w:cs="Times New Roman"/>
          <w:sz w:val="28"/>
          <w:szCs w:val="28"/>
        </w:rPr>
        <w:t>.</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40" w:history="1">
        <w:r w:rsidR="00FE67EE" w:rsidRPr="00FC5136">
          <w:rPr>
            <w:rFonts w:ascii="Times New Roman" w:hAnsi="Times New Roman" w:cs="Times New Roman"/>
            <w:sz w:val="28"/>
            <w:szCs w:val="28"/>
          </w:rPr>
          <w:t>5.9</w:t>
        </w:r>
      </w:hyperlink>
      <w:r w:rsidR="00FE67EE" w:rsidRPr="00FC5136">
        <w:rPr>
          <w:rFonts w:ascii="Times New Roman" w:hAnsi="Times New Roman" w:cs="Times New Roman"/>
          <w:sz w:val="28"/>
          <w:szCs w:val="28"/>
        </w:rPr>
        <w:t xml:space="preserve">. В целях представления интересов населения, проживающего </w:t>
      </w:r>
      <w:r w:rsidR="000E2FBB">
        <w:rPr>
          <w:rFonts w:ascii="Times New Roman" w:hAnsi="Times New Roman" w:cs="Times New Roman"/>
          <w:sz w:val="28"/>
          <w:szCs w:val="28"/>
        </w:rPr>
        <w:br/>
      </w:r>
      <w:r w:rsidR="00FE67EE" w:rsidRPr="00FC5136">
        <w:rPr>
          <w:rFonts w:ascii="Times New Roman" w:hAnsi="Times New Roman" w:cs="Times New Roman"/>
          <w:sz w:val="28"/>
          <w:szCs w:val="28"/>
        </w:rPr>
        <w:t>в границах территории, на которой осуществляется ТОС, органы ТОС вправе:</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оказывать содействие в работе советов многоквартирных домов, действующих на территории, на которой осуществляется ТОС, </w:t>
      </w:r>
      <w:r w:rsidR="000E2FBB">
        <w:rPr>
          <w:rFonts w:ascii="Times New Roman" w:hAnsi="Times New Roman" w:cs="Times New Roman"/>
          <w:sz w:val="28"/>
          <w:szCs w:val="28"/>
        </w:rPr>
        <w:br/>
      </w:r>
      <w:r w:rsidRPr="00FC5136">
        <w:rPr>
          <w:rFonts w:ascii="Times New Roman" w:hAnsi="Times New Roman" w:cs="Times New Roman"/>
          <w:sz w:val="28"/>
          <w:szCs w:val="28"/>
        </w:rPr>
        <w:t xml:space="preserve">и осуществлять общественный контроль за соблюдением действующего законодательства в целях обеспечения интересов населения, проживающего </w:t>
      </w:r>
      <w:r w:rsidR="000E2FBB">
        <w:rPr>
          <w:rFonts w:ascii="Times New Roman" w:hAnsi="Times New Roman" w:cs="Times New Roman"/>
          <w:sz w:val="28"/>
          <w:szCs w:val="28"/>
        </w:rPr>
        <w:br/>
      </w:r>
      <w:r w:rsidRPr="00FC5136">
        <w:rPr>
          <w:rFonts w:ascii="Times New Roman" w:hAnsi="Times New Roman" w:cs="Times New Roman"/>
          <w:sz w:val="28"/>
          <w:szCs w:val="28"/>
        </w:rPr>
        <w:t xml:space="preserve">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w:t>
      </w:r>
      <w:r w:rsidRPr="00FC5136">
        <w:rPr>
          <w:rFonts w:ascii="Times New Roman" w:hAnsi="Times New Roman" w:cs="Times New Roman"/>
          <w:sz w:val="28"/>
          <w:szCs w:val="28"/>
        </w:rPr>
        <w:lastRenderedPageBreak/>
        <w:t>движения, благоустройству дворовых территорий и объектов улично-дорожной сети;</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проводить работу с детьми, подростками и молодежью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осуществлять взаимодействие с муниципальными учреждениями и предприятиями </w:t>
      </w:r>
      <w:r w:rsidR="005720CE" w:rsidRPr="005720CE">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lastRenderedPageBreak/>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участвовать совместно с органами местного самоуправления </w:t>
      </w:r>
      <w:r w:rsidR="005720CE" w:rsidRPr="005720CE">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в обсуждении вопросов в области градостроительной деятельности в соответствии с действующим законодательством;</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привлекать население к участию в публичных слушаниях и общественных обсуждениях,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вносить предложения в органы местного самоуправления </w:t>
      </w:r>
      <w:r w:rsidR="005720CE" w:rsidRPr="005720CE">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по формированию планов социально-экономического развития, </w:t>
      </w:r>
      <w:r w:rsidR="005720CE">
        <w:rPr>
          <w:rFonts w:ascii="Times New Roman" w:hAnsi="Times New Roman" w:cs="Times New Roman"/>
          <w:sz w:val="28"/>
          <w:szCs w:val="28"/>
        </w:rPr>
        <w:t>муниципальных</w:t>
      </w:r>
      <w:r w:rsidRPr="00FC5136">
        <w:rPr>
          <w:rFonts w:ascii="Times New Roman" w:hAnsi="Times New Roman" w:cs="Times New Roman"/>
          <w:sz w:val="28"/>
          <w:szCs w:val="28"/>
        </w:rPr>
        <w:t xml:space="preserve"> программ </w:t>
      </w:r>
      <w:r w:rsidR="005720CE" w:rsidRPr="005720CE">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в части развития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созданию условий для организации досуга, массового отдыха населения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созданию условий для развития в границах территории, на которой осуществляется ТОС, физической культуры и массового спорта;</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вопросам благоустройства объектов улично-дорожной сети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созданию и участию в работе комиссий по контролю за работой муниципальных учреждений и предприятий, осуществляющих деятельность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FE67EE" w:rsidRPr="00FC5136"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FE67EE" w:rsidRPr="00FC5136" w:rsidRDefault="00745598" w:rsidP="00FC5136">
      <w:pPr>
        <w:autoSpaceDE w:val="0"/>
        <w:autoSpaceDN w:val="0"/>
        <w:adjustRightInd w:val="0"/>
        <w:spacing w:after="0" w:line="240" w:lineRule="auto"/>
        <w:ind w:firstLine="709"/>
        <w:jc w:val="both"/>
        <w:rPr>
          <w:rFonts w:ascii="Times New Roman" w:hAnsi="Times New Roman" w:cs="Times New Roman"/>
          <w:sz w:val="28"/>
          <w:szCs w:val="28"/>
        </w:rPr>
      </w:pPr>
      <w:hyperlink r:id="rId41" w:history="1">
        <w:r w:rsidR="00FE67EE" w:rsidRPr="00FC5136">
          <w:rPr>
            <w:rFonts w:ascii="Times New Roman" w:hAnsi="Times New Roman" w:cs="Times New Roman"/>
            <w:sz w:val="28"/>
            <w:szCs w:val="28"/>
          </w:rPr>
          <w:t>5.10</w:t>
        </w:r>
      </w:hyperlink>
      <w:r w:rsidR="00FE67EE" w:rsidRPr="00FC5136">
        <w:rPr>
          <w:rFonts w:ascii="Times New Roman" w:hAnsi="Times New Roman" w:cs="Times New Roman"/>
          <w:sz w:val="28"/>
          <w:szCs w:val="28"/>
        </w:rPr>
        <w:t xml:space="preserve">. Средства из бюджета </w:t>
      </w:r>
      <w:r w:rsidR="007E7D02" w:rsidRPr="007E7D02">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выделяются ТОС:</w:t>
      </w:r>
    </w:p>
    <w:p w:rsidR="00FE67EE" w:rsidRDefault="00FE67EE" w:rsidP="00FC5136">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на основании муниципального контракта на закупку товаров, работ, услуг для обеспечения муниципальных нужд;</w:t>
      </w:r>
    </w:p>
    <w:p w:rsidR="00FE67EE" w:rsidRPr="00DB6A43" w:rsidRDefault="000758A4" w:rsidP="0015480F">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в виде субсидий, грантов в соответствии с положениями бюджетного законодательства</w:t>
      </w:r>
      <w:r w:rsidR="00DB6A43">
        <w:rPr>
          <w:rFonts w:ascii="Times New Roman" w:hAnsi="Times New Roman" w:cs="Times New Roman"/>
          <w:sz w:val="28"/>
          <w:szCs w:val="28"/>
        </w:rPr>
        <w:t>.</w:t>
      </w:r>
      <w:r>
        <w:rPr>
          <w:rFonts w:ascii="Times New Roman" w:hAnsi="Times New Roman" w:cs="Times New Roman"/>
          <w:sz w:val="28"/>
          <w:szCs w:val="28"/>
        </w:rPr>
        <w:t xml:space="preserve"> </w:t>
      </w:r>
    </w:p>
    <w:p w:rsidR="00DB6A43" w:rsidRDefault="00DB6A43" w:rsidP="00FE67EE">
      <w:pPr>
        <w:autoSpaceDE w:val="0"/>
        <w:autoSpaceDN w:val="0"/>
        <w:adjustRightInd w:val="0"/>
        <w:spacing w:after="0" w:line="240" w:lineRule="auto"/>
        <w:jc w:val="center"/>
        <w:outlineLvl w:val="0"/>
      </w:pPr>
    </w:p>
    <w:p w:rsidR="00FE67EE" w:rsidRPr="00FC5136" w:rsidRDefault="00745598" w:rsidP="00FE67EE">
      <w:pPr>
        <w:autoSpaceDE w:val="0"/>
        <w:autoSpaceDN w:val="0"/>
        <w:adjustRightInd w:val="0"/>
        <w:spacing w:after="0" w:line="240" w:lineRule="auto"/>
        <w:jc w:val="center"/>
        <w:outlineLvl w:val="0"/>
        <w:rPr>
          <w:rFonts w:ascii="Times New Roman" w:hAnsi="Times New Roman" w:cs="Times New Roman"/>
          <w:b/>
          <w:bCs/>
          <w:sz w:val="28"/>
          <w:szCs w:val="28"/>
        </w:rPr>
      </w:pPr>
      <w:hyperlink r:id="rId42" w:history="1">
        <w:r w:rsidR="000E2FBB" w:rsidRPr="00FC5136">
          <w:rPr>
            <w:rFonts w:ascii="Times New Roman" w:hAnsi="Times New Roman" w:cs="Times New Roman"/>
            <w:b/>
            <w:bCs/>
            <w:sz w:val="28"/>
            <w:szCs w:val="28"/>
          </w:rPr>
          <w:t>VI</w:t>
        </w:r>
      </w:hyperlink>
      <w:r w:rsidR="000E2FBB" w:rsidRPr="00FC5136">
        <w:rPr>
          <w:rFonts w:ascii="Times New Roman" w:hAnsi="Times New Roman" w:cs="Times New Roman"/>
          <w:b/>
          <w:bCs/>
          <w:sz w:val="28"/>
          <w:szCs w:val="28"/>
        </w:rPr>
        <w:t>. ГАРАНТИИ И ОТВЕТСТВЕННОСТЬ ТОС</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745598" w:rsidP="000E2FBB">
      <w:pPr>
        <w:autoSpaceDE w:val="0"/>
        <w:autoSpaceDN w:val="0"/>
        <w:adjustRightInd w:val="0"/>
        <w:spacing w:after="0" w:line="240" w:lineRule="auto"/>
        <w:ind w:firstLine="709"/>
        <w:jc w:val="both"/>
        <w:rPr>
          <w:rFonts w:ascii="Times New Roman" w:hAnsi="Times New Roman" w:cs="Times New Roman"/>
          <w:sz w:val="28"/>
          <w:szCs w:val="28"/>
        </w:rPr>
      </w:pPr>
      <w:hyperlink r:id="rId43" w:history="1">
        <w:r w:rsidR="00FE67EE" w:rsidRPr="00FC5136">
          <w:rPr>
            <w:rFonts w:ascii="Times New Roman" w:hAnsi="Times New Roman" w:cs="Times New Roman"/>
            <w:sz w:val="28"/>
            <w:szCs w:val="28"/>
          </w:rPr>
          <w:t>6.1</w:t>
        </w:r>
      </w:hyperlink>
      <w:r w:rsidR="00FE67EE" w:rsidRPr="00FC5136">
        <w:rPr>
          <w:rFonts w:ascii="Times New Roman" w:hAnsi="Times New Roman" w:cs="Times New Roman"/>
          <w:sz w:val="28"/>
          <w:szCs w:val="28"/>
        </w:rPr>
        <w:t xml:space="preserve">. Решения органов ТОС, принятые ими в пределах своих полномочий, направленные органам местного самоуправления </w:t>
      </w:r>
      <w:r w:rsidR="007E7D02" w:rsidRPr="007E7D02">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юридическим и физическим лицам, подлежат обязательному рассмотрению в течение </w:t>
      </w:r>
      <w:r w:rsidR="00D1151B">
        <w:rPr>
          <w:rFonts w:ascii="Times New Roman" w:hAnsi="Times New Roman" w:cs="Times New Roman"/>
          <w:sz w:val="28"/>
          <w:szCs w:val="28"/>
        </w:rPr>
        <w:t>тридцати</w:t>
      </w:r>
      <w:r w:rsidR="00FE67EE" w:rsidRPr="00FC5136">
        <w:rPr>
          <w:rFonts w:ascii="Times New Roman" w:hAnsi="Times New Roman" w:cs="Times New Roman"/>
          <w:sz w:val="28"/>
          <w:szCs w:val="28"/>
        </w:rPr>
        <w:t xml:space="preserve"> календарных дней.</w:t>
      </w:r>
    </w:p>
    <w:p w:rsidR="00FE67EE" w:rsidRPr="00FC5136" w:rsidRDefault="00745598" w:rsidP="000E2FBB">
      <w:pPr>
        <w:autoSpaceDE w:val="0"/>
        <w:autoSpaceDN w:val="0"/>
        <w:adjustRightInd w:val="0"/>
        <w:spacing w:after="0" w:line="240" w:lineRule="auto"/>
        <w:ind w:firstLine="709"/>
        <w:jc w:val="both"/>
        <w:rPr>
          <w:rFonts w:ascii="Times New Roman" w:hAnsi="Times New Roman" w:cs="Times New Roman"/>
          <w:sz w:val="28"/>
          <w:szCs w:val="28"/>
        </w:rPr>
      </w:pPr>
      <w:hyperlink r:id="rId44" w:history="1">
        <w:r w:rsidR="00FE67EE" w:rsidRPr="00FC5136">
          <w:rPr>
            <w:rFonts w:ascii="Times New Roman" w:hAnsi="Times New Roman" w:cs="Times New Roman"/>
            <w:sz w:val="28"/>
            <w:szCs w:val="28"/>
          </w:rPr>
          <w:t>6.2</w:t>
        </w:r>
      </w:hyperlink>
      <w:r w:rsidR="00FE67EE" w:rsidRPr="00FC5136">
        <w:rPr>
          <w:rFonts w:ascii="Times New Roman" w:hAnsi="Times New Roman" w:cs="Times New Roman"/>
          <w:sz w:val="28"/>
          <w:szCs w:val="28"/>
        </w:rPr>
        <w:t xml:space="preserve">. Нормативно-правовые акты органов местного самоуправления </w:t>
      </w:r>
      <w:r w:rsidR="007E7D02" w:rsidRPr="007E7D02">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FE67EE" w:rsidRPr="00FC5136" w:rsidRDefault="00745598" w:rsidP="000E2FBB">
      <w:pPr>
        <w:autoSpaceDE w:val="0"/>
        <w:autoSpaceDN w:val="0"/>
        <w:adjustRightInd w:val="0"/>
        <w:spacing w:after="0" w:line="240" w:lineRule="auto"/>
        <w:ind w:firstLine="709"/>
        <w:jc w:val="both"/>
        <w:rPr>
          <w:rFonts w:ascii="Times New Roman" w:hAnsi="Times New Roman" w:cs="Times New Roman"/>
          <w:sz w:val="28"/>
          <w:szCs w:val="28"/>
        </w:rPr>
      </w:pPr>
      <w:hyperlink r:id="rId45" w:history="1">
        <w:r w:rsidR="00FE67EE" w:rsidRPr="00FC5136">
          <w:rPr>
            <w:rFonts w:ascii="Times New Roman" w:hAnsi="Times New Roman" w:cs="Times New Roman"/>
            <w:sz w:val="28"/>
            <w:szCs w:val="28"/>
          </w:rPr>
          <w:t>6.3</w:t>
        </w:r>
      </w:hyperlink>
      <w:r w:rsidR="00FE67EE" w:rsidRPr="00FC5136">
        <w:rPr>
          <w:rFonts w:ascii="Times New Roman" w:hAnsi="Times New Roman" w:cs="Times New Roman"/>
          <w:sz w:val="28"/>
          <w:szCs w:val="28"/>
        </w:rPr>
        <w:t>. Органы ТОС несут ответственность за законность и обоснованность принимаемых решений.</w:t>
      </w:r>
    </w:p>
    <w:p w:rsidR="00FE67EE" w:rsidRPr="00FC5136" w:rsidRDefault="00745598" w:rsidP="000E2FBB">
      <w:pPr>
        <w:autoSpaceDE w:val="0"/>
        <w:autoSpaceDN w:val="0"/>
        <w:adjustRightInd w:val="0"/>
        <w:spacing w:after="0" w:line="240" w:lineRule="auto"/>
        <w:ind w:firstLine="709"/>
        <w:jc w:val="both"/>
        <w:rPr>
          <w:rFonts w:ascii="Times New Roman" w:hAnsi="Times New Roman" w:cs="Times New Roman"/>
          <w:sz w:val="28"/>
          <w:szCs w:val="28"/>
        </w:rPr>
      </w:pPr>
      <w:hyperlink r:id="rId46" w:history="1">
        <w:r w:rsidR="00FE67EE" w:rsidRPr="00FC5136">
          <w:rPr>
            <w:rFonts w:ascii="Times New Roman" w:hAnsi="Times New Roman" w:cs="Times New Roman"/>
            <w:sz w:val="28"/>
            <w:szCs w:val="28"/>
          </w:rPr>
          <w:t>6.4</w:t>
        </w:r>
      </w:hyperlink>
      <w:r w:rsidR="00FE67EE" w:rsidRPr="00FC5136">
        <w:rPr>
          <w:rFonts w:ascii="Times New Roman" w:hAnsi="Times New Roman" w:cs="Times New Roman"/>
          <w:sz w:val="28"/>
          <w:szCs w:val="28"/>
        </w:rPr>
        <w:t>. Ответственность органов ТОС перед гражданами наступает в случаях нарушения действующего законодательства, настоящего Положения, устава ТОС либо утраты доверия граждан.</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745598" w:rsidP="00FE67EE">
      <w:pPr>
        <w:autoSpaceDE w:val="0"/>
        <w:autoSpaceDN w:val="0"/>
        <w:adjustRightInd w:val="0"/>
        <w:spacing w:after="0" w:line="240" w:lineRule="auto"/>
        <w:jc w:val="center"/>
        <w:outlineLvl w:val="0"/>
        <w:rPr>
          <w:rFonts w:ascii="Times New Roman" w:hAnsi="Times New Roman" w:cs="Times New Roman"/>
          <w:b/>
          <w:bCs/>
          <w:sz w:val="28"/>
          <w:szCs w:val="28"/>
        </w:rPr>
      </w:pPr>
      <w:hyperlink r:id="rId47" w:history="1">
        <w:r w:rsidR="000E2FBB" w:rsidRPr="00FC5136">
          <w:rPr>
            <w:rFonts w:ascii="Times New Roman" w:hAnsi="Times New Roman" w:cs="Times New Roman"/>
            <w:b/>
            <w:bCs/>
            <w:sz w:val="28"/>
            <w:szCs w:val="28"/>
          </w:rPr>
          <w:t>VII</w:t>
        </w:r>
      </w:hyperlink>
      <w:r w:rsidR="000E2FBB" w:rsidRPr="00FC5136">
        <w:rPr>
          <w:rFonts w:ascii="Times New Roman" w:hAnsi="Times New Roman" w:cs="Times New Roman"/>
          <w:b/>
          <w:bCs/>
          <w:sz w:val="28"/>
          <w:szCs w:val="28"/>
        </w:rPr>
        <w:t>. ВЗАИМОДЕЙСТВИЕ ТОС С ОРГАНАМИ МЕСТНОГО</w:t>
      </w:r>
    </w:p>
    <w:p w:rsidR="00FE67EE" w:rsidRPr="00FC5136" w:rsidRDefault="000E2FBB" w:rsidP="00FE67EE">
      <w:pPr>
        <w:autoSpaceDE w:val="0"/>
        <w:autoSpaceDN w:val="0"/>
        <w:adjustRightInd w:val="0"/>
        <w:spacing w:after="0" w:line="240" w:lineRule="auto"/>
        <w:jc w:val="center"/>
        <w:rPr>
          <w:rFonts w:ascii="Times New Roman" w:hAnsi="Times New Roman" w:cs="Times New Roman"/>
          <w:b/>
          <w:bCs/>
          <w:sz w:val="28"/>
          <w:szCs w:val="28"/>
        </w:rPr>
      </w:pPr>
      <w:r w:rsidRPr="00FC5136">
        <w:rPr>
          <w:rFonts w:ascii="Times New Roman" w:hAnsi="Times New Roman" w:cs="Times New Roman"/>
          <w:b/>
          <w:bCs/>
          <w:sz w:val="28"/>
          <w:szCs w:val="28"/>
        </w:rPr>
        <w:t xml:space="preserve">САМОУПРАВЛЕНИЯ </w:t>
      </w:r>
      <w:r w:rsidR="009E0633">
        <w:rPr>
          <w:rFonts w:ascii="Times New Roman" w:hAnsi="Times New Roman" w:cs="Times New Roman"/>
          <w:b/>
          <w:bCs/>
          <w:sz w:val="28"/>
          <w:szCs w:val="28"/>
        </w:rPr>
        <w:t>КИЧМЕНГСКО-ГОРОДЕЦКОГО</w:t>
      </w:r>
      <w:r>
        <w:rPr>
          <w:rFonts w:ascii="Times New Roman" w:hAnsi="Times New Roman" w:cs="Times New Roman"/>
          <w:b/>
          <w:bCs/>
          <w:sz w:val="28"/>
          <w:szCs w:val="28"/>
        </w:rPr>
        <w:t xml:space="preserve"> МУНИЦИПАЛЬНОГО ОКРУГА</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745598" w:rsidP="00FE67EE">
      <w:pPr>
        <w:autoSpaceDE w:val="0"/>
        <w:autoSpaceDN w:val="0"/>
        <w:adjustRightInd w:val="0"/>
        <w:spacing w:after="0" w:line="240" w:lineRule="auto"/>
        <w:ind w:firstLine="540"/>
        <w:jc w:val="both"/>
        <w:rPr>
          <w:rFonts w:ascii="Times New Roman" w:hAnsi="Times New Roman" w:cs="Times New Roman"/>
          <w:sz w:val="28"/>
          <w:szCs w:val="28"/>
        </w:rPr>
      </w:pPr>
      <w:hyperlink r:id="rId48" w:history="1">
        <w:r w:rsidR="00FE67EE" w:rsidRPr="00FC5136">
          <w:rPr>
            <w:rFonts w:ascii="Times New Roman" w:hAnsi="Times New Roman" w:cs="Times New Roman"/>
            <w:sz w:val="28"/>
            <w:szCs w:val="28"/>
          </w:rPr>
          <w:t>7.1</w:t>
        </w:r>
      </w:hyperlink>
      <w:r w:rsidR="00FE67EE" w:rsidRPr="00FC5136">
        <w:rPr>
          <w:rFonts w:ascii="Times New Roman" w:hAnsi="Times New Roman" w:cs="Times New Roman"/>
          <w:sz w:val="28"/>
          <w:szCs w:val="28"/>
        </w:rPr>
        <w:t xml:space="preserve">. Органы ТОС вправе вносить в </w:t>
      </w:r>
      <w:r w:rsidR="009E0633">
        <w:rPr>
          <w:rFonts w:ascii="Times New Roman" w:hAnsi="Times New Roman" w:cs="Times New Roman"/>
          <w:sz w:val="28"/>
          <w:szCs w:val="28"/>
        </w:rPr>
        <w:t>Муниципальное</w:t>
      </w:r>
      <w:r w:rsidR="000E2FBB">
        <w:rPr>
          <w:rFonts w:ascii="Times New Roman" w:hAnsi="Times New Roman" w:cs="Times New Roman"/>
          <w:sz w:val="28"/>
          <w:szCs w:val="28"/>
        </w:rPr>
        <w:t xml:space="preserve"> Собрание </w:t>
      </w:r>
      <w:r w:rsidR="009E0633">
        <w:rPr>
          <w:rFonts w:ascii="Times New Roman" w:hAnsi="Times New Roman" w:cs="Times New Roman"/>
          <w:sz w:val="28"/>
          <w:szCs w:val="28"/>
        </w:rPr>
        <w:t>Кичменгско-Городецкого</w:t>
      </w:r>
      <w:r w:rsidR="000E2FBB">
        <w:rPr>
          <w:rFonts w:ascii="Times New Roman" w:hAnsi="Times New Roman" w:cs="Times New Roman"/>
          <w:sz w:val="28"/>
          <w:szCs w:val="28"/>
        </w:rPr>
        <w:t xml:space="preserve"> муниципального округа</w:t>
      </w:r>
      <w:r w:rsidR="00FE67EE" w:rsidRPr="00FC5136">
        <w:rPr>
          <w:rFonts w:ascii="Times New Roman" w:hAnsi="Times New Roman" w:cs="Times New Roman"/>
          <w:sz w:val="28"/>
          <w:szCs w:val="28"/>
        </w:rPr>
        <w:t xml:space="preserve"> проекты решений, поправки к проектам решений </w:t>
      </w:r>
      <w:r w:rsidR="009E0633">
        <w:rPr>
          <w:rFonts w:ascii="Times New Roman" w:hAnsi="Times New Roman" w:cs="Times New Roman"/>
          <w:sz w:val="28"/>
          <w:szCs w:val="28"/>
        </w:rPr>
        <w:t>Муниципального</w:t>
      </w:r>
      <w:r w:rsidR="000E2FBB">
        <w:rPr>
          <w:rFonts w:ascii="Times New Roman" w:hAnsi="Times New Roman" w:cs="Times New Roman"/>
          <w:sz w:val="28"/>
          <w:szCs w:val="28"/>
        </w:rPr>
        <w:t xml:space="preserve"> Собрания </w:t>
      </w:r>
      <w:r w:rsidR="009E0633" w:rsidRPr="009E0633">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а также обращаться </w:t>
      </w:r>
      <w:r w:rsidR="000E2FBB">
        <w:rPr>
          <w:rFonts w:ascii="Times New Roman" w:hAnsi="Times New Roman" w:cs="Times New Roman"/>
          <w:sz w:val="28"/>
          <w:szCs w:val="28"/>
        </w:rPr>
        <w:br/>
      </w:r>
      <w:r w:rsidR="00FE67EE" w:rsidRPr="00FC5136">
        <w:rPr>
          <w:rFonts w:ascii="Times New Roman" w:hAnsi="Times New Roman" w:cs="Times New Roman"/>
          <w:sz w:val="28"/>
          <w:szCs w:val="28"/>
        </w:rPr>
        <w:t xml:space="preserve">в </w:t>
      </w:r>
      <w:r w:rsidR="009E0633">
        <w:rPr>
          <w:rFonts w:ascii="Times New Roman" w:hAnsi="Times New Roman" w:cs="Times New Roman"/>
          <w:sz w:val="28"/>
          <w:szCs w:val="28"/>
        </w:rPr>
        <w:t>Муниципальное</w:t>
      </w:r>
      <w:r w:rsidR="000E2FBB">
        <w:rPr>
          <w:rFonts w:ascii="Times New Roman" w:hAnsi="Times New Roman" w:cs="Times New Roman"/>
          <w:sz w:val="28"/>
          <w:szCs w:val="28"/>
        </w:rPr>
        <w:t xml:space="preserve"> Собрание </w:t>
      </w:r>
      <w:r w:rsidR="009E0633" w:rsidRPr="009E0633">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и депутатам </w:t>
      </w:r>
      <w:r w:rsidR="009E0633">
        <w:rPr>
          <w:rFonts w:ascii="Times New Roman" w:hAnsi="Times New Roman" w:cs="Times New Roman"/>
          <w:sz w:val="28"/>
          <w:szCs w:val="28"/>
        </w:rPr>
        <w:t>Муниципального</w:t>
      </w:r>
      <w:r w:rsidR="000E2FBB">
        <w:rPr>
          <w:rFonts w:ascii="Times New Roman" w:hAnsi="Times New Roman" w:cs="Times New Roman"/>
          <w:sz w:val="28"/>
          <w:szCs w:val="28"/>
        </w:rPr>
        <w:t xml:space="preserve"> Собрания </w:t>
      </w:r>
      <w:r w:rsidR="009E0633" w:rsidRPr="009E0633">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с заявлениями, предложениями, жалобами.</w:t>
      </w:r>
    </w:p>
    <w:p w:rsidR="00FE67EE" w:rsidRPr="00FC5136" w:rsidRDefault="00FE67EE" w:rsidP="00FE67EE">
      <w:pPr>
        <w:autoSpaceDE w:val="0"/>
        <w:autoSpaceDN w:val="0"/>
        <w:adjustRightInd w:val="0"/>
        <w:spacing w:after="0" w:line="240" w:lineRule="auto"/>
        <w:ind w:firstLine="540"/>
        <w:jc w:val="both"/>
        <w:rPr>
          <w:rFonts w:ascii="Times New Roman" w:hAnsi="Times New Roman" w:cs="Times New Roman"/>
          <w:sz w:val="28"/>
          <w:szCs w:val="28"/>
        </w:rPr>
      </w:pPr>
      <w:r w:rsidRPr="00FC5136">
        <w:rPr>
          <w:rFonts w:ascii="Times New Roman" w:hAnsi="Times New Roman" w:cs="Times New Roman"/>
          <w:sz w:val="28"/>
          <w:szCs w:val="28"/>
        </w:rPr>
        <w:t>Органы ТОС могут выдвигать инициативный проект в качестве инициаторов проекта.</w:t>
      </w:r>
    </w:p>
    <w:p w:rsidR="00FE67EE" w:rsidRPr="00FC5136" w:rsidRDefault="00FE67EE" w:rsidP="00FE67EE">
      <w:pPr>
        <w:autoSpaceDE w:val="0"/>
        <w:autoSpaceDN w:val="0"/>
        <w:adjustRightInd w:val="0"/>
        <w:spacing w:after="0" w:line="240" w:lineRule="auto"/>
        <w:ind w:firstLine="540"/>
        <w:jc w:val="both"/>
        <w:rPr>
          <w:rFonts w:ascii="Times New Roman" w:hAnsi="Times New Roman" w:cs="Times New Roman"/>
          <w:sz w:val="28"/>
          <w:szCs w:val="28"/>
        </w:rPr>
      </w:pPr>
      <w:r w:rsidRPr="00FC5136">
        <w:rPr>
          <w:rFonts w:ascii="Times New Roman" w:hAnsi="Times New Roman" w:cs="Times New Roman"/>
          <w:sz w:val="28"/>
          <w:szCs w:val="28"/>
        </w:rPr>
        <w:t xml:space="preserve">Представители органов ТОС вправе участвовать в порядке, определенном </w:t>
      </w:r>
      <w:hyperlink r:id="rId49" w:history="1">
        <w:r w:rsidRPr="00FC5136">
          <w:rPr>
            <w:rFonts w:ascii="Times New Roman" w:hAnsi="Times New Roman" w:cs="Times New Roman"/>
            <w:sz w:val="28"/>
            <w:szCs w:val="28"/>
          </w:rPr>
          <w:t>Регламентом</w:t>
        </w:r>
      </w:hyperlink>
      <w:r w:rsidRPr="00FC5136">
        <w:rPr>
          <w:rFonts w:ascii="Times New Roman" w:hAnsi="Times New Roman" w:cs="Times New Roman"/>
          <w:sz w:val="28"/>
          <w:szCs w:val="28"/>
        </w:rPr>
        <w:t xml:space="preserve"> </w:t>
      </w:r>
      <w:r w:rsidR="005651F6">
        <w:rPr>
          <w:rFonts w:ascii="Times New Roman" w:hAnsi="Times New Roman" w:cs="Times New Roman"/>
          <w:sz w:val="28"/>
          <w:szCs w:val="28"/>
        </w:rPr>
        <w:t>Муниципального</w:t>
      </w:r>
      <w:r w:rsidR="000E2FBB">
        <w:rPr>
          <w:rFonts w:ascii="Times New Roman" w:hAnsi="Times New Roman" w:cs="Times New Roman"/>
          <w:sz w:val="28"/>
          <w:szCs w:val="28"/>
        </w:rPr>
        <w:t xml:space="preserve"> Собрания </w:t>
      </w:r>
      <w:r w:rsidR="005651F6" w:rsidRPr="005651F6">
        <w:rPr>
          <w:rFonts w:ascii="Times New Roman" w:hAnsi="Times New Roman" w:cs="Times New Roman"/>
          <w:sz w:val="28"/>
          <w:szCs w:val="28"/>
        </w:rPr>
        <w:t xml:space="preserve">Кичменгско-Городецкого </w:t>
      </w:r>
      <w:r w:rsidR="005651F6">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в заседаниях постоянных </w:t>
      </w:r>
      <w:r w:rsidR="000E2FBB">
        <w:rPr>
          <w:rFonts w:ascii="Times New Roman" w:hAnsi="Times New Roman" w:cs="Times New Roman"/>
          <w:sz w:val="28"/>
          <w:szCs w:val="28"/>
        </w:rPr>
        <w:t xml:space="preserve">комиссий </w:t>
      </w:r>
      <w:r w:rsidR="005651F6">
        <w:rPr>
          <w:rFonts w:ascii="Times New Roman" w:hAnsi="Times New Roman" w:cs="Times New Roman"/>
          <w:sz w:val="28"/>
          <w:szCs w:val="28"/>
        </w:rPr>
        <w:t>Муниципального</w:t>
      </w:r>
      <w:r w:rsidR="000E2FBB">
        <w:rPr>
          <w:rFonts w:ascii="Times New Roman" w:hAnsi="Times New Roman" w:cs="Times New Roman"/>
          <w:sz w:val="28"/>
          <w:szCs w:val="28"/>
        </w:rPr>
        <w:t xml:space="preserve"> Собрания </w:t>
      </w:r>
      <w:r w:rsidR="005651F6" w:rsidRPr="005651F6">
        <w:rPr>
          <w:rFonts w:ascii="Times New Roman" w:hAnsi="Times New Roman" w:cs="Times New Roman"/>
          <w:sz w:val="28"/>
          <w:szCs w:val="28"/>
        </w:rPr>
        <w:t xml:space="preserve">Кичменгско-Городецкого </w:t>
      </w:r>
      <w:r w:rsidR="000E2FBB">
        <w:rPr>
          <w:rFonts w:ascii="Times New Roman" w:hAnsi="Times New Roman" w:cs="Times New Roman"/>
          <w:sz w:val="28"/>
          <w:szCs w:val="28"/>
        </w:rPr>
        <w:t xml:space="preserve">муниципального округа </w:t>
      </w:r>
      <w:r w:rsidRPr="00FC5136">
        <w:rPr>
          <w:rFonts w:ascii="Times New Roman" w:hAnsi="Times New Roman" w:cs="Times New Roman"/>
          <w:sz w:val="28"/>
          <w:szCs w:val="28"/>
        </w:rPr>
        <w:t>и на е</w:t>
      </w:r>
      <w:r w:rsidR="000E2FBB">
        <w:rPr>
          <w:rFonts w:ascii="Times New Roman" w:hAnsi="Times New Roman" w:cs="Times New Roman"/>
          <w:sz w:val="28"/>
          <w:szCs w:val="28"/>
        </w:rPr>
        <w:t>го</w:t>
      </w:r>
      <w:r w:rsidRPr="00FC5136">
        <w:rPr>
          <w:rFonts w:ascii="Times New Roman" w:hAnsi="Times New Roman" w:cs="Times New Roman"/>
          <w:sz w:val="28"/>
          <w:szCs w:val="28"/>
        </w:rPr>
        <w:t xml:space="preserve"> </w:t>
      </w:r>
      <w:r w:rsidR="000E2FBB">
        <w:rPr>
          <w:rFonts w:ascii="Times New Roman" w:hAnsi="Times New Roman" w:cs="Times New Roman"/>
          <w:sz w:val="28"/>
          <w:szCs w:val="28"/>
        </w:rPr>
        <w:t>заседаниях</w:t>
      </w:r>
      <w:r w:rsidRPr="00FC5136">
        <w:rPr>
          <w:rFonts w:ascii="Times New Roman" w:hAnsi="Times New Roman" w:cs="Times New Roman"/>
          <w:sz w:val="28"/>
          <w:szCs w:val="28"/>
        </w:rPr>
        <w:t xml:space="preserve"> при рассмотрении вопросов, затрагивающих интересы ТОС.</w:t>
      </w:r>
    </w:p>
    <w:p w:rsidR="00FE67EE" w:rsidRPr="00FC5136" w:rsidRDefault="00745598" w:rsidP="00586FD7">
      <w:pPr>
        <w:autoSpaceDE w:val="0"/>
        <w:autoSpaceDN w:val="0"/>
        <w:adjustRightInd w:val="0"/>
        <w:spacing w:after="0" w:line="240" w:lineRule="auto"/>
        <w:ind w:firstLine="540"/>
        <w:jc w:val="both"/>
        <w:rPr>
          <w:rFonts w:ascii="Times New Roman" w:hAnsi="Times New Roman" w:cs="Times New Roman"/>
          <w:sz w:val="28"/>
          <w:szCs w:val="28"/>
        </w:rPr>
      </w:pPr>
      <w:hyperlink r:id="rId50" w:history="1">
        <w:r w:rsidR="00FE67EE" w:rsidRPr="00FC5136">
          <w:rPr>
            <w:rFonts w:ascii="Times New Roman" w:hAnsi="Times New Roman" w:cs="Times New Roman"/>
            <w:sz w:val="28"/>
            <w:szCs w:val="28"/>
          </w:rPr>
          <w:t>7.2</w:t>
        </w:r>
      </w:hyperlink>
      <w:r w:rsidR="00FE67EE" w:rsidRPr="00FC5136">
        <w:rPr>
          <w:rFonts w:ascii="Times New Roman" w:hAnsi="Times New Roman" w:cs="Times New Roman"/>
          <w:sz w:val="28"/>
          <w:szCs w:val="28"/>
        </w:rPr>
        <w:t xml:space="preserve">. Органы ТОС вправе вносить в </w:t>
      </w:r>
      <w:r w:rsidR="00586FD7">
        <w:rPr>
          <w:rFonts w:ascii="Times New Roman" w:hAnsi="Times New Roman" w:cs="Times New Roman"/>
          <w:sz w:val="28"/>
          <w:szCs w:val="28"/>
        </w:rPr>
        <w:t xml:space="preserve">администрацию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проекты постановлений </w:t>
      </w:r>
      <w:r w:rsidR="00586FD7">
        <w:rPr>
          <w:rFonts w:ascii="Times New Roman" w:hAnsi="Times New Roman" w:cs="Times New Roman"/>
          <w:sz w:val="28"/>
          <w:szCs w:val="28"/>
        </w:rPr>
        <w:t xml:space="preserve">администрации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обращаться к должностным лицам </w:t>
      </w:r>
      <w:r w:rsidR="00586FD7">
        <w:rPr>
          <w:rFonts w:ascii="Times New Roman" w:hAnsi="Times New Roman" w:cs="Times New Roman"/>
          <w:sz w:val="28"/>
          <w:szCs w:val="28"/>
        </w:rPr>
        <w:t xml:space="preserve">администрации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с заявлениями, предложениями, жалобами, вправе взаимодействовать в иных формах, </w:t>
      </w:r>
      <w:r w:rsidR="00586FD7">
        <w:rPr>
          <w:rFonts w:ascii="Times New Roman" w:hAnsi="Times New Roman" w:cs="Times New Roman"/>
          <w:sz w:val="28"/>
          <w:szCs w:val="28"/>
        </w:rPr>
        <w:br/>
      </w:r>
      <w:r w:rsidR="00FE67EE" w:rsidRPr="00FC5136">
        <w:rPr>
          <w:rFonts w:ascii="Times New Roman" w:hAnsi="Times New Roman" w:cs="Times New Roman"/>
          <w:sz w:val="28"/>
          <w:szCs w:val="28"/>
        </w:rPr>
        <w:t>не запрещенных действующим законодательством.</w:t>
      </w:r>
    </w:p>
    <w:p w:rsidR="00FE67EE" w:rsidRPr="00FC5136" w:rsidRDefault="00745598" w:rsidP="00FE67EE">
      <w:pPr>
        <w:autoSpaceDE w:val="0"/>
        <w:autoSpaceDN w:val="0"/>
        <w:adjustRightInd w:val="0"/>
        <w:spacing w:after="0" w:line="240" w:lineRule="auto"/>
        <w:ind w:firstLine="540"/>
        <w:jc w:val="both"/>
        <w:rPr>
          <w:rFonts w:ascii="Times New Roman" w:hAnsi="Times New Roman" w:cs="Times New Roman"/>
          <w:sz w:val="28"/>
          <w:szCs w:val="28"/>
        </w:rPr>
      </w:pPr>
      <w:hyperlink r:id="rId51" w:history="1">
        <w:r w:rsidR="00FE67EE" w:rsidRPr="00FC5136">
          <w:rPr>
            <w:rFonts w:ascii="Times New Roman" w:hAnsi="Times New Roman" w:cs="Times New Roman"/>
            <w:sz w:val="28"/>
            <w:szCs w:val="28"/>
          </w:rPr>
          <w:t>7.3</w:t>
        </w:r>
      </w:hyperlink>
      <w:r w:rsidR="00FE67EE" w:rsidRPr="00FC5136">
        <w:rPr>
          <w:rFonts w:ascii="Times New Roman" w:hAnsi="Times New Roman" w:cs="Times New Roman"/>
          <w:sz w:val="28"/>
          <w:szCs w:val="28"/>
        </w:rPr>
        <w:t xml:space="preserve">. Внесенные проекты правовых актов подлежат обязательному рассмотрению органами или </w:t>
      </w:r>
      <w:r w:rsidR="00FE67EE" w:rsidRPr="0015480F">
        <w:rPr>
          <w:rFonts w:ascii="Times New Roman" w:hAnsi="Times New Roman" w:cs="Times New Roman"/>
          <w:sz w:val="28"/>
          <w:szCs w:val="28"/>
        </w:rPr>
        <w:t>должностными лицами, к чьей компетенции относится принятие указанных актов, в течение одного месяца со дня внесения, в установленном</w:t>
      </w:r>
      <w:r w:rsidR="00DB6A43" w:rsidRPr="0015480F">
        <w:rPr>
          <w:rFonts w:ascii="Times New Roman" w:hAnsi="Times New Roman" w:cs="Times New Roman"/>
          <w:sz w:val="28"/>
          <w:szCs w:val="28"/>
        </w:rPr>
        <w:t xml:space="preserve"> им порядке</w:t>
      </w:r>
      <w:r w:rsidR="00FE67EE" w:rsidRPr="0015480F">
        <w:rPr>
          <w:rFonts w:ascii="Times New Roman" w:hAnsi="Times New Roman" w:cs="Times New Roman"/>
          <w:sz w:val="28"/>
          <w:szCs w:val="28"/>
        </w:rPr>
        <w:t xml:space="preserve">. Представители органов ТОС вправе </w:t>
      </w:r>
      <w:r w:rsidR="00FE67EE" w:rsidRPr="0015480F">
        <w:rPr>
          <w:rFonts w:ascii="Times New Roman" w:hAnsi="Times New Roman" w:cs="Times New Roman"/>
          <w:sz w:val="28"/>
          <w:szCs w:val="28"/>
        </w:rPr>
        <w:lastRenderedPageBreak/>
        <w:t>участвовать в рассмотрении внесенных ими проектов. О принятом решении орган или должностное лицо местного самоуправления</w:t>
      </w:r>
      <w:r w:rsidR="00FE67EE" w:rsidRPr="00FC5136">
        <w:rPr>
          <w:rFonts w:ascii="Times New Roman" w:hAnsi="Times New Roman" w:cs="Times New Roman"/>
          <w:sz w:val="28"/>
          <w:szCs w:val="28"/>
        </w:rPr>
        <w:t xml:space="preserve"> обязаны письменно уведомить орган ТОС, внесший проект правового акта, не позднее трех рабочих дней со дня принятия решения.</w:t>
      </w:r>
    </w:p>
    <w:p w:rsidR="00FE67EE" w:rsidRPr="00FC5136" w:rsidRDefault="00745598" w:rsidP="00586FD7">
      <w:pPr>
        <w:autoSpaceDE w:val="0"/>
        <w:autoSpaceDN w:val="0"/>
        <w:adjustRightInd w:val="0"/>
        <w:spacing w:after="0" w:line="240" w:lineRule="auto"/>
        <w:ind w:firstLine="540"/>
        <w:jc w:val="both"/>
        <w:rPr>
          <w:rFonts w:ascii="Times New Roman" w:hAnsi="Times New Roman" w:cs="Times New Roman"/>
          <w:sz w:val="28"/>
          <w:szCs w:val="28"/>
        </w:rPr>
      </w:pPr>
      <w:hyperlink r:id="rId52" w:history="1">
        <w:r w:rsidR="00FE67EE" w:rsidRPr="00FC5136">
          <w:rPr>
            <w:rFonts w:ascii="Times New Roman" w:hAnsi="Times New Roman" w:cs="Times New Roman"/>
            <w:sz w:val="28"/>
            <w:szCs w:val="28"/>
          </w:rPr>
          <w:t>7.4</w:t>
        </w:r>
      </w:hyperlink>
      <w:r w:rsidR="00FE67EE" w:rsidRPr="00FC5136">
        <w:rPr>
          <w:rFonts w:ascii="Times New Roman" w:hAnsi="Times New Roman" w:cs="Times New Roman"/>
          <w:sz w:val="28"/>
          <w:szCs w:val="28"/>
        </w:rPr>
        <w:t xml:space="preserve">. Органы местного самоуправления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5651F6" w:rsidRDefault="005651F6" w:rsidP="00FE67EE">
      <w:pPr>
        <w:autoSpaceDE w:val="0"/>
        <w:autoSpaceDN w:val="0"/>
        <w:adjustRightInd w:val="0"/>
        <w:spacing w:after="0" w:line="240" w:lineRule="auto"/>
        <w:jc w:val="center"/>
        <w:outlineLvl w:val="0"/>
      </w:pPr>
    </w:p>
    <w:p w:rsidR="00FE67EE" w:rsidRPr="00FC5136" w:rsidRDefault="00745598" w:rsidP="00FE67EE">
      <w:pPr>
        <w:autoSpaceDE w:val="0"/>
        <w:autoSpaceDN w:val="0"/>
        <w:adjustRightInd w:val="0"/>
        <w:spacing w:after="0" w:line="240" w:lineRule="auto"/>
        <w:jc w:val="center"/>
        <w:outlineLvl w:val="0"/>
        <w:rPr>
          <w:rFonts w:ascii="Times New Roman" w:hAnsi="Times New Roman" w:cs="Times New Roman"/>
          <w:b/>
          <w:bCs/>
          <w:sz w:val="28"/>
          <w:szCs w:val="28"/>
        </w:rPr>
      </w:pPr>
      <w:hyperlink r:id="rId53" w:history="1">
        <w:r w:rsidR="00FE67EE" w:rsidRPr="00FC5136">
          <w:rPr>
            <w:rFonts w:ascii="Times New Roman" w:hAnsi="Times New Roman" w:cs="Times New Roman"/>
            <w:b/>
            <w:bCs/>
            <w:sz w:val="28"/>
            <w:szCs w:val="28"/>
          </w:rPr>
          <w:t>VIII</w:t>
        </w:r>
      </w:hyperlink>
      <w:r w:rsidR="00FE67EE" w:rsidRPr="00FC5136">
        <w:rPr>
          <w:rFonts w:ascii="Times New Roman" w:hAnsi="Times New Roman" w:cs="Times New Roman"/>
          <w:b/>
          <w:bCs/>
          <w:sz w:val="28"/>
          <w:szCs w:val="28"/>
        </w:rPr>
        <w:t>. Прекращение деятельности ТОС</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745598" w:rsidP="00586FD7">
      <w:pPr>
        <w:autoSpaceDE w:val="0"/>
        <w:autoSpaceDN w:val="0"/>
        <w:adjustRightInd w:val="0"/>
        <w:spacing w:after="0" w:line="240" w:lineRule="auto"/>
        <w:ind w:firstLine="709"/>
        <w:jc w:val="both"/>
        <w:rPr>
          <w:rFonts w:ascii="Times New Roman" w:hAnsi="Times New Roman" w:cs="Times New Roman"/>
          <w:sz w:val="28"/>
          <w:szCs w:val="28"/>
        </w:rPr>
      </w:pPr>
      <w:hyperlink r:id="rId54" w:history="1">
        <w:r w:rsidR="00FE67EE" w:rsidRPr="00FC5136">
          <w:rPr>
            <w:rFonts w:ascii="Times New Roman" w:hAnsi="Times New Roman" w:cs="Times New Roman"/>
            <w:sz w:val="28"/>
            <w:szCs w:val="28"/>
          </w:rPr>
          <w:t>8.1</w:t>
        </w:r>
      </w:hyperlink>
      <w:r w:rsidR="00FE67EE" w:rsidRPr="00FC5136">
        <w:rPr>
          <w:rFonts w:ascii="Times New Roman" w:hAnsi="Times New Roman" w:cs="Times New Roman"/>
          <w:sz w:val="28"/>
          <w:szCs w:val="28"/>
        </w:rPr>
        <w:t>. Деятельность ТОС, если иное не предусмотрено уставом ТОС, прекращается по решению собрания (конференции) или по решению суда.</w:t>
      </w:r>
    </w:p>
    <w:bookmarkStart w:id="4" w:name="Par269"/>
    <w:bookmarkEnd w:id="4"/>
    <w:p w:rsidR="00FE67EE" w:rsidRPr="00FC5136" w:rsidRDefault="00FE67EE" w:rsidP="00586FD7">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fldChar w:fldCharType="begin"/>
      </w:r>
      <w:r w:rsidRPr="00FC5136">
        <w:rPr>
          <w:rFonts w:ascii="Times New Roman" w:hAnsi="Times New Roman" w:cs="Times New Roman"/>
          <w:sz w:val="28"/>
          <w:szCs w:val="28"/>
        </w:rPr>
        <w:instrText xml:space="preserve">HYPERLINK consultantplus://offline/ref=F10D3C1463E0DA71D5FBA92E3042DC95D856F81AF526DFB377A6DBAB1E64E100AF6E23099B9B586106BF58FC5ED28E797B4CEA35FE39F57E94B6AB0DADr2K </w:instrText>
      </w:r>
      <w:r w:rsidRPr="00FC5136">
        <w:rPr>
          <w:rFonts w:ascii="Times New Roman" w:hAnsi="Times New Roman" w:cs="Times New Roman"/>
          <w:sz w:val="28"/>
          <w:szCs w:val="28"/>
        </w:rPr>
        <w:fldChar w:fldCharType="separate"/>
      </w:r>
      <w:r w:rsidRPr="00FC5136">
        <w:rPr>
          <w:rFonts w:ascii="Times New Roman" w:hAnsi="Times New Roman" w:cs="Times New Roman"/>
          <w:sz w:val="28"/>
          <w:szCs w:val="28"/>
        </w:rPr>
        <w:t>8.2</w:t>
      </w:r>
      <w:r w:rsidRPr="00FC5136">
        <w:rPr>
          <w:rFonts w:ascii="Times New Roman" w:hAnsi="Times New Roman" w:cs="Times New Roman"/>
          <w:sz w:val="28"/>
          <w:szCs w:val="28"/>
        </w:rPr>
        <w:fldChar w:fldCharType="end"/>
      </w:r>
      <w:r w:rsidRPr="00FC5136">
        <w:rPr>
          <w:rFonts w:ascii="Times New Roman" w:hAnsi="Times New Roman" w:cs="Times New Roman"/>
          <w:sz w:val="28"/>
          <w:szCs w:val="28"/>
        </w:rPr>
        <w:t xml:space="preserve">. В случае принятия собранием (конференцией) граждан решения о прекращении осуществления деятельности ТОС уполномоченный собранием орган ТОС обязан в течение </w:t>
      </w:r>
      <w:r w:rsidR="0015480F">
        <w:rPr>
          <w:rFonts w:ascii="Times New Roman" w:hAnsi="Times New Roman" w:cs="Times New Roman"/>
          <w:sz w:val="28"/>
          <w:szCs w:val="28"/>
        </w:rPr>
        <w:t>трех</w:t>
      </w:r>
      <w:r w:rsidRPr="00FC5136">
        <w:rPr>
          <w:rFonts w:ascii="Times New Roman" w:hAnsi="Times New Roman" w:cs="Times New Roman"/>
          <w:sz w:val="28"/>
          <w:szCs w:val="28"/>
        </w:rPr>
        <w:t xml:space="preserve"> рабочих дней в письменной форме уведомить об этом </w:t>
      </w:r>
      <w:r w:rsidR="00586FD7">
        <w:rPr>
          <w:rFonts w:ascii="Times New Roman" w:hAnsi="Times New Roman" w:cs="Times New Roman"/>
          <w:sz w:val="28"/>
          <w:szCs w:val="28"/>
        </w:rPr>
        <w:t xml:space="preserve">администрацию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с приложением соответствующего решения.</w:t>
      </w:r>
    </w:p>
    <w:p w:rsidR="00FE67EE" w:rsidRPr="00FC5136" w:rsidRDefault="00745598" w:rsidP="00586FD7">
      <w:pPr>
        <w:autoSpaceDE w:val="0"/>
        <w:autoSpaceDN w:val="0"/>
        <w:adjustRightInd w:val="0"/>
        <w:spacing w:after="0" w:line="240" w:lineRule="auto"/>
        <w:ind w:firstLine="709"/>
        <w:jc w:val="both"/>
        <w:rPr>
          <w:rFonts w:ascii="Times New Roman" w:hAnsi="Times New Roman" w:cs="Times New Roman"/>
          <w:sz w:val="28"/>
          <w:szCs w:val="28"/>
        </w:rPr>
      </w:pPr>
      <w:hyperlink r:id="rId55" w:history="1">
        <w:r w:rsidR="00FE67EE" w:rsidRPr="00FC5136">
          <w:rPr>
            <w:rFonts w:ascii="Times New Roman" w:hAnsi="Times New Roman" w:cs="Times New Roman"/>
            <w:sz w:val="28"/>
            <w:szCs w:val="28"/>
          </w:rPr>
          <w:t>8.3</w:t>
        </w:r>
      </w:hyperlink>
      <w:r w:rsidR="00FE67EE" w:rsidRPr="00FC5136">
        <w:rPr>
          <w:rFonts w:ascii="Times New Roman" w:hAnsi="Times New Roman" w:cs="Times New Roman"/>
          <w:sz w:val="28"/>
          <w:szCs w:val="28"/>
        </w:rPr>
        <w:t xml:space="preserve">. На основании представленных в соответствии с </w:t>
      </w:r>
      <w:hyperlink w:anchor="Par269" w:history="1">
        <w:r w:rsidR="00FE67EE" w:rsidRPr="00FC5136">
          <w:rPr>
            <w:rFonts w:ascii="Times New Roman" w:hAnsi="Times New Roman" w:cs="Times New Roman"/>
            <w:sz w:val="28"/>
            <w:szCs w:val="28"/>
          </w:rPr>
          <w:t>пунктом 8.2</w:t>
        </w:r>
      </w:hyperlink>
      <w:r w:rsidR="00FE67EE" w:rsidRPr="00FC5136">
        <w:rPr>
          <w:rFonts w:ascii="Times New Roman" w:hAnsi="Times New Roman" w:cs="Times New Roman"/>
          <w:sz w:val="28"/>
          <w:szCs w:val="28"/>
        </w:rPr>
        <w:t xml:space="preserve"> настоящего Положения документов либо решения суда </w:t>
      </w:r>
      <w:r w:rsidR="00586FD7">
        <w:rPr>
          <w:rFonts w:ascii="Times New Roman" w:hAnsi="Times New Roman" w:cs="Times New Roman"/>
          <w:sz w:val="28"/>
          <w:szCs w:val="28"/>
        </w:rPr>
        <w:t xml:space="preserve">администрация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w:t>
      </w:r>
    </w:p>
    <w:p w:rsidR="00FE67EE" w:rsidRPr="00FC5136" w:rsidRDefault="00FE67EE" w:rsidP="00586FD7">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в течение </w:t>
      </w:r>
      <w:r w:rsidR="0015480F">
        <w:rPr>
          <w:rFonts w:ascii="Times New Roman" w:hAnsi="Times New Roman" w:cs="Times New Roman"/>
          <w:sz w:val="28"/>
          <w:szCs w:val="28"/>
        </w:rPr>
        <w:t>десяти</w:t>
      </w:r>
      <w:r w:rsidRPr="00FC5136">
        <w:rPr>
          <w:rFonts w:ascii="Times New Roman" w:hAnsi="Times New Roman" w:cs="Times New Roman"/>
          <w:sz w:val="28"/>
          <w:szCs w:val="28"/>
        </w:rPr>
        <w:t xml:space="preserve"> рабочих дней со дня получения документов вносит в Реестр запись о прекращении деятельности ТОС;</w:t>
      </w:r>
    </w:p>
    <w:p w:rsidR="00FE67EE" w:rsidRPr="00FC5136" w:rsidRDefault="00FE67EE" w:rsidP="00586FD7">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обеспечивает принятие постановления </w:t>
      </w:r>
      <w:r w:rsidR="00586FD7">
        <w:rPr>
          <w:rFonts w:ascii="Times New Roman" w:hAnsi="Times New Roman" w:cs="Times New Roman"/>
          <w:sz w:val="28"/>
          <w:szCs w:val="28"/>
        </w:rPr>
        <w:t xml:space="preserve">администрации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 xml:space="preserve">муниципального округа </w:t>
      </w:r>
      <w:r w:rsidRPr="00FC5136">
        <w:rPr>
          <w:rFonts w:ascii="Times New Roman" w:hAnsi="Times New Roman" w:cs="Times New Roman"/>
          <w:sz w:val="28"/>
          <w:szCs w:val="28"/>
        </w:rPr>
        <w:t xml:space="preserve">о признании утратившими силу постановлений </w:t>
      </w:r>
      <w:r w:rsidR="00586FD7">
        <w:rPr>
          <w:rFonts w:ascii="Times New Roman" w:hAnsi="Times New Roman" w:cs="Times New Roman"/>
          <w:sz w:val="28"/>
          <w:szCs w:val="28"/>
        </w:rPr>
        <w:t xml:space="preserve">администрации </w:t>
      </w:r>
      <w:r w:rsidR="005651F6" w:rsidRPr="005651F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регистрации устава ТОС, регистрации изменений и дополнений в него;</w:t>
      </w:r>
    </w:p>
    <w:p w:rsidR="00FE67EE" w:rsidRPr="00FC5136" w:rsidRDefault="00FE67EE" w:rsidP="00586FD7">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публикует информацию о прекращении деятельности ТОС в газете</w:t>
      </w:r>
      <w:r w:rsidR="00586FD7">
        <w:rPr>
          <w:rFonts w:ascii="Times New Roman" w:hAnsi="Times New Roman" w:cs="Times New Roman"/>
          <w:sz w:val="28"/>
          <w:szCs w:val="28"/>
        </w:rPr>
        <w:t xml:space="preserve"> «</w:t>
      </w:r>
      <w:r w:rsidR="001A2426">
        <w:rPr>
          <w:rFonts w:ascii="Times New Roman" w:hAnsi="Times New Roman" w:cs="Times New Roman"/>
          <w:sz w:val="28"/>
          <w:szCs w:val="28"/>
        </w:rPr>
        <w:t>Заря Севера</w:t>
      </w:r>
      <w:r w:rsidR="00586FD7">
        <w:rPr>
          <w:rFonts w:ascii="Times New Roman" w:hAnsi="Times New Roman" w:cs="Times New Roman"/>
          <w:sz w:val="28"/>
          <w:szCs w:val="28"/>
        </w:rPr>
        <w:t xml:space="preserve">» </w:t>
      </w:r>
      <w:r w:rsidRPr="00FC5136">
        <w:rPr>
          <w:rFonts w:ascii="Times New Roman" w:hAnsi="Times New Roman" w:cs="Times New Roman"/>
          <w:sz w:val="28"/>
          <w:szCs w:val="28"/>
        </w:rPr>
        <w:t xml:space="preserve">и размещает ее на официальном сайте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в информационно-телекоммуникационной сети </w:t>
      </w:r>
      <w:r w:rsidR="00586FD7">
        <w:rPr>
          <w:rFonts w:ascii="Times New Roman" w:hAnsi="Times New Roman" w:cs="Times New Roman"/>
          <w:sz w:val="28"/>
          <w:szCs w:val="28"/>
        </w:rPr>
        <w:t>«</w:t>
      </w:r>
      <w:r w:rsidRPr="00FC5136">
        <w:rPr>
          <w:rFonts w:ascii="Times New Roman" w:hAnsi="Times New Roman" w:cs="Times New Roman"/>
          <w:sz w:val="28"/>
          <w:szCs w:val="28"/>
        </w:rPr>
        <w:t>Интернет</w:t>
      </w:r>
      <w:r w:rsidR="00586FD7">
        <w:rPr>
          <w:rFonts w:ascii="Times New Roman" w:hAnsi="Times New Roman" w:cs="Times New Roman"/>
          <w:sz w:val="28"/>
          <w:szCs w:val="28"/>
        </w:rPr>
        <w:t>»</w:t>
      </w:r>
      <w:r w:rsidRPr="00FC5136">
        <w:rPr>
          <w:rFonts w:ascii="Times New Roman" w:hAnsi="Times New Roman" w:cs="Times New Roman"/>
          <w:sz w:val="28"/>
          <w:szCs w:val="28"/>
        </w:rPr>
        <w:t>;</w:t>
      </w:r>
    </w:p>
    <w:p w:rsidR="00FE67EE" w:rsidRPr="00FC5136" w:rsidRDefault="00FE67EE" w:rsidP="00586FD7">
      <w:pPr>
        <w:autoSpaceDE w:val="0"/>
        <w:autoSpaceDN w:val="0"/>
        <w:adjustRightInd w:val="0"/>
        <w:spacing w:after="0" w:line="240" w:lineRule="auto"/>
        <w:ind w:firstLine="709"/>
        <w:jc w:val="both"/>
        <w:rPr>
          <w:rFonts w:ascii="Times New Roman" w:hAnsi="Times New Roman" w:cs="Times New Roman"/>
          <w:sz w:val="28"/>
          <w:szCs w:val="28"/>
        </w:rPr>
      </w:pPr>
      <w:r w:rsidRPr="00FC5136">
        <w:rPr>
          <w:rFonts w:ascii="Times New Roman" w:hAnsi="Times New Roman" w:cs="Times New Roman"/>
          <w:sz w:val="28"/>
          <w:szCs w:val="28"/>
        </w:rPr>
        <w:t xml:space="preserve">обеспечивает подготовку и направление на рассмотрение </w:t>
      </w:r>
      <w:r w:rsidR="001A2426">
        <w:rPr>
          <w:rFonts w:ascii="Times New Roman" w:hAnsi="Times New Roman" w:cs="Times New Roman"/>
          <w:sz w:val="28"/>
          <w:szCs w:val="28"/>
        </w:rPr>
        <w:t>Муниципальным</w:t>
      </w:r>
      <w:r w:rsidR="00586FD7">
        <w:rPr>
          <w:rFonts w:ascii="Times New Roman" w:hAnsi="Times New Roman" w:cs="Times New Roman"/>
          <w:sz w:val="28"/>
          <w:szCs w:val="28"/>
        </w:rPr>
        <w:t xml:space="preserve"> Собранием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проекта решения </w:t>
      </w:r>
      <w:r w:rsidR="001A2426">
        <w:rPr>
          <w:rFonts w:ascii="Times New Roman" w:hAnsi="Times New Roman" w:cs="Times New Roman"/>
          <w:sz w:val="28"/>
          <w:szCs w:val="28"/>
        </w:rPr>
        <w:t>Муниципального</w:t>
      </w:r>
      <w:r w:rsidR="00586FD7">
        <w:rPr>
          <w:rFonts w:ascii="Times New Roman" w:hAnsi="Times New Roman" w:cs="Times New Roman"/>
          <w:sz w:val="28"/>
          <w:szCs w:val="28"/>
        </w:rPr>
        <w:t xml:space="preserve"> Собрания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xml:space="preserve"> о признании утратившим силу решения </w:t>
      </w:r>
      <w:r w:rsidR="001A2426">
        <w:rPr>
          <w:rFonts w:ascii="Times New Roman" w:hAnsi="Times New Roman" w:cs="Times New Roman"/>
          <w:sz w:val="28"/>
          <w:szCs w:val="28"/>
        </w:rPr>
        <w:t>Муниципального</w:t>
      </w:r>
      <w:r w:rsidR="00586FD7">
        <w:rPr>
          <w:rFonts w:ascii="Times New Roman" w:hAnsi="Times New Roman" w:cs="Times New Roman"/>
          <w:sz w:val="28"/>
          <w:szCs w:val="28"/>
        </w:rPr>
        <w:t xml:space="preserve"> Собрания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 xml:space="preserve">муниципального округа </w:t>
      </w:r>
      <w:r w:rsidR="00586FD7">
        <w:rPr>
          <w:rFonts w:ascii="Times New Roman" w:hAnsi="Times New Roman" w:cs="Times New Roman"/>
          <w:sz w:val="28"/>
          <w:szCs w:val="28"/>
        </w:rPr>
        <w:br/>
      </w:r>
      <w:r w:rsidRPr="00FC5136">
        <w:rPr>
          <w:rFonts w:ascii="Times New Roman" w:hAnsi="Times New Roman" w:cs="Times New Roman"/>
          <w:sz w:val="28"/>
          <w:szCs w:val="28"/>
        </w:rPr>
        <w:t xml:space="preserve">об установлении границ территории, на которой осуществляется ТОС, и решений </w:t>
      </w:r>
      <w:r w:rsidR="001A2426">
        <w:rPr>
          <w:rFonts w:ascii="Times New Roman" w:hAnsi="Times New Roman" w:cs="Times New Roman"/>
          <w:sz w:val="28"/>
          <w:szCs w:val="28"/>
        </w:rPr>
        <w:t>Муниципального</w:t>
      </w:r>
      <w:r w:rsidR="00586FD7">
        <w:rPr>
          <w:rFonts w:ascii="Times New Roman" w:hAnsi="Times New Roman" w:cs="Times New Roman"/>
          <w:sz w:val="28"/>
          <w:szCs w:val="28"/>
        </w:rPr>
        <w:t xml:space="preserve"> Собрания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Pr="00FC5136">
        <w:rPr>
          <w:rFonts w:ascii="Times New Roman" w:hAnsi="Times New Roman" w:cs="Times New Roman"/>
          <w:sz w:val="28"/>
          <w:szCs w:val="28"/>
        </w:rPr>
        <w:t>, вносящих в него изменения.</w:t>
      </w:r>
    </w:p>
    <w:p w:rsidR="00FE67EE" w:rsidRPr="00FC5136" w:rsidRDefault="00745598" w:rsidP="00586FD7">
      <w:pPr>
        <w:autoSpaceDE w:val="0"/>
        <w:autoSpaceDN w:val="0"/>
        <w:adjustRightInd w:val="0"/>
        <w:spacing w:after="0" w:line="240" w:lineRule="auto"/>
        <w:ind w:firstLine="709"/>
        <w:jc w:val="both"/>
        <w:rPr>
          <w:rFonts w:ascii="Times New Roman" w:hAnsi="Times New Roman" w:cs="Times New Roman"/>
          <w:sz w:val="28"/>
          <w:szCs w:val="28"/>
        </w:rPr>
      </w:pPr>
      <w:hyperlink r:id="rId56" w:history="1">
        <w:r w:rsidR="00FE67EE" w:rsidRPr="00FC5136">
          <w:rPr>
            <w:rFonts w:ascii="Times New Roman" w:hAnsi="Times New Roman" w:cs="Times New Roman"/>
            <w:sz w:val="28"/>
            <w:szCs w:val="28"/>
          </w:rPr>
          <w:t>8.4</w:t>
        </w:r>
      </w:hyperlink>
      <w:r w:rsidR="00FE67EE" w:rsidRPr="00FC5136">
        <w:rPr>
          <w:rFonts w:ascii="Times New Roman" w:hAnsi="Times New Roman" w:cs="Times New Roman"/>
          <w:sz w:val="28"/>
          <w:szCs w:val="28"/>
        </w:rPr>
        <w:t xml:space="preserve">. ТОС считается прекратившим свою деятельность со дня принятия постановления </w:t>
      </w:r>
      <w:r w:rsidR="00586FD7">
        <w:rPr>
          <w:rFonts w:ascii="Times New Roman" w:hAnsi="Times New Roman" w:cs="Times New Roman"/>
          <w:sz w:val="28"/>
          <w:szCs w:val="28"/>
        </w:rPr>
        <w:t xml:space="preserve">администрации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о признании утратившими силу постановлений </w:t>
      </w:r>
      <w:r w:rsidR="00586FD7">
        <w:rPr>
          <w:rFonts w:ascii="Times New Roman" w:hAnsi="Times New Roman" w:cs="Times New Roman"/>
          <w:sz w:val="28"/>
          <w:szCs w:val="28"/>
        </w:rPr>
        <w:t xml:space="preserve">администрации </w:t>
      </w:r>
      <w:r w:rsidR="001A2426" w:rsidRPr="001A2426">
        <w:rPr>
          <w:rFonts w:ascii="Times New Roman" w:hAnsi="Times New Roman" w:cs="Times New Roman"/>
          <w:sz w:val="28"/>
          <w:szCs w:val="28"/>
        </w:rPr>
        <w:t xml:space="preserve">Кичменгско-Городецкого </w:t>
      </w:r>
      <w:r w:rsidR="00586FD7">
        <w:rPr>
          <w:rFonts w:ascii="Times New Roman" w:hAnsi="Times New Roman" w:cs="Times New Roman"/>
          <w:sz w:val="28"/>
          <w:szCs w:val="28"/>
        </w:rPr>
        <w:t>муниципального округа</w:t>
      </w:r>
      <w:r w:rsidR="00FE67EE" w:rsidRPr="00FC5136">
        <w:rPr>
          <w:rFonts w:ascii="Times New Roman" w:hAnsi="Times New Roman" w:cs="Times New Roman"/>
          <w:sz w:val="28"/>
          <w:szCs w:val="28"/>
        </w:rPr>
        <w:t xml:space="preserve"> о регистрации устава ТОС, регистрации изменений и дополнений в него.</w:t>
      </w:r>
    </w:p>
    <w:p w:rsidR="00FE67EE" w:rsidRPr="00FC5136" w:rsidRDefault="00745598" w:rsidP="00586FD7">
      <w:pPr>
        <w:autoSpaceDE w:val="0"/>
        <w:autoSpaceDN w:val="0"/>
        <w:adjustRightInd w:val="0"/>
        <w:spacing w:after="0" w:line="240" w:lineRule="auto"/>
        <w:ind w:firstLine="709"/>
        <w:jc w:val="both"/>
        <w:rPr>
          <w:rFonts w:ascii="Times New Roman" w:hAnsi="Times New Roman" w:cs="Times New Roman"/>
          <w:sz w:val="28"/>
          <w:szCs w:val="28"/>
        </w:rPr>
      </w:pPr>
      <w:hyperlink r:id="rId57" w:history="1">
        <w:r w:rsidR="00FE67EE" w:rsidRPr="00FC5136">
          <w:rPr>
            <w:rFonts w:ascii="Times New Roman" w:hAnsi="Times New Roman" w:cs="Times New Roman"/>
            <w:sz w:val="28"/>
            <w:szCs w:val="28"/>
          </w:rPr>
          <w:t>8.5</w:t>
        </w:r>
      </w:hyperlink>
      <w:r w:rsidR="00FE67EE" w:rsidRPr="00FC5136">
        <w:rPr>
          <w:rFonts w:ascii="Times New Roman" w:hAnsi="Times New Roman" w:cs="Times New Roman"/>
          <w:sz w:val="28"/>
          <w:szCs w:val="28"/>
        </w:rPr>
        <w:t>.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586FD7" w:rsidRDefault="00586FD7">
      <w:pPr>
        <w:rPr>
          <w:rFonts w:ascii="Times New Roman" w:hAnsi="Times New Roman" w:cs="Times New Roman"/>
          <w:sz w:val="28"/>
          <w:szCs w:val="28"/>
        </w:rPr>
      </w:pPr>
      <w:r>
        <w:rPr>
          <w:rFonts w:ascii="Times New Roman" w:hAnsi="Times New Roman" w:cs="Times New Roman"/>
          <w:sz w:val="28"/>
          <w:szCs w:val="28"/>
        </w:rPr>
        <w:br w:type="page"/>
      </w:r>
    </w:p>
    <w:p w:rsidR="00FE67EE" w:rsidRPr="00FC5136" w:rsidRDefault="001A2426" w:rsidP="00586FD7">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E67EE" w:rsidRPr="00FC5136">
        <w:rPr>
          <w:rFonts w:ascii="Times New Roman" w:hAnsi="Times New Roman" w:cs="Times New Roman"/>
          <w:sz w:val="28"/>
          <w:szCs w:val="28"/>
        </w:rPr>
        <w:t xml:space="preserve"> 1</w:t>
      </w:r>
    </w:p>
    <w:p w:rsidR="00FE67EE" w:rsidRPr="00FC5136" w:rsidRDefault="00FE67EE" w:rsidP="00586FD7">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к Положению</w:t>
      </w:r>
    </w:p>
    <w:p w:rsidR="00586FD7" w:rsidRDefault="00FE67EE" w:rsidP="00586FD7">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 xml:space="preserve">о территориальном общественном </w:t>
      </w:r>
    </w:p>
    <w:p w:rsidR="00FE67EE" w:rsidRPr="00FC5136" w:rsidRDefault="00FE67EE" w:rsidP="00586FD7">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самоуправлении</w:t>
      </w:r>
      <w:r w:rsidR="00586FD7">
        <w:rPr>
          <w:rFonts w:ascii="Times New Roman" w:hAnsi="Times New Roman" w:cs="Times New Roman"/>
          <w:sz w:val="28"/>
          <w:szCs w:val="28"/>
        </w:rPr>
        <w:t xml:space="preserve"> </w:t>
      </w:r>
      <w:r w:rsidRPr="00FC5136">
        <w:rPr>
          <w:rFonts w:ascii="Times New Roman" w:hAnsi="Times New Roman" w:cs="Times New Roman"/>
          <w:sz w:val="28"/>
          <w:szCs w:val="28"/>
        </w:rPr>
        <w:t xml:space="preserve">в </w:t>
      </w:r>
      <w:r w:rsidR="001A2426" w:rsidRPr="001A2426">
        <w:rPr>
          <w:rFonts w:ascii="Times New Roman" w:hAnsi="Times New Roman" w:cs="Times New Roman"/>
          <w:sz w:val="28"/>
          <w:szCs w:val="28"/>
        </w:rPr>
        <w:t>Кичменгско-Городецко</w:t>
      </w:r>
      <w:r w:rsidR="001A2426">
        <w:rPr>
          <w:rFonts w:ascii="Times New Roman" w:hAnsi="Times New Roman" w:cs="Times New Roman"/>
          <w:sz w:val="28"/>
          <w:szCs w:val="28"/>
        </w:rPr>
        <w:t>м</w:t>
      </w:r>
      <w:r w:rsidR="001A2426" w:rsidRPr="001A2426">
        <w:rPr>
          <w:rFonts w:ascii="Times New Roman" w:hAnsi="Times New Roman" w:cs="Times New Roman"/>
          <w:sz w:val="28"/>
          <w:szCs w:val="28"/>
        </w:rPr>
        <w:t xml:space="preserve"> </w:t>
      </w:r>
      <w:r w:rsidR="00586FD7">
        <w:rPr>
          <w:rFonts w:ascii="Times New Roman" w:hAnsi="Times New Roman" w:cs="Times New Roman"/>
          <w:sz w:val="28"/>
          <w:szCs w:val="28"/>
        </w:rPr>
        <w:t>муниципальном округе Вологодской области</w:t>
      </w:r>
    </w:p>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586FD7" w:rsidRPr="001A2426" w:rsidRDefault="00586FD7" w:rsidP="001A2426">
      <w:pPr>
        <w:autoSpaceDE w:val="0"/>
        <w:autoSpaceDN w:val="0"/>
        <w:adjustRightInd w:val="0"/>
        <w:spacing w:line="240" w:lineRule="auto"/>
        <w:ind w:left="5103"/>
        <w:rPr>
          <w:rFonts w:ascii="Times New Roman" w:hAnsi="Times New Roman" w:cs="Times New Roman"/>
          <w:sz w:val="28"/>
          <w:szCs w:val="28"/>
        </w:rPr>
      </w:pPr>
      <w:r w:rsidRPr="001A2426">
        <w:rPr>
          <w:rFonts w:ascii="Times New Roman" w:hAnsi="Times New Roman" w:cs="Times New Roman"/>
          <w:sz w:val="28"/>
          <w:szCs w:val="28"/>
        </w:rPr>
        <w:t xml:space="preserve">Главе </w:t>
      </w:r>
      <w:r w:rsidR="001A2426" w:rsidRPr="001A2426">
        <w:rPr>
          <w:rFonts w:ascii="Times New Roman" w:hAnsi="Times New Roman" w:cs="Times New Roman"/>
          <w:sz w:val="28"/>
          <w:szCs w:val="28"/>
        </w:rPr>
        <w:t xml:space="preserve">Кичменгско-Городецкого </w:t>
      </w:r>
      <w:r w:rsidR="001A2426">
        <w:rPr>
          <w:rFonts w:ascii="Times New Roman" w:hAnsi="Times New Roman" w:cs="Times New Roman"/>
          <w:sz w:val="28"/>
          <w:szCs w:val="28"/>
        </w:rPr>
        <w:t xml:space="preserve">муниципального округа </w:t>
      </w:r>
      <w:r w:rsidRPr="001A2426">
        <w:rPr>
          <w:rFonts w:ascii="Times New Roman" w:hAnsi="Times New Roman" w:cs="Times New Roman"/>
          <w:sz w:val="28"/>
          <w:szCs w:val="28"/>
        </w:rPr>
        <w:t>Вологодской области</w:t>
      </w:r>
    </w:p>
    <w:p w:rsidR="00586FD7" w:rsidRPr="001A2426" w:rsidRDefault="00586FD7" w:rsidP="00586FD7">
      <w:pPr>
        <w:spacing w:after="0" w:line="240" w:lineRule="auto"/>
        <w:ind w:left="5103"/>
        <w:rPr>
          <w:rFonts w:ascii="Times New Roman" w:hAnsi="Times New Roman" w:cs="Times New Roman"/>
          <w:sz w:val="24"/>
          <w:szCs w:val="24"/>
        </w:rPr>
      </w:pPr>
      <w:r w:rsidRPr="001A2426">
        <w:rPr>
          <w:rFonts w:ascii="Times New Roman" w:hAnsi="Times New Roman" w:cs="Times New Roman"/>
          <w:sz w:val="24"/>
          <w:szCs w:val="24"/>
        </w:rPr>
        <w:t>_____________________________</w:t>
      </w:r>
    </w:p>
    <w:p w:rsidR="00586FD7" w:rsidRPr="001A2426" w:rsidRDefault="00586FD7" w:rsidP="00586FD7">
      <w:pPr>
        <w:spacing w:after="0" w:line="240" w:lineRule="auto"/>
        <w:ind w:left="5103"/>
        <w:jc w:val="center"/>
        <w:rPr>
          <w:rFonts w:ascii="Times New Roman" w:hAnsi="Times New Roman" w:cs="Times New Roman"/>
          <w:sz w:val="24"/>
          <w:szCs w:val="24"/>
          <w:vertAlign w:val="superscript"/>
        </w:rPr>
      </w:pPr>
      <w:r w:rsidRPr="001A2426">
        <w:rPr>
          <w:rFonts w:ascii="Times New Roman" w:hAnsi="Times New Roman" w:cs="Times New Roman"/>
          <w:sz w:val="24"/>
          <w:szCs w:val="24"/>
          <w:vertAlign w:val="superscript"/>
        </w:rPr>
        <w:t>(Ф.И.О.)</w:t>
      </w:r>
    </w:p>
    <w:p w:rsidR="00FE67EE" w:rsidRPr="001A2426" w:rsidRDefault="00FE67EE" w:rsidP="00FE67EE">
      <w:pPr>
        <w:autoSpaceDE w:val="0"/>
        <w:autoSpaceDN w:val="0"/>
        <w:adjustRightInd w:val="0"/>
        <w:spacing w:line="240" w:lineRule="auto"/>
        <w:jc w:val="both"/>
        <w:rPr>
          <w:rFonts w:ascii="Times New Roman" w:hAnsi="Times New Roman" w:cs="Times New Roman"/>
          <w:sz w:val="24"/>
          <w:szCs w:val="24"/>
        </w:rPr>
      </w:pPr>
    </w:p>
    <w:p w:rsidR="00FE67EE" w:rsidRPr="001A2426" w:rsidRDefault="00FE67EE" w:rsidP="00586FD7">
      <w:pPr>
        <w:autoSpaceDE w:val="0"/>
        <w:autoSpaceDN w:val="0"/>
        <w:adjustRightInd w:val="0"/>
        <w:spacing w:line="240" w:lineRule="auto"/>
        <w:jc w:val="center"/>
        <w:rPr>
          <w:rFonts w:ascii="Times New Roman" w:hAnsi="Times New Roman" w:cs="Times New Roman"/>
          <w:sz w:val="24"/>
          <w:szCs w:val="24"/>
        </w:rPr>
      </w:pPr>
      <w:bookmarkStart w:id="5" w:name="Par299"/>
      <w:bookmarkEnd w:id="5"/>
      <w:r w:rsidRPr="001A2426">
        <w:rPr>
          <w:rFonts w:ascii="Times New Roman" w:hAnsi="Times New Roman" w:cs="Times New Roman"/>
          <w:sz w:val="24"/>
          <w:szCs w:val="24"/>
        </w:rPr>
        <w:t>ЗАЯВЛЕНИЕ</w:t>
      </w:r>
    </w:p>
    <w:p w:rsidR="00FE67EE" w:rsidRPr="001A2426" w:rsidRDefault="00FE67EE" w:rsidP="009468F1">
      <w:pPr>
        <w:autoSpaceDE w:val="0"/>
        <w:autoSpaceDN w:val="0"/>
        <w:adjustRightInd w:val="0"/>
        <w:spacing w:after="0" w:line="240" w:lineRule="auto"/>
        <w:jc w:val="both"/>
        <w:rPr>
          <w:rFonts w:ascii="Times New Roman" w:hAnsi="Times New Roman" w:cs="Times New Roman"/>
          <w:sz w:val="24"/>
          <w:szCs w:val="24"/>
        </w:rPr>
      </w:pPr>
    </w:p>
    <w:p w:rsidR="008D0CE1" w:rsidRPr="001A2426" w:rsidRDefault="001A2426" w:rsidP="009468F1">
      <w:pPr>
        <w:autoSpaceDE w:val="0"/>
        <w:autoSpaceDN w:val="0"/>
        <w:adjustRightInd w:val="0"/>
        <w:spacing w:after="0" w:line="240" w:lineRule="auto"/>
        <w:jc w:val="both"/>
        <w:rPr>
          <w:rFonts w:ascii="Times New Roman" w:hAnsi="Times New Roman" w:cs="Times New Roman"/>
          <w:sz w:val="24"/>
          <w:szCs w:val="24"/>
        </w:rPr>
      </w:pPr>
      <w:bookmarkStart w:id="6" w:name="_Hlk118557615"/>
      <w:r w:rsidRPr="001A2426">
        <w:rPr>
          <w:rFonts w:ascii="Times New Roman" w:hAnsi="Times New Roman" w:cs="Times New Roman"/>
          <w:sz w:val="24"/>
          <w:szCs w:val="24"/>
        </w:rPr>
        <w:t>Инициативная группа</w:t>
      </w:r>
      <w:r w:rsidR="00FE67EE" w:rsidRPr="001A2426">
        <w:rPr>
          <w:rFonts w:ascii="Times New Roman" w:hAnsi="Times New Roman" w:cs="Times New Roman"/>
          <w:sz w:val="24"/>
          <w:szCs w:val="24"/>
        </w:rPr>
        <w:t xml:space="preserve"> жителей </w:t>
      </w:r>
      <w:r w:rsidR="008D0CE1" w:rsidRPr="001A2426">
        <w:rPr>
          <w:rFonts w:ascii="Times New Roman" w:hAnsi="Times New Roman" w:cs="Times New Roman"/>
          <w:sz w:val="24"/>
          <w:szCs w:val="24"/>
        </w:rPr>
        <w:t>______</w:t>
      </w:r>
      <w:r w:rsidR="00586FD7" w:rsidRPr="001A2426">
        <w:rPr>
          <w:rFonts w:ascii="Times New Roman" w:hAnsi="Times New Roman" w:cs="Times New Roman"/>
          <w:sz w:val="24"/>
          <w:szCs w:val="24"/>
        </w:rPr>
        <w:t>_______________</w:t>
      </w:r>
      <w:r w:rsidR="008D0CE1" w:rsidRPr="001A2426">
        <w:rPr>
          <w:rFonts w:ascii="Times New Roman" w:hAnsi="Times New Roman" w:cs="Times New Roman"/>
          <w:sz w:val="24"/>
          <w:szCs w:val="24"/>
        </w:rPr>
        <w:t>_________________</w:t>
      </w:r>
      <w:r w:rsidR="009468F1" w:rsidRPr="001A2426">
        <w:rPr>
          <w:rFonts w:ascii="Times New Roman" w:hAnsi="Times New Roman" w:cs="Times New Roman"/>
          <w:sz w:val="24"/>
          <w:szCs w:val="24"/>
        </w:rPr>
        <w:t>__________</w:t>
      </w:r>
    </w:p>
    <w:p w:rsidR="00586FD7" w:rsidRPr="001A2426" w:rsidRDefault="00586FD7" w:rsidP="009468F1">
      <w:pPr>
        <w:autoSpaceDE w:val="0"/>
        <w:autoSpaceDN w:val="0"/>
        <w:adjustRightInd w:val="0"/>
        <w:spacing w:after="0" w:line="240" w:lineRule="auto"/>
        <w:ind w:left="4820"/>
        <w:jc w:val="both"/>
        <w:rPr>
          <w:rFonts w:ascii="Times New Roman" w:hAnsi="Times New Roman" w:cs="Times New Roman"/>
          <w:sz w:val="24"/>
          <w:szCs w:val="24"/>
          <w:vertAlign w:val="superscript"/>
        </w:rPr>
      </w:pPr>
      <w:r w:rsidRPr="001A2426">
        <w:rPr>
          <w:rFonts w:ascii="Times New Roman" w:hAnsi="Times New Roman" w:cs="Times New Roman"/>
          <w:sz w:val="24"/>
          <w:szCs w:val="24"/>
        </w:rPr>
        <w:t xml:space="preserve"> </w:t>
      </w:r>
      <w:r w:rsidRPr="001A2426">
        <w:rPr>
          <w:rFonts w:ascii="Times New Roman" w:hAnsi="Times New Roman" w:cs="Times New Roman"/>
          <w:sz w:val="24"/>
          <w:szCs w:val="24"/>
          <w:vertAlign w:val="superscript"/>
        </w:rPr>
        <w:t>(</w:t>
      </w:r>
      <w:r w:rsidR="008D0CE1" w:rsidRPr="001A2426">
        <w:rPr>
          <w:rFonts w:ascii="Times New Roman" w:hAnsi="Times New Roman" w:cs="Times New Roman"/>
          <w:sz w:val="24"/>
          <w:szCs w:val="24"/>
          <w:vertAlign w:val="superscript"/>
        </w:rPr>
        <w:t>наименование населенного пункта (его части)</w:t>
      </w:r>
    </w:p>
    <w:p w:rsidR="00FE67EE" w:rsidRPr="001A2426" w:rsidRDefault="001A2426" w:rsidP="009468F1">
      <w:pPr>
        <w:autoSpaceDE w:val="0"/>
        <w:autoSpaceDN w:val="0"/>
        <w:adjustRightInd w:val="0"/>
        <w:spacing w:after="0" w:line="240" w:lineRule="auto"/>
        <w:jc w:val="both"/>
        <w:rPr>
          <w:rFonts w:ascii="Times New Roman" w:hAnsi="Times New Roman" w:cs="Times New Roman"/>
          <w:sz w:val="24"/>
          <w:szCs w:val="24"/>
        </w:rPr>
      </w:pPr>
      <w:r w:rsidRPr="001A2426">
        <w:rPr>
          <w:rFonts w:ascii="Times New Roman" w:hAnsi="Times New Roman" w:cs="Times New Roman"/>
          <w:sz w:val="24"/>
          <w:szCs w:val="24"/>
        </w:rPr>
        <w:t xml:space="preserve">Кичменгско-Городецкого </w:t>
      </w:r>
      <w:r w:rsidR="00586FD7" w:rsidRPr="001A2426">
        <w:rPr>
          <w:rFonts w:ascii="Times New Roman" w:hAnsi="Times New Roman" w:cs="Times New Roman"/>
          <w:sz w:val="24"/>
          <w:szCs w:val="24"/>
        </w:rPr>
        <w:t>муниципального округа</w:t>
      </w:r>
      <w:r w:rsidR="00FE67EE" w:rsidRPr="001A2426">
        <w:rPr>
          <w:rFonts w:ascii="Times New Roman" w:hAnsi="Times New Roman" w:cs="Times New Roman"/>
          <w:sz w:val="24"/>
          <w:szCs w:val="24"/>
        </w:rPr>
        <w:t xml:space="preserve"> в количестве ___ человек в</w:t>
      </w:r>
      <w:r w:rsidR="00586FD7" w:rsidRPr="001A2426">
        <w:rPr>
          <w:rFonts w:ascii="Times New Roman" w:hAnsi="Times New Roman" w:cs="Times New Roman"/>
          <w:sz w:val="24"/>
          <w:szCs w:val="24"/>
        </w:rPr>
        <w:t xml:space="preserve"> </w:t>
      </w:r>
      <w:r w:rsidR="00FE67EE" w:rsidRPr="001A2426">
        <w:rPr>
          <w:rFonts w:ascii="Times New Roman" w:hAnsi="Times New Roman" w:cs="Times New Roman"/>
          <w:sz w:val="24"/>
          <w:szCs w:val="24"/>
        </w:rPr>
        <w:t>следующем составе:</w:t>
      </w:r>
    </w:p>
    <w:bookmarkEnd w:id="6"/>
    <w:p w:rsidR="00FE67EE" w:rsidRPr="001A2426" w:rsidRDefault="00FE67EE" w:rsidP="009468F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19"/>
        <w:gridCol w:w="3630"/>
      </w:tblGrid>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8D0CE1" w:rsidP="00FE67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E67EE" w:rsidRPr="00FC5136" w:rsidRDefault="00FE67EE" w:rsidP="00FE67EE">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sz w:val="28"/>
                <w:szCs w:val="28"/>
              </w:rPr>
              <w:t>п/п</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sz w:val="28"/>
                <w:szCs w:val="28"/>
              </w:rPr>
              <w:t>Ф.И.О.</w:t>
            </w:r>
            <w:r w:rsidR="008D0CE1">
              <w:rPr>
                <w:rFonts w:ascii="Times New Roman" w:hAnsi="Times New Roman" w:cs="Times New Roman"/>
                <w:sz w:val="28"/>
                <w:szCs w:val="28"/>
              </w:rPr>
              <w:t xml:space="preserve"> (последнее – при наличии)</w:t>
            </w: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sz w:val="28"/>
                <w:szCs w:val="28"/>
              </w:rPr>
              <w:t>Домашний адрес</w:t>
            </w: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4.</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5.</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6.</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7.</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8D0CE1" w:rsidP="00FE67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8</w:t>
            </w:r>
            <w:r w:rsidR="00FE67EE" w:rsidRPr="00FC5136">
              <w:rPr>
                <w:rFonts w:ascii="Times New Roman" w:hAnsi="Times New Roman" w:cs="Times New Roman"/>
                <w:sz w:val="28"/>
                <w:szCs w:val="28"/>
              </w:rPr>
              <w:t>.</w:t>
            </w:r>
          </w:p>
        </w:tc>
        <w:tc>
          <w:tcPr>
            <w:tcW w:w="481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bl>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1A2426" w:rsidRDefault="001A2426" w:rsidP="00FE67EE">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FE67EE" w:rsidRPr="001A2426">
        <w:rPr>
          <w:rFonts w:ascii="Times New Roman" w:hAnsi="Times New Roman" w:cs="Times New Roman"/>
          <w:sz w:val="28"/>
          <w:szCs w:val="28"/>
        </w:rPr>
        <w:t xml:space="preserve"> целях осуществления территориального </w:t>
      </w:r>
      <w:r w:rsidRPr="001A2426">
        <w:rPr>
          <w:rFonts w:ascii="Times New Roman" w:hAnsi="Times New Roman" w:cs="Times New Roman"/>
          <w:sz w:val="28"/>
          <w:szCs w:val="28"/>
        </w:rPr>
        <w:t xml:space="preserve">общественного самоуправления по </w:t>
      </w:r>
      <w:r>
        <w:rPr>
          <w:rFonts w:ascii="Times New Roman" w:hAnsi="Times New Roman" w:cs="Times New Roman"/>
          <w:sz w:val="28"/>
          <w:szCs w:val="28"/>
        </w:rPr>
        <w:t>месту</w:t>
      </w:r>
      <w:r w:rsidR="00FE67EE" w:rsidRPr="001A2426">
        <w:rPr>
          <w:rFonts w:ascii="Times New Roman" w:hAnsi="Times New Roman" w:cs="Times New Roman"/>
          <w:sz w:val="28"/>
          <w:szCs w:val="28"/>
        </w:rPr>
        <w:t xml:space="preserve"> жительства просит Вас рассмотреть предложения по установлению границ</w:t>
      </w:r>
      <w:r w:rsidR="008D0CE1" w:rsidRPr="001A2426">
        <w:rPr>
          <w:rFonts w:ascii="Times New Roman" w:hAnsi="Times New Roman" w:cs="Times New Roman"/>
          <w:sz w:val="28"/>
          <w:szCs w:val="28"/>
        </w:rPr>
        <w:t xml:space="preserve"> </w:t>
      </w:r>
      <w:r w:rsidR="00E80CDF">
        <w:rPr>
          <w:rFonts w:ascii="Times New Roman" w:hAnsi="Times New Roman" w:cs="Times New Roman"/>
          <w:sz w:val="28"/>
          <w:szCs w:val="28"/>
        </w:rPr>
        <w:t xml:space="preserve">территории деятельности территориального общественного самоуправления </w:t>
      </w:r>
      <w:r w:rsidR="008D0CE1" w:rsidRPr="001A2426">
        <w:rPr>
          <w:rFonts w:ascii="Times New Roman" w:hAnsi="Times New Roman" w:cs="Times New Roman"/>
          <w:sz w:val="28"/>
          <w:szCs w:val="28"/>
        </w:rPr>
        <w:t>«</w:t>
      </w:r>
      <w:r w:rsidR="00FE67EE" w:rsidRPr="001A2426">
        <w:rPr>
          <w:rFonts w:ascii="Times New Roman" w:hAnsi="Times New Roman" w:cs="Times New Roman"/>
          <w:sz w:val="28"/>
          <w:szCs w:val="28"/>
        </w:rPr>
        <w:t>______________</w:t>
      </w:r>
      <w:r w:rsidR="008D0CE1" w:rsidRPr="001A2426">
        <w:rPr>
          <w:rFonts w:ascii="Times New Roman" w:hAnsi="Times New Roman" w:cs="Times New Roman"/>
          <w:sz w:val="28"/>
          <w:szCs w:val="28"/>
        </w:rPr>
        <w:t>__________________</w:t>
      </w:r>
      <w:r w:rsidR="00E80CDF">
        <w:rPr>
          <w:rFonts w:ascii="Times New Roman" w:hAnsi="Times New Roman" w:cs="Times New Roman"/>
          <w:sz w:val="28"/>
          <w:szCs w:val="28"/>
        </w:rPr>
        <w:t>__________________</w:t>
      </w:r>
      <w:r w:rsidR="008D0CE1" w:rsidRPr="001A2426">
        <w:rPr>
          <w:rFonts w:ascii="Times New Roman" w:hAnsi="Times New Roman" w:cs="Times New Roman"/>
          <w:sz w:val="28"/>
          <w:szCs w:val="28"/>
        </w:rPr>
        <w:t>»</w:t>
      </w:r>
      <w:r w:rsidR="00FE67EE" w:rsidRPr="001A2426">
        <w:rPr>
          <w:rFonts w:ascii="Times New Roman" w:hAnsi="Times New Roman" w:cs="Times New Roman"/>
          <w:sz w:val="28"/>
          <w:szCs w:val="28"/>
        </w:rPr>
        <w:t>.</w:t>
      </w:r>
    </w:p>
    <w:p w:rsidR="009468F1" w:rsidRPr="001A2426" w:rsidRDefault="00FE67EE" w:rsidP="00FE67EE">
      <w:pPr>
        <w:autoSpaceDE w:val="0"/>
        <w:autoSpaceDN w:val="0"/>
        <w:adjustRightInd w:val="0"/>
        <w:spacing w:line="240" w:lineRule="auto"/>
        <w:jc w:val="both"/>
        <w:rPr>
          <w:rFonts w:ascii="Times New Roman" w:hAnsi="Times New Roman" w:cs="Times New Roman"/>
          <w:sz w:val="28"/>
          <w:szCs w:val="28"/>
        </w:rPr>
      </w:pPr>
      <w:r w:rsidRPr="001A2426">
        <w:rPr>
          <w:rFonts w:ascii="Times New Roman" w:hAnsi="Times New Roman" w:cs="Times New Roman"/>
          <w:sz w:val="28"/>
          <w:szCs w:val="28"/>
        </w:rPr>
        <w:t xml:space="preserve">    Описание границ территории:</w:t>
      </w:r>
      <w:r w:rsidR="00E80CDF">
        <w:rPr>
          <w:rFonts w:ascii="Times New Roman" w:hAnsi="Times New Roman" w:cs="Times New Roman"/>
          <w:sz w:val="28"/>
          <w:szCs w:val="28"/>
        </w:rPr>
        <w:t xml:space="preserve"> </w:t>
      </w:r>
      <w:r w:rsidR="008D0CE1" w:rsidRPr="001A2426">
        <w:rPr>
          <w:rFonts w:ascii="Times New Roman" w:hAnsi="Times New Roman" w:cs="Times New Roman"/>
          <w:sz w:val="28"/>
          <w:szCs w:val="28"/>
        </w:rPr>
        <w:t>_____</w:t>
      </w:r>
      <w:r w:rsidR="00E80CDF">
        <w:rPr>
          <w:rFonts w:ascii="Times New Roman" w:hAnsi="Times New Roman" w:cs="Times New Roman"/>
          <w:sz w:val="28"/>
          <w:szCs w:val="28"/>
        </w:rPr>
        <w:t>_________________________________</w:t>
      </w:r>
      <w:r w:rsidRPr="001A2426">
        <w:rPr>
          <w:rFonts w:ascii="Times New Roman" w:hAnsi="Times New Roman" w:cs="Times New Roman"/>
          <w:sz w:val="28"/>
          <w:szCs w:val="28"/>
        </w:rPr>
        <w:t xml:space="preserve"> </w:t>
      </w:r>
    </w:p>
    <w:p w:rsidR="008D0CE1" w:rsidRDefault="00FE67EE" w:rsidP="00FE67EE">
      <w:pPr>
        <w:autoSpaceDE w:val="0"/>
        <w:autoSpaceDN w:val="0"/>
        <w:adjustRightInd w:val="0"/>
        <w:spacing w:line="240" w:lineRule="auto"/>
        <w:jc w:val="both"/>
        <w:rPr>
          <w:rFonts w:ascii="Times New Roman" w:hAnsi="Times New Roman" w:cs="Times New Roman"/>
        </w:rPr>
      </w:pPr>
      <w:r w:rsidRPr="00FC5136">
        <w:rPr>
          <w:rFonts w:ascii="Times New Roman" w:hAnsi="Times New Roman" w:cs="Times New Roman"/>
        </w:rPr>
        <w:t>______________________________________</w:t>
      </w:r>
      <w:r w:rsidR="008D0CE1">
        <w:rPr>
          <w:rFonts w:ascii="Times New Roman" w:hAnsi="Times New Roman" w:cs="Times New Roman"/>
        </w:rPr>
        <w:t>____________________________</w:t>
      </w:r>
      <w:r w:rsidR="009468F1">
        <w:rPr>
          <w:rFonts w:ascii="Times New Roman" w:hAnsi="Times New Roman" w:cs="Times New Roman"/>
        </w:rPr>
        <w:t>___________________</w:t>
      </w:r>
    </w:p>
    <w:p w:rsidR="008D0CE1"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w:t>
      </w:r>
      <w:r w:rsidR="009468F1">
        <w:rPr>
          <w:rFonts w:ascii="Times New Roman" w:hAnsi="Times New Roman" w:cs="Times New Roman"/>
        </w:rPr>
        <w:t>__________________</w:t>
      </w:r>
    </w:p>
    <w:p w:rsidR="009468F1"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w:t>
      </w:r>
    </w:p>
    <w:p w:rsidR="009468F1"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9468F1"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E67EE" w:rsidRPr="00FC5136"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________</w:t>
      </w:r>
      <w:r w:rsidR="009468F1">
        <w:rPr>
          <w:rFonts w:ascii="Times New Roman" w:hAnsi="Times New Roman" w:cs="Times New Roman"/>
        </w:rPr>
        <w:t>____________________________________________________________________________</w:t>
      </w:r>
      <w:r w:rsidR="00FE67EE" w:rsidRPr="00FC5136">
        <w:rPr>
          <w:rFonts w:ascii="Times New Roman" w:hAnsi="Times New Roman" w:cs="Times New Roman"/>
        </w:rPr>
        <w:t>.</w:t>
      </w:r>
    </w:p>
    <w:p w:rsidR="00FE67EE" w:rsidRPr="00E80CDF" w:rsidRDefault="00FE67EE" w:rsidP="00FE67EE">
      <w:pPr>
        <w:autoSpaceDE w:val="0"/>
        <w:autoSpaceDN w:val="0"/>
        <w:adjustRightInd w:val="0"/>
        <w:spacing w:line="240" w:lineRule="auto"/>
        <w:jc w:val="both"/>
        <w:rPr>
          <w:rFonts w:ascii="Times New Roman" w:hAnsi="Times New Roman" w:cs="Times New Roman"/>
          <w:sz w:val="28"/>
          <w:szCs w:val="28"/>
        </w:rPr>
      </w:pPr>
      <w:r w:rsidRPr="00E80CDF">
        <w:rPr>
          <w:rFonts w:ascii="Times New Roman" w:hAnsi="Times New Roman" w:cs="Times New Roman"/>
          <w:sz w:val="28"/>
          <w:szCs w:val="28"/>
        </w:rPr>
        <w:t xml:space="preserve">    Приложение: согласие  на  обработку  персональных  данных  </w:t>
      </w:r>
      <w:r w:rsidR="008D0CE1" w:rsidRPr="00E80CDF">
        <w:rPr>
          <w:rFonts w:ascii="Times New Roman" w:hAnsi="Times New Roman" w:cs="Times New Roman"/>
          <w:sz w:val="28"/>
          <w:szCs w:val="28"/>
        </w:rPr>
        <w:br/>
      </w:r>
      <w:r w:rsidRPr="00E80CDF">
        <w:rPr>
          <w:rFonts w:ascii="Times New Roman" w:hAnsi="Times New Roman" w:cs="Times New Roman"/>
          <w:sz w:val="28"/>
          <w:szCs w:val="28"/>
        </w:rPr>
        <w:t>в  отношении</w:t>
      </w:r>
      <w:r w:rsidR="008D0CE1" w:rsidRPr="00E80CDF">
        <w:rPr>
          <w:rFonts w:ascii="Times New Roman" w:hAnsi="Times New Roman" w:cs="Times New Roman"/>
          <w:sz w:val="28"/>
          <w:szCs w:val="28"/>
        </w:rPr>
        <w:t xml:space="preserve"> </w:t>
      </w:r>
      <w:r w:rsidRPr="00E80CDF">
        <w:rPr>
          <w:rFonts w:ascii="Times New Roman" w:hAnsi="Times New Roman" w:cs="Times New Roman"/>
          <w:sz w:val="28"/>
          <w:szCs w:val="28"/>
        </w:rPr>
        <w:t xml:space="preserve">каждого  члена  инициативной  группы  в  соответствии </w:t>
      </w:r>
      <w:r w:rsidR="008D0CE1" w:rsidRPr="00E80CDF">
        <w:rPr>
          <w:rFonts w:ascii="Times New Roman" w:hAnsi="Times New Roman" w:cs="Times New Roman"/>
          <w:sz w:val="28"/>
          <w:szCs w:val="28"/>
        </w:rPr>
        <w:br/>
      </w:r>
      <w:r w:rsidRPr="00E80CDF">
        <w:rPr>
          <w:rFonts w:ascii="Times New Roman" w:hAnsi="Times New Roman" w:cs="Times New Roman"/>
          <w:sz w:val="28"/>
          <w:szCs w:val="28"/>
        </w:rPr>
        <w:t xml:space="preserve">с Федеральным </w:t>
      </w:r>
      <w:hyperlink r:id="rId58" w:history="1">
        <w:r w:rsidRPr="00E80CDF">
          <w:rPr>
            <w:rFonts w:ascii="Times New Roman" w:hAnsi="Times New Roman" w:cs="Times New Roman"/>
            <w:sz w:val="28"/>
            <w:szCs w:val="28"/>
          </w:rPr>
          <w:t>законом</w:t>
        </w:r>
      </w:hyperlink>
      <w:r w:rsidR="008D0CE1" w:rsidRPr="00E80CDF">
        <w:rPr>
          <w:rFonts w:ascii="Times New Roman" w:hAnsi="Times New Roman" w:cs="Times New Roman"/>
          <w:sz w:val="28"/>
          <w:szCs w:val="28"/>
        </w:rPr>
        <w:t xml:space="preserve"> </w:t>
      </w:r>
      <w:r w:rsidRPr="00E80CDF">
        <w:rPr>
          <w:rFonts w:ascii="Times New Roman" w:hAnsi="Times New Roman" w:cs="Times New Roman"/>
          <w:sz w:val="28"/>
          <w:szCs w:val="28"/>
        </w:rPr>
        <w:t xml:space="preserve">от   27   июля   2006   года   </w:t>
      </w:r>
      <w:r w:rsidR="008D0CE1" w:rsidRPr="00E80CDF">
        <w:rPr>
          <w:rFonts w:ascii="Times New Roman" w:hAnsi="Times New Roman" w:cs="Times New Roman"/>
          <w:sz w:val="28"/>
          <w:szCs w:val="28"/>
        </w:rPr>
        <w:t xml:space="preserve">№   152-ФЗ   </w:t>
      </w:r>
      <w:r w:rsidR="008D0CE1" w:rsidRPr="00E80CDF">
        <w:rPr>
          <w:rFonts w:ascii="Times New Roman" w:hAnsi="Times New Roman" w:cs="Times New Roman"/>
          <w:sz w:val="28"/>
          <w:szCs w:val="28"/>
        </w:rPr>
        <w:br/>
        <w:t>«О   персональных   данных»</w:t>
      </w:r>
      <w:r w:rsidR="00E80CDF">
        <w:rPr>
          <w:rFonts w:ascii="Times New Roman" w:hAnsi="Times New Roman" w:cs="Times New Roman"/>
          <w:sz w:val="28"/>
          <w:szCs w:val="28"/>
        </w:rPr>
        <w:t>.</w:t>
      </w:r>
    </w:p>
    <w:p w:rsidR="008D0CE1" w:rsidRPr="00E80CDF" w:rsidRDefault="008D0CE1" w:rsidP="00FE67EE">
      <w:pPr>
        <w:autoSpaceDE w:val="0"/>
        <w:autoSpaceDN w:val="0"/>
        <w:adjustRightInd w:val="0"/>
        <w:spacing w:line="240" w:lineRule="auto"/>
        <w:jc w:val="both"/>
        <w:rPr>
          <w:rFonts w:ascii="Times New Roman" w:hAnsi="Times New Roman" w:cs="Times New Roman"/>
          <w:sz w:val="28"/>
          <w:szCs w:val="28"/>
        </w:rPr>
      </w:pPr>
    </w:p>
    <w:p w:rsidR="00FE67EE" w:rsidRPr="00E80CDF" w:rsidRDefault="008D0CE1" w:rsidP="00FE67EE">
      <w:pPr>
        <w:autoSpaceDE w:val="0"/>
        <w:autoSpaceDN w:val="0"/>
        <w:adjustRightInd w:val="0"/>
        <w:spacing w:line="240" w:lineRule="auto"/>
        <w:jc w:val="both"/>
        <w:rPr>
          <w:rFonts w:ascii="Times New Roman" w:hAnsi="Times New Roman" w:cs="Times New Roman"/>
          <w:sz w:val="28"/>
          <w:szCs w:val="28"/>
        </w:rPr>
      </w:pPr>
      <w:r w:rsidRPr="00E80CDF">
        <w:rPr>
          <w:rFonts w:ascii="Times New Roman" w:hAnsi="Times New Roman" w:cs="Times New Roman"/>
          <w:sz w:val="28"/>
          <w:szCs w:val="28"/>
        </w:rPr>
        <w:t>«_</w:t>
      </w:r>
      <w:proofErr w:type="gramStart"/>
      <w:r w:rsidRPr="00E80CDF">
        <w:rPr>
          <w:rFonts w:ascii="Times New Roman" w:hAnsi="Times New Roman" w:cs="Times New Roman"/>
          <w:sz w:val="28"/>
          <w:szCs w:val="28"/>
        </w:rPr>
        <w:t xml:space="preserve">_»   </w:t>
      </w:r>
      <w:proofErr w:type="gramEnd"/>
      <w:r w:rsidR="00FE67EE" w:rsidRPr="00E80CDF">
        <w:rPr>
          <w:rFonts w:ascii="Times New Roman" w:hAnsi="Times New Roman" w:cs="Times New Roman"/>
          <w:sz w:val="28"/>
          <w:szCs w:val="28"/>
        </w:rPr>
        <w:t>___________ 20__ года</w:t>
      </w:r>
    </w:p>
    <w:p w:rsidR="00FE67EE" w:rsidRPr="00E80CDF" w:rsidRDefault="00FE67EE" w:rsidP="00FE67EE">
      <w:pPr>
        <w:autoSpaceDE w:val="0"/>
        <w:autoSpaceDN w:val="0"/>
        <w:adjustRightInd w:val="0"/>
        <w:spacing w:line="240" w:lineRule="auto"/>
        <w:jc w:val="both"/>
        <w:rPr>
          <w:rFonts w:ascii="Times New Roman" w:hAnsi="Times New Roman" w:cs="Times New Roman"/>
          <w:sz w:val="20"/>
          <w:szCs w:val="20"/>
        </w:rPr>
      </w:pPr>
      <w:r w:rsidRPr="00E80CDF">
        <w:rPr>
          <w:rFonts w:ascii="Times New Roman" w:hAnsi="Times New Roman" w:cs="Times New Roman"/>
          <w:sz w:val="20"/>
          <w:szCs w:val="20"/>
        </w:rPr>
        <w:t xml:space="preserve"> (дата подачи заявления)</w:t>
      </w: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FE67EE" w:rsidRPr="00E80CDF" w:rsidRDefault="00FE67EE" w:rsidP="009468F1">
      <w:pPr>
        <w:autoSpaceDE w:val="0"/>
        <w:autoSpaceDN w:val="0"/>
        <w:adjustRightInd w:val="0"/>
        <w:spacing w:after="0" w:line="240" w:lineRule="auto"/>
        <w:jc w:val="both"/>
        <w:rPr>
          <w:rFonts w:ascii="Times New Roman" w:hAnsi="Times New Roman" w:cs="Times New Roman"/>
          <w:sz w:val="28"/>
          <w:szCs w:val="28"/>
        </w:rPr>
      </w:pPr>
      <w:r w:rsidRPr="00E80CDF">
        <w:rPr>
          <w:rFonts w:ascii="Times New Roman" w:hAnsi="Times New Roman" w:cs="Times New Roman"/>
          <w:sz w:val="28"/>
          <w:szCs w:val="28"/>
        </w:rPr>
        <w:t>Члены инициативной группы:</w:t>
      </w: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FE67EE" w:rsidRPr="00E80CDF" w:rsidRDefault="00FE67EE" w:rsidP="009468F1">
      <w:pPr>
        <w:autoSpaceDE w:val="0"/>
        <w:autoSpaceDN w:val="0"/>
        <w:adjustRightInd w:val="0"/>
        <w:spacing w:after="0" w:line="240" w:lineRule="auto"/>
        <w:jc w:val="both"/>
        <w:rPr>
          <w:rFonts w:ascii="Times New Roman" w:hAnsi="Times New Roman" w:cs="Times New Roman"/>
          <w:sz w:val="28"/>
          <w:szCs w:val="28"/>
        </w:rPr>
      </w:pPr>
      <w:r w:rsidRPr="00E80CDF">
        <w:rPr>
          <w:rFonts w:ascii="Times New Roman" w:hAnsi="Times New Roman" w:cs="Times New Roman"/>
          <w:sz w:val="28"/>
          <w:szCs w:val="28"/>
        </w:rPr>
        <w:t>___________ ______________________</w:t>
      </w:r>
    </w:p>
    <w:p w:rsidR="008D0CE1" w:rsidRPr="00E80CDF" w:rsidRDefault="00FE67EE"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E80CDF">
        <w:rPr>
          <w:rFonts w:ascii="Times New Roman" w:hAnsi="Times New Roman" w:cs="Times New Roman"/>
          <w:sz w:val="28"/>
          <w:szCs w:val="28"/>
          <w:vertAlign w:val="superscript"/>
        </w:rPr>
        <w:t xml:space="preserve"> </w:t>
      </w:r>
      <w:r w:rsidR="008D0CE1" w:rsidRPr="00E80CDF">
        <w:rPr>
          <w:rFonts w:ascii="Times New Roman" w:hAnsi="Times New Roman" w:cs="Times New Roman"/>
          <w:sz w:val="28"/>
          <w:szCs w:val="28"/>
          <w:vertAlign w:val="superscript"/>
        </w:rPr>
        <w:t xml:space="preserve">       </w:t>
      </w:r>
      <w:r w:rsidRPr="00E80CDF">
        <w:rPr>
          <w:rFonts w:ascii="Times New Roman" w:hAnsi="Times New Roman" w:cs="Times New Roman"/>
          <w:sz w:val="28"/>
          <w:szCs w:val="28"/>
          <w:vertAlign w:val="superscript"/>
        </w:rPr>
        <w:t xml:space="preserve"> подпись           </w:t>
      </w:r>
      <w:r w:rsidR="008D0CE1" w:rsidRPr="00E80CDF">
        <w:rPr>
          <w:rFonts w:ascii="Times New Roman" w:hAnsi="Times New Roman" w:cs="Times New Roman"/>
          <w:sz w:val="28"/>
          <w:szCs w:val="28"/>
          <w:vertAlign w:val="superscript"/>
        </w:rPr>
        <w:t xml:space="preserve">     </w:t>
      </w:r>
      <w:r w:rsidRPr="00E80CDF">
        <w:rPr>
          <w:rFonts w:ascii="Times New Roman" w:hAnsi="Times New Roman" w:cs="Times New Roman"/>
          <w:sz w:val="28"/>
          <w:szCs w:val="28"/>
          <w:vertAlign w:val="superscript"/>
        </w:rPr>
        <w:t>Ф.И.О.</w:t>
      </w:r>
      <w:r w:rsidR="008D0CE1" w:rsidRPr="00E80CDF">
        <w:rPr>
          <w:rFonts w:ascii="Times New Roman" w:hAnsi="Times New Roman" w:cs="Times New Roman"/>
          <w:sz w:val="28"/>
          <w:szCs w:val="28"/>
          <w:vertAlign w:val="superscript"/>
        </w:rPr>
        <w:t xml:space="preserve"> (последнее – при наличии)</w:t>
      </w: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FE67EE" w:rsidRPr="00E80CDF" w:rsidRDefault="00FE67EE" w:rsidP="009468F1">
      <w:pPr>
        <w:autoSpaceDE w:val="0"/>
        <w:autoSpaceDN w:val="0"/>
        <w:adjustRightInd w:val="0"/>
        <w:spacing w:after="0" w:line="240" w:lineRule="auto"/>
        <w:jc w:val="both"/>
        <w:rPr>
          <w:rFonts w:ascii="Times New Roman" w:hAnsi="Times New Roman" w:cs="Times New Roman"/>
          <w:sz w:val="28"/>
          <w:szCs w:val="28"/>
        </w:rPr>
      </w:pPr>
      <w:r w:rsidRPr="00E80CDF">
        <w:rPr>
          <w:rFonts w:ascii="Times New Roman" w:hAnsi="Times New Roman" w:cs="Times New Roman"/>
          <w:sz w:val="28"/>
          <w:szCs w:val="28"/>
        </w:rPr>
        <w:t>___________ ______________________</w:t>
      </w: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E80CDF">
        <w:rPr>
          <w:rFonts w:ascii="Times New Roman" w:hAnsi="Times New Roman" w:cs="Times New Roman"/>
          <w:sz w:val="28"/>
          <w:szCs w:val="28"/>
          <w:vertAlign w:val="superscript"/>
        </w:rPr>
        <w:t xml:space="preserve">         подпись                Ф.И.О. (последнее – при наличии)</w:t>
      </w:r>
    </w:p>
    <w:p w:rsidR="008D0CE1"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FE67EE" w:rsidRPr="00E80CDF" w:rsidRDefault="00FE67EE" w:rsidP="009468F1">
      <w:pPr>
        <w:autoSpaceDE w:val="0"/>
        <w:autoSpaceDN w:val="0"/>
        <w:adjustRightInd w:val="0"/>
        <w:spacing w:after="0" w:line="240" w:lineRule="auto"/>
        <w:jc w:val="both"/>
        <w:rPr>
          <w:rFonts w:ascii="Times New Roman" w:hAnsi="Times New Roman" w:cs="Times New Roman"/>
          <w:sz w:val="28"/>
          <w:szCs w:val="28"/>
        </w:rPr>
      </w:pPr>
      <w:r w:rsidRPr="00E80CDF">
        <w:rPr>
          <w:rFonts w:ascii="Times New Roman" w:hAnsi="Times New Roman" w:cs="Times New Roman"/>
          <w:sz w:val="28"/>
          <w:szCs w:val="28"/>
        </w:rPr>
        <w:t>___________ ______________________</w:t>
      </w:r>
    </w:p>
    <w:p w:rsidR="00FE67EE" w:rsidRPr="00E80CDF" w:rsidRDefault="008D0CE1" w:rsidP="009468F1">
      <w:pPr>
        <w:autoSpaceDE w:val="0"/>
        <w:autoSpaceDN w:val="0"/>
        <w:adjustRightInd w:val="0"/>
        <w:spacing w:after="0" w:line="240" w:lineRule="auto"/>
        <w:jc w:val="both"/>
        <w:rPr>
          <w:rFonts w:ascii="Times New Roman" w:hAnsi="Times New Roman" w:cs="Times New Roman"/>
          <w:sz w:val="28"/>
          <w:szCs w:val="28"/>
        </w:rPr>
      </w:pPr>
      <w:r w:rsidRPr="00E80CDF">
        <w:rPr>
          <w:rFonts w:ascii="Times New Roman" w:hAnsi="Times New Roman" w:cs="Times New Roman"/>
          <w:sz w:val="28"/>
          <w:szCs w:val="28"/>
          <w:vertAlign w:val="superscript"/>
        </w:rPr>
        <w:t xml:space="preserve">         подпись                Ф.И.О. (последнее – при наличии)</w:t>
      </w:r>
    </w:p>
    <w:p w:rsidR="00FE67EE" w:rsidRPr="00E80CDF"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8D0CE1" w:rsidRDefault="008D0CE1">
      <w:pPr>
        <w:rPr>
          <w:rFonts w:ascii="Times New Roman" w:hAnsi="Times New Roman" w:cs="Times New Roman"/>
          <w:sz w:val="28"/>
          <w:szCs w:val="28"/>
        </w:rPr>
      </w:pPr>
      <w:r>
        <w:rPr>
          <w:rFonts w:ascii="Times New Roman" w:hAnsi="Times New Roman" w:cs="Times New Roman"/>
          <w:sz w:val="28"/>
          <w:szCs w:val="28"/>
        </w:rPr>
        <w:br w:type="page"/>
      </w:r>
    </w:p>
    <w:p w:rsidR="008D0CE1" w:rsidRPr="00FC5136" w:rsidRDefault="008D0CE1" w:rsidP="008D0CE1">
      <w:pPr>
        <w:autoSpaceDE w:val="0"/>
        <w:autoSpaceDN w:val="0"/>
        <w:adjustRightInd w:val="0"/>
        <w:spacing w:after="0" w:line="240" w:lineRule="auto"/>
        <w:ind w:left="5103"/>
        <w:outlineLvl w:val="0"/>
        <w:rPr>
          <w:rFonts w:ascii="Times New Roman" w:hAnsi="Times New Roman" w:cs="Times New Roman"/>
          <w:sz w:val="28"/>
          <w:szCs w:val="28"/>
        </w:rPr>
      </w:pPr>
      <w:r w:rsidRPr="00FC513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8D0CE1" w:rsidRPr="00FC5136" w:rsidRDefault="008D0CE1" w:rsidP="008D0CE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к Положению</w:t>
      </w:r>
    </w:p>
    <w:p w:rsidR="008D0CE1" w:rsidRDefault="008D0CE1" w:rsidP="008D0CE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 xml:space="preserve">о территориальном общественном </w:t>
      </w:r>
    </w:p>
    <w:p w:rsidR="008D0CE1" w:rsidRPr="00FC5136" w:rsidRDefault="008D0CE1" w:rsidP="008D0CE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самоуправлении</w:t>
      </w:r>
      <w:r>
        <w:rPr>
          <w:rFonts w:ascii="Times New Roman" w:hAnsi="Times New Roman" w:cs="Times New Roman"/>
          <w:sz w:val="28"/>
          <w:szCs w:val="28"/>
        </w:rPr>
        <w:t xml:space="preserve"> </w:t>
      </w:r>
      <w:r w:rsidRPr="00FC5136">
        <w:rPr>
          <w:rFonts w:ascii="Times New Roman" w:hAnsi="Times New Roman" w:cs="Times New Roman"/>
          <w:sz w:val="28"/>
          <w:szCs w:val="28"/>
        </w:rPr>
        <w:t xml:space="preserve">в </w:t>
      </w:r>
      <w:r w:rsidR="00E80CDF" w:rsidRPr="00E80CDF">
        <w:rPr>
          <w:rFonts w:ascii="Times New Roman" w:hAnsi="Times New Roman" w:cs="Times New Roman"/>
          <w:sz w:val="28"/>
          <w:szCs w:val="28"/>
        </w:rPr>
        <w:t>Кичменгско-Городецко</w:t>
      </w:r>
      <w:r w:rsidR="00E80CDF">
        <w:rPr>
          <w:rFonts w:ascii="Times New Roman" w:hAnsi="Times New Roman" w:cs="Times New Roman"/>
          <w:sz w:val="28"/>
          <w:szCs w:val="28"/>
        </w:rPr>
        <w:t>м</w:t>
      </w:r>
      <w:r w:rsidR="00E80CDF" w:rsidRPr="00E80CDF">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 Вологодской области</w:t>
      </w:r>
    </w:p>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bookmarkStart w:id="7" w:name="Par364"/>
      <w:bookmarkEnd w:id="7"/>
      <w:r w:rsidRPr="009468F1">
        <w:rPr>
          <w:rFonts w:ascii="Times New Roman" w:hAnsi="Times New Roman" w:cs="Times New Roman"/>
          <w:sz w:val="28"/>
          <w:szCs w:val="28"/>
        </w:rPr>
        <w:t>ПРОТОКОЛ</w:t>
      </w: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собрания инициативной группы по организации</w:t>
      </w: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территориального общественного самоуправления</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r w:rsidR="008D0CE1" w:rsidRPr="009468F1">
        <w:rPr>
          <w:rFonts w:ascii="Times New Roman" w:hAnsi="Times New Roman" w:cs="Times New Roman"/>
          <w:sz w:val="28"/>
          <w:szCs w:val="28"/>
        </w:rPr>
        <w:t>«</w:t>
      </w:r>
      <w:r w:rsidRPr="009468F1">
        <w:rPr>
          <w:rFonts w:ascii="Times New Roman" w:hAnsi="Times New Roman" w:cs="Times New Roman"/>
          <w:sz w:val="28"/>
          <w:szCs w:val="28"/>
        </w:rPr>
        <w:t>_________________________________________</w:t>
      </w:r>
      <w:r w:rsidR="008D0CE1" w:rsidRPr="009468F1">
        <w:rPr>
          <w:rFonts w:ascii="Times New Roman" w:hAnsi="Times New Roman" w:cs="Times New Roman"/>
          <w:sz w:val="28"/>
          <w:szCs w:val="28"/>
        </w:rPr>
        <w:t>____»</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w:t>
      </w:r>
      <w:r w:rsidR="00FE67EE" w:rsidRPr="009468F1">
        <w:rPr>
          <w:rFonts w:ascii="Times New Roman" w:hAnsi="Times New Roman" w:cs="Times New Roman"/>
          <w:sz w:val="28"/>
          <w:szCs w:val="28"/>
        </w:rPr>
        <w:t xml:space="preserve">                                         "__"__________ 20__ года</w:t>
      </w:r>
    </w:p>
    <w:p w:rsidR="00FE67EE" w:rsidRPr="009468F1" w:rsidRDefault="008D0CE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(наименование населенного пункта)</w:t>
      </w:r>
    </w:p>
    <w:p w:rsidR="008D0CE1"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p>
    <w:p w:rsidR="008D0CE1" w:rsidRPr="009468F1" w:rsidRDefault="00E80CDF" w:rsidP="009468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r w:rsidR="00FE67EE" w:rsidRPr="009468F1">
        <w:rPr>
          <w:rFonts w:ascii="Times New Roman" w:hAnsi="Times New Roman" w:cs="Times New Roman"/>
          <w:sz w:val="28"/>
          <w:szCs w:val="28"/>
        </w:rPr>
        <w:t xml:space="preserve"> жители   </w:t>
      </w:r>
      <w:r w:rsidR="008D0CE1" w:rsidRPr="009468F1">
        <w:rPr>
          <w:rFonts w:ascii="Times New Roman" w:hAnsi="Times New Roman" w:cs="Times New Roman"/>
          <w:sz w:val="28"/>
          <w:szCs w:val="28"/>
        </w:rPr>
        <w:t>______________________________________</w:t>
      </w:r>
    </w:p>
    <w:p w:rsidR="008D0CE1" w:rsidRPr="009468F1" w:rsidRDefault="008D0CE1" w:rsidP="009468F1">
      <w:pPr>
        <w:autoSpaceDE w:val="0"/>
        <w:autoSpaceDN w:val="0"/>
        <w:adjustRightInd w:val="0"/>
        <w:spacing w:after="0" w:line="240" w:lineRule="auto"/>
        <w:ind w:left="4820"/>
        <w:jc w:val="both"/>
        <w:rPr>
          <w:rFonts w:ascii="Times New Roman" w:hAnsi="Times New Roman" w:cs="Times New Roman"/>
          <w:sz w:val="28"/>
          <w:szCs w:val="28"/>
          <w:vertAlign w:val="superscript"/>
        </w:rPr>
      </w:pPr>
      <w:r w:rsidRPr="009468F1">
        <w:rPr>
          <w:rFonts w:ascii="Times New Roman" w:hAnsi="Times New Roman" w:cs="Times New Roman"/>
          <w:sz w:val="28"/>
          <w:szCs w:val="28"/>
        </w:rPr>
        <w:t xml:space="preserve"> </w:t>
      </w:r>
      <w:r w:rsidRPr="009468F1">
        <w:rPr>
          <w:rFonts w:ascii="Times New Roman" w:hAnsi="Times New Roman" w:cs="Times New Roman"/>
          <w:sz w:val="28"/>
          <w:szCs w:val="28"/>
          <w:vertAlign w:val="superscript"/>
        </w:rPr>
        <w:t>(наименование населенного пункта (его части)</w:t>
      </w:r>
    </w:p>
    <w:p w:rsidR="00FE67EE" w:rsidRPr="009468F1" w:rsidRDefault="00E80CDF" w:rsidP="009468F1">
      <w:pPr>
        <w:autoSpaceDE w:val="0"/>
        <w:autoSpaceDN w:val="0"/>
        <w:adjustRightInd w:val="0"/>
        <w:spacing w:after="0" w:line="240" w:lineRule="auto"/>
        <w:jc w:val="both"/>
        <w:rPr>
          <w:rFonts w:ascii="Times New Roman" w:hAnsi="Times New Roman" w:cs="Times New Roman"/>
          <w:sz w:val="28"/>
          <w:szCs w:val="28"/>
        </w:rPr>
      </w:pPr>
      <w:r w:rsidRPr="00E80CDF">
        <w:rPr>
          <w:rFonts w:ascii="Times New Roman" w:hAnsi="Times New Roman" w:cs="Times New Roman"/>
          <w:sz w:val="28"/>
          <w:szCs w:val="28"/>
        </w:rPr>
        <w:t xml:space="preserve">Кичменгско-Городецкого </w:t>
      </w:r>
      <w:r w:rsidR="008D0CE1" w:rsidRPr="009468F1">
        <w:rPr>
          <w:rFonts w:ascii="Times New Roman" w:hAnsi="Times New Roman" w:cs="Times New Roman"/>
          <w:sz w:val="28"/>
          <w:szCs w:val="28"/>
        </w:rPr>
        <w:t xml:space="preserve">муниципального округа </w:t>
      </w:r>
      <w:hyperlink w:anchor="Par432" w:history="1">
        <w:r w:rsidR="00FE67EE" w:rsidRPr="009468F1">
          <w:rPr>
            <w:rFonts w:ascii="Times New Roman" w:hAnsi="Times New Roman" w:cs="Times New Roman"/>
            <w:sz w:val="28"/>
            <w:szCs w:val="28"/>
          </w:rPr>
          <w:t>&lt;*&gt;</w:t>
        </w:r>
      </w:hyperlink>
      <w:r w:rsidR="00FE67EE" w:rsidRPr="009468F1">
        <w:rPr>
          <w:rFonts w:ascii="Times New Roman" w:hAnsi="Times New Roman" w:cs="Times New Roman"/>
          <w:sz w:val="28"/>
          <w:szCs w:val="28"/>
        </w:rPr>
        <w:t xml:space="preserve">  в</w:t>
      </w:r>
      <w:r w:rsidR="008D0CE1" w:rsidRPr="009468F1">
        <w:rPr>
          <w:rFonts w:ascii="Times New Roman" w:hAnsi="Times New Roman" w:cs="Times New Roman"/>
          <w:sz w:val="28"/>
          <w:szCs w:val="28"/>
        </w:rPr>
        <w:t xml:space="preserve"> </w:t>
      </w:r>
      <w:r w:rsidR="00FE67EE" w:rsidRPr="009468F1">
        <w:rPr>
          <w:rFonts w:ascii="Times New Roman" w:hAnsi="Times New Roman" w:cs="Times New Roman"/>
          <w:sz w:val="28"/>
          <w:szCs w:val="28"/>
        </w:rPr>
        <w:t>количестве ____ человек.</w:t>
      </w:r>
    </w:p>
    <w:p w:rsidR="008D0CE1"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Повестка дня:</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1. О выборах Председателя и Секретаря собрания инициативной группы.</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2. О создании инициативной группы.</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 xml:space="preserve">3.  </w:t>
      </w:r>
      <w:proofErr w:type="gramStart"/>
      <w:r w:rsidRPr="009468F1">
        <w:rPr>
          <w:rFonts w:ascii="Times New Roman" w:hAnsi="Times New Roman" w:cs="Times New Roman"/>
          <w:sz w:val="28"/>
          <w:szCs w:val="28"/>
        </w:rPr>
        <w:t>Об  определении</w:t>
      </w:r>
      <w:proofErr w:type="gramEnd"/>
      <w:r w:rsidRPr="009468F1">
        <w:rPr>
          <w:rFonts w:ascii="Times New Roman" w:hAnsi="Times New Roman" w:cs="Times New Roman"/>
          <w:sz w:val="28"/>
          <w:szCs w:val="28"/>
        </w:rPr>
        <w:t xml:space="preserve">  границ  территории  деятельности  территориального</w:t>
      </w:r>
      <w:r w:rsidR="009468F1">
        <w:rPr>
          <w:rFonts w:ascii="Times New Roman" w:hAnsi="Times New Roman" w:cs="Times New Roman"/>
          <w:sz w:val="28"/>
          <w:szCs w:val="28"/>
        </w:rPr>
        <w:t xml:space="preserve"> </w:t>
      </w:r>
      <w:r w:rsidRPr="009468F1">
        <w:rPr>
          <w:rFonts w:ascii="Times New Roman" w:hAnsi="Times New Roman" w:cs="Times New Roman"/>
          <w:sz w:val="28"/>
          <w:szCs w:val="28"/>
        </w:rPr>
        <w:t xml:space="preserve">общественного самоуправления </w:t>
      </w:r>
      <w:r w:rsidR="009468F1">
        <w:rPr>
          <w:rFonts w:ascii="Times New Roman" w:hAnsi="Times New Roman" w:cs="Times New Roman"/>
          <w:sz w:val="28"/>
          <w:szCs w:val="28"/>
        </w:rPr>
        <w:t>«</w:t>
      </w:r>
      <w:r w:rsidRPr="009468F1">
        <w:rPr>
          <w:rFonts w:ascii="Times New Roman" w:hAnsi="Times New Roman" w:cs="Times New Roman"/>
          <w:sz w:val="28"/>
          <w:szCs w:val="28"/>
        </w:rPr>
        <w:t>_________________________________</w:t>
      </w:r>
      <w:r w:rsidR="009468F1">
        <w:rPr>
          <w:rFonts w:ascii="Times New Roman" w:hAnsi="Times New Roman" w:cs="Times New Roman"/>
          <w:sz w:val="28"/>
          <w:szCs w:val="28"/>
        </w:rPr>
        <w:t>_______________________________»</w:t>
      </w:r>
      <w:r w:rsidRPr="009468F1">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Решили:</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1. Избрать Председателем собрания инициативной группы ________________</w:t>
      </w:r>
      <w:r w:rsidR="009468F1">
        <w:rPr>
          <w:rFonts w:ascii="Times New Roman" w:hAnsi="Times New Roman" w:cs="Times New Roman"/>
          <w:sz w:val="28"/>
          <w:szCs w:val="28"/>
        </w:rPr>
        <w:t>__________________________________________________</w:t>
      </w:r>
      <w:r w:rsidRPr="009468F1">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проживающего(</w:t>
      </w:r>
      <w:proofErr w:type="spellStart"/>
      <w:r w:rsidRPr="009468F1">
        <w:rPr>
          <w:rFonts w:ascii="Times New Roman" w:hAnsi="Times New Roman" w:cs="Times New Roman"/>
          <w:sz w:val="28"/>
          <w:szCs w:val="28"/>
        </w:rPr>
        <w:t>ую</w:t>
      </w:r>
      <w:proofErr w:type="spellEnd"/>
      <w:r w:rsidRPr="009468F1">
        <w:rPr>
          <w:rFonts w:ascii="Times New Roman" w:hAnsi="Times New Roman" w:cs="Times New Roman"/>
          <w:sz w:val="28"/>
          <w:szCs w:val="28"/>
        </w:rPr>
        <w:t>) по адресу: __________________________</w:t>
      </w:r>
      <w:r w:rsidR="009468F1">
        <w:rPr>
          <w:rFonts w:ascii="Times New Roman" w:hAnsi="Times New Roman" w:cs="Times New Roman"/>
          <w:sz w:val="28"/>
          <w:szCs w:val="28"/>
        </w:rPr>
        <w:t>_____________</w:t>
      </w:r>
      <w:r w:rsidRPr="009468F1">
        <w:rPr>
          <w:rFonts w:ascii="Times New Roman" w:hAnsi="Times New Roman" w:cs="Times New Roman"/>
          <w:sz w:val="28"/>
          <w:szCs w:val="28"/>
        </w:rPr>
        <w:t>, Секретарем собрания</w:t>
      </w:r>
      <w:r w:rsidR="009468F1">
        <w:rPr>
          <w:rFonts w:ascii="Times New Roman" w:hAnsi="Times New Roman" w:cs="Times New Roman"/>
          <w:sz w:val="28"/>
          <w:szCs w:val="28"/>
        </w:rPr>
        <w:t xml:space="preserve"> </w:t>
      </w:r>
      <w:r w:rsidRPr="009468F1">
        <w:rPr>
          <w:rFonts w:ascii="Times New Roman" w:hAnsi="Times New Roman" w:cs="Times New Roman"/>
          <w:sz w:val="28"/>
          <w:szCs w:val="28"/>
        </w:rPr>
        <w:t>инициативной группы __________________________</w:t>
      </w:r>
      <w:r w:rsidR="009468F1">
        <w:rPr>
          <w:rFonts w:ascii="Times New Roman" w:hAnsi="Times New Roman" w:cs="Times New Roman"/>
          <w:sz w:val="28"/>
          <w:szCs w:val="28"/>
        </w:rPr>
        <w:t>________________________________________</w:t>
      </w:r>
      <w:r w:rsidRPr="009468F1">
        <w:rPr>
          <w:rFonts w:ascii="Times New Roman" w:hAnsi="Times New Roman" w:cs="Times New Roman"/>
          <w:sz w:val="28"/>
          <w:szCs w:val="28"/>
        </w:rPr>
        <w:t>, проживающего(</w:t>
      </w:r>
      <w:proofErr w:type="spellStart"/>
      <w:r w:rsidRPr="009468F1">
        <w:rPr>
          <w:rFonts w:ascii="Times New Roman" w:hAnsi="Times New Roman" w:cs="Times New Roman"/>
          <w:sz w:val="28"/>
          <w:szCs w:val="28"/>
        </w:rPr>
        <w:t>ую</w:t>
      </w:r>
      <w:proofErr w:type="spellEnd"/>
      <w:r w:rsidRPr="009468F1">
        <w:rPr>
          <w:rFonts w:ascii="Times New Roman" w:hAnsi="Times New Roman" w:cs="Times New Roman"/>
          <w:sz w:val="28"/>
          <w:szCs w:val="28"/>
        </w:rPr>
        <w:t>) по адресу:</w:t>
      </w:r>
      <w:r w:rsidR="00E80CDF">
        <w:rPr>
          <w:rFonts w:ascii="Times New Roman" w:hAnsi="Times New Roman" w:cs="Times New Roman"/>
          <w:sz w:val="28"/>
          <w:szCs w:val="28"/>
        </w:rPr>
        <w:t xml:space="preserve"> ____________________________</w:t>
      </w:r>
      <w:r w:rsidR="009468F1">
        <w:rPr>
          <w:rFonts w:ascii="Times New Roman" w:hAnsi="Times New Roman" w:cs="Times New Roman"/>
          <w:sz w:val="28"/>
          <w:szCs w:val="28"/>
        </w:rPr>
        <w:t>___________</w:t>
      </w:r>
      <w:r w:rsidRPr="009468F1">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 xml:space="preserve">    2.   </w:t>
      </w:r>
      <w:r w:rsidR="00E80CDF">
        <w:rPr>
          <w:rFonts w:ascii="Times New Roman" w:hAnsi="Times New Roman" w:cs="Times New Roman"/>
          <w:sz w:val="28"/>
          <w:szCs w:val="28"/>
        </w:rPr>
        <w:t>Создать   инициативную   группу по</w:t>
      </w:r>
      <w:r w:rsidRPr="009468F1">
        <w:rPr>
          <w:rFonts w:ascii="Times New Roman" w:hAnsi="Times New Roman" w:cs="Times New Roman"/>
          <w:sz w:val="28"/>
          <w:szCs w:val="28"/>
        </w:rPr>
        <w:t xml:space="preserve"> </w:t>
      </w:r>
      <w:proofErr w:type="gramStart"/>
      <w:r w:rsidRPr="009468F1">
        <w:rPr>
          <w:rFonts w:ascii="Times New Roman" w:hAnsi="Times New Roman" w:cs="Times New Roman"/>
          <w:sz w:val="28"/>
          <w:szCs w:val="28"/>
        </w:rPr>
        <w:t>организации  территориального</w:t>
      </w:r>
      <w:proofErr w:type="gramEnd"/>
      <w:r w:rsidR="009468F1">
        <w:rPr>
          <w:rFonts w:ascii="Times New Roman" w:hAnsi="Times New Roman" w:cs="Times New Roman"/>
          <w:sz w:val="28"/>
          <w:szCs w:val="28"/>
        </w:rPr>
        <w:t xml:space="preserve"> </w:t>
      </w:r>
      <w:r w:rsidRPr="009468F1">
        <w:rPr>
          <w:rFonts w:ascii="Times New Roman" w:hAnsi="Times New Roman" w:cs="Times New Roman"/>
          <w:sz w:val="28"/>
          <w:szCs w:val="28"/>
        </w:rPr>
        <w:t xml:space="preserve">общественного самоуправления </w:t>
      </w:r>
      <w:r w:rsidR="009468F1">
        <w:rPr>
          <w:rFonts w:ascii="Times New Roman" w:hAnsi="Times New Roman" w:cs="Times New Roman"/>
          <w:sz w:val="28"/>
          <w:szCs w:val="28"/>
        </w:rPr>
        <w:t>«</w:t>
      </w:r>
      <w:r w:rsidRPr="009468F1">
        <w:rPr>
          <w:rFonts w:ascii="Times New Roman" w:hAnsi="Times New Roman" w:cs="Times New Roman"/>
          <w:sz w:val="28"/>
          <w:szCs w:val="28"/>
        </w:rPr>
        <w:t>_______________________________</w:t>
      </w:r>
      <w:r w:rsidR="009468F1">
        <w:rPr>
          <w:rFonts w:ascii="Times New Roman" w:hAnsi="Times New Roman" w:cs="Times New Roman"/>
          <w:sz w:val="28"/>
          <w:szCs w:val="28"/>
        </w:rPr>
        <w:t>________________________»</w:t>
      </w:r>
      <w:r w:rsidRPr="009468F1">
        <w:rPr>
          <w:rFonts w:ascii="Times New Roman" w:hAnsi="Times New Roman" w:cs="Times New Roman"/>
          <w:sz w:val="28"/>
          <w:szCs w:val="28"/>
        </w:rPr>
        <w:t xml:space="preserve"> в составе:</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19"/>
        <w:gridCol w:w="3630"/>
      </w:tblGrid>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5564D0" w:rsidP="009468F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п/п</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Ф.И.О.</w:t>
            </w: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 xml:space="preserve">Адрес </w:t>
            </w:r>
            <w:hyperlink w:anchor="Par432" w:history="1">
              <w:r w:rsidRPr="009468F1">
                <w:rPr>
                  <w:rFonts w:ascii="Times New Roman" w:hAnsi="Times New Roman" w:cs="Times New Roman"/>
                  <w:sz w:val="28"/>
                  <w:szCs w:val="28"/>
                </w:rPr>
                <w:t>&lt;*&gt;</w:t>
              </w:r>
            </w:hyperlink>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председатель инициативной группы</w:t>
            </w: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lastRenderedPageBreak/>
              <w:t>4.</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5.</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6.</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7.</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n.</w:t>
            </w:r>
          </w:p>
        </w:tc>
        <w:tc>
          <w:tcPr>
            <w:tcW w:w="481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630"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bl>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3.   Обратиться   в   </w:t>
      </w:r>
      <w:r w:rsidR="008D0CE1" w:rsidRPr="009468F1">
        <w:rPr>
          <w:rFonts w:ascii="Times New Roman" w:hAnsi="Times New Roman" w:cs="Times New Roman"/>
          <w:sz w:val="28"/>
          <w:szCs w:val="28"/>
        </w:rPr>
        <w:t xml:space="preserve">администрацию </w:t>
      </w:r>
      <w:r w:rsidR="00E80CDF" w:rsidRPr="00E80CDF">
        <w:rPr>
          <w:rFonts w:ascii="Times New Roman" w:hAnsi="Times New Roman" w:cs="Times New Roman"/>
          <w:sz w:val="28"/>
          <w:szCs w:val="28"/>
        </w:rPr>
        <w:t xml:space="preserve">Кичменгско-Городецкого </w:t>
      </w:r>
      <w:r w:rsidR="008D0CE1" w:rsidRPr="009468F1">
        <w:rPr>
          <w:rFonts w:ascii="Times New Roman" w:hAnsi="Times New Roman" w:cs="Times New Roman"/>
          <w:sz w:val="28"/>
          <w:szCs w:val="28"/>
        </w:rPr>
        <w:t>муниципального округа</w:t>
      </w:r>
      <w:r w:rsidR="00E80CDF">
        <w:rPr>
          <w:rFonts w:ascii="Times New Roman" w:hAnsi="Times New Roman" w:cs="Times New Roman"/>
          <w:sz w:val="28"/>
          <w:szCs w:val="28"/>
        </w:rPr>
        <w:t xml:space="preserve"> с заявлением</w:t>
      </w:r>
      <w:r w:rsidRPr="009468F1">
        <w:rPr>
          <w:rFonts w:ascii="Times New Roman" w:hAnsi="Times New Roman" w:cs="Times New Roman"/>
          <w:sz w:val="28"/>
          <w:szCs w:val="28"/>
        </w:rPr>
        <w:t xml:space="preserve"> об</w:t>
      </w:r>
      <w:r w:rsidR="008D0CE1" w:rsidRPr="009468F1">
        <w:rPr>
          <w:rFonts w:ascii="Times New Roman" w:hAnsi="Times New Roman" w:cs="Times New Roman"/>
          <w:sz w:val="28"/>
          <w:szCs w:val="28"/>
        </w:rPr>
        <w:t xml:space="preserve"> </w:t>
      </w:r>
      <w:r w:rsidR="00E80CDF">
        <w:rPr>
          <w:rFonts w:ascii="Times New Roman" w:hAnsi="Times New Roman" w:cs="Times New Roman"/>
          <w:sz w:val="28"/>
          <w:szCs w:val="28"/>
        </w:rPr>
        <w:t xml:space="preserve">установлении границ территории деятельности </w:t>
      </w:r>
      <w:r w:rsidRPr="009468F1">
        <w:rPr>
          <w:rFonts w:ascii="Times New Roman" w:hAnsi="Times New Roman" w:cs="Times New Roman"/>
          <w:sz w:val="28"/>
          <w:szCs w:val="28"/>
        </w:rPr>
        <w:t>территориального общественного</w:t>
      </w:r>
      <w:r w:rsidR="008D0CE1" w:rsidRPr="009468F1">
        <w:rPr>
          <w:rFonts w:ascii="Times New Roman" w:hAnsi="Times New Roman" w:cs="Times New Roman"/>
          <w:sz w:val="28"/>
          <w:szCs w:val="28"/>
        </w:rPr>
        <w:t xml:space="preserve"> </w:t>
      </w:r>
      <w:r w:rsidRPr="009468F1">
        <w:rPr>
          <w:rFonts w:ascii="Times New Roman" w:hAnsi="Times New Roman" w:cs="Times New Roman"/>
          <w:sz w:val="28"/>
          <w:szCs w:val="28"/>
        </w:rPr>
        <w:t xml:space="preserve">самоуправления </w:t>
      </w:r>
      <w:r w:rsidR="008D0CE1" w:rsidRPr="009468F1">
        <w:rPr>
          <w:rFonts w:ascii="Times New Roman" w:hAnsi="Times New Roman" w:cs="Times New Roman"/>
          <w:sz w:val="28"/>
          <w:szCs w:val="28"/>
        </w:rPr>
        <w:t>«</w:t>
      </w:r>
      <w:r w:rsidRPr="009468F1">
        <w:rPr>
          <w:rFonts w:ascii="Times New Roman" w:hAnsi="Times New Roman" w:cs="Times New Roman"/>
          <w:sz w:val="28"/>
          <w:szCs w:val="28"/>
        </w:rPr>
        <w:t>________________________________________</w:t>
      </w:r>
      <w:r w:rsidR="008D0CE1" w:rsidRPr="009468F1">
        <w:rPr>
          <w:rFonts w:ascii="Times New Roman" w:hAnsi="Times New Roman" w:cs="Times New Roman"/>
          <w:sz w:val="28"/>
          <w:szCs w:val="28"/>
        </w:rPr>
        <w:t>____________________</w:t>
      </w:r>
      <w:r w:rsidR="009468F1">
        <w:rPr>
          <w:rFonts w:ascii="Times New Roman" w:hAnsi="Times New Roman" w:cs="Times New Roman"/>
          <w:sz w:val="28"/>
          <w:szCs w:val="28"/>
        </w:rPr>
        <w:t>___</w:t>
      </w:r>
      <w:r w:rsidR="008D0CE1" w:rsidRPr="009468F1">
        <w:rPr>
          <w:rFonts w:ascii="Times New Roman" w:hAnsi="Times New Roman" w:cs="Times New Roman"/>
          <w:sz w:val="28"/>
          <w:szCs w:val="28"/>
        </w:rPr>
        <w:t>»</w:t>
      </w:r>
      <w:r w:rsidRPr="009468F1">
        <w:rPr>
          <w:rFonts w:ascii="Times New Roman" w:hAnsi="Times New Roman" w:cs="Times New Roman"/>
          <w:sz w:val="28"/>
          <w:szCs w:val="28"/>
        </w:rPr>
        <w:t>:</w:t>
      </w:r>
    </w:p>
    <w:p w:rsidR="008D0CE1"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Описание границ территории: ___________________________________________</w:t>
      </w:r>
      <w:r w:rsidR="008D0CE1" w:rsidRPr="009468F1">
        <w:rPr>
          <w:rFonts w:ascii="Times New Roman" w:hAnsi="Times New Roman" w:cs="Times New Roman"/>
          <w:sz w:val="28"/>
          <w:szCs w:val="28"/>
        </w:rPr>
        <w:t>___________________</w:t>
      </w:r>
      <w:r w:rsidR="009468F1">
        <w:rPr>
          <w:rFonts w:ascii="Times New Roman" w:hAnsi="Times New Roman" w:cs="Times New Roman"/>
          <w:sz w:val="28"/>
          <w:szCs w:val="28"/>
        </w:rPr>
        <w:t>____</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______________________________________________________________</w:t>
      </w:r>
      <w:r w:rsidR="009468F1">
        <w:rPr>
          <w:rFonts w:ascii="Times New Roman" w:hAnsi="Times New Roman" w:cs="Times New Roman"/>
          <w:sz w:val="28"/>
          <w:szCs w:val="28"/>
        </w:rPr>
        <w:t>____</w:t>
      </w:r>
    </w:p>
    <w:p w:rsidR="008D0CE1"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_________________________________________________________________</w:t>
      </w:r>
      <w:r w:rsidR="009468F1">
        <w:rPr>
          <w:rFonts w:ascii="Times New Roman" w:hAnsi="Times New Roman" w:cs="Times New Roman"/>
          <w:sz w:val="28"/>
          <w:szCs w:val="28"/>
        </w:rPr>
        <w:t>_</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w:t>
      </w:r>
      <w:r w:rsidR="008D0CE1" w:rsidRPr="009468F1">
        <w:rPr>
          <w:rFonts w:ascii="Times New Roman" w:hAnsi="Times New Roman" w:cs="Times New Roman"/>
          <w:sz w:val="28"/>
          <w:szCs w:val="28"/>
        </w:rPr>
        <w:t>______________________________________________________</w:t>
      </w:r>
      <w:r w:rsidR="009468F1">
        <w:rPr>
          <w:rFonts w:ascii="Times New Roman" w:hAnsi="Times New Roman" w:cs="Times New Roman"/>
          <w:sz w:val="28"/>
          <w:szCs w:val="28"/>
        </w:rPr>
        <w:t>___</w:t>
      </w:r>
      <w:r w:rsidRPr="009468F1">
        <w:rPr>
          <w:rFonts w:ascii="Times New Roman" w:hAnsi="Times New Roman" w:cs="Times New Roman"/>
          <w:sz w:val="28"/>
          <w:szCs w:val="28"/>
        </w:rPr>
        <w:t>.</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Председатель собрания _________ ______________________</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w:t>
      </w:r>
      <w:r w:rsidR="008D0CE1" w:rsidRPr="009468F1">
        <w:rPr>
          <w:rFonts w:ascii="Times New Roman" w:hAnsi="Times New Roman" w:cs="Times New Roman"/>
          <w:sz w:val="28"/>
          <w:szCs w:val="28"/>
          <w:vertAlign w:val="superscript"/>
        </w:rPr>
        <w:t xml:space="preserve">                                              </w:t>
      </w:r>
      <w:r w:rsidRPr="009468F1">
        <w:rPr>
          <w:rFonts w:ascii="Times New Roman" w:hAnsi="Times New Roman" w:cs="Times New Roman"/>
          <w:sz w:val="28"/>
          <w:szCs w:val="28"/>
          <w:vertAlign w:val="superscript"/>
        </w:rPr>
        <w:t>подпись          Ф.И.О.</w:t>
      </w:r>
      <w:r w:rsidR="008D0CE1" w:rsidRPr="009468F1">
        <w:rPr>
          <w:rFonts w:ascii="Times New Roman" w:hAnsi="Times New Roman" w:cs="Times New Roman"/>
          <w:sz w:val="28"/>
          <w:szCs w:val="28"/>
          <w:vertAlign w:val="superscript"/>
        </w:rPr>
        <w:t xml:space="preserve"> (последнее – при наличии)</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Секретарь _________ ______________________</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r w:rsidR="008D0CE1" w:rsidRPr="009468F1">
        <w:rPr>
          <w:rFonts w:ascii="Times New Roman" w:hAnsi="Times New Roman" w:cs="Times New Roman"/>
          <w:sz w:val="28"/>
          <w:szCs w:val="28"/>
          <w:vertAlign w:val="superscript"/>
        </w:rPr>
        <w:t xml:space="preserve">    </w:t>
      </w:r>
      <w:r w:rsidR="008D0CE1" w:rsidRPr="009468F1">
        <w:rPr>
          <w:rFonts w:ascii="Times New Roman" w:hAnsi="Times New Roman" w:cs="Times New Roman"/>
          <w:sz w:val="28"/>
          <w:szCs w:val="28"/>
          <w:vertAlign w:val="superscript"/>
        </w:rPr>
        <w:tab/>
      </w:r>
      <w:r w:rsidR="008D0CE1" w:rsidRPr="009468F1">
        <w:rPr>
          <w:rFonts w:ascii="Times New Roman" w:hAnsi="Times New Roman" w:cs="Times New Roman"/>
          <w:sz w:val="28"/>
          <w:szCs w:val="28"/>
          <w:vertAlign w:val="superscript"/>
        </w:rPr>
        <w:tab/>
      </w:r>
      <w:r w:rsidR="008D0CE1" w:rsidRPr="009468F1">
        <w:rPr>
          <w:rFonts w:ascii="Times New Roman" w:hAnsi="Times New Roman" w:cs="Times New Roman"/>
          <w:sz w:val="28"/>
          <w:szCs w:val="28"/>
          <w:vertAlign w:val="superscript"/>
        </w:rPr>
        <w:tab/>
        <w:t xml:space="preserve">             подпись          Ф.И.О. (последнее – при наличии)</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Члены инициативной группы:</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vertAlign w:val="superscript"/>
        </w:rPr>
        <w:t xml:space="preserve">         подпись                Ф.И.О. (последнее – при наличии)</w:t>
      </w:r>
    </w:p>
    <w:p w:rsidR="008D0CE1" w:rsidRPr="009468F1" w:rsidRDefault="008D0CE1" w:rsidP="00FE67EE">
      <w:pPr>
        <w:autoSpaceDE w:val="0"/>
        <w:autoSpaceDN w:val="0"/>
        <w:adjustRightInd w:val="0"/>
        <w:spacing w:line="240" w:lineRule="auto"/>
        <w:jc w:val="both"/>
        <w:rPr>
          <w:rFonts w:ascii="Times New Roman" w:hAnsi="Times New Roman" w:cs="Times New Roman"/>
          <w:sz w:val="28"/>
          <w:szCs w:val="28"/>
        </w:rPr>
      </w:pPr>
    </w:p>
    <w:p w:rsidR="009468F1"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9468F1"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E80CDF" w:rsidRDefault="00E80CDF" w:rsidP="009468F1">
      <w:pPr>
        <w:autoSpaceDE w:val="0"/>
        <w:autoSpaceDN w:val="0"/>
        <w:adjustRightInd w:val="0"/>
        <w:spacing w:after="0" w:line="240" w:lineRule="auto"/>
        <w:jc w:val="both"/>
        <w:rPr>
          <w:rFonts w:ascii="Times New Roman" w:hAnsi="Times New Roman" w:cs="Times New Roman"/>
          <w:sz w:val="24"/>
          <w:szCs w:val="24"/>
        </w:rPr>
      </w:pPr>
    </w:p>
    <w:p w:rsidR="00E80CDF" w:rsidRDefault="00E80CDF" w:rsidP="009468F1">
      <w:pPr>
        <w:autoSpaceDE w:val="0"/>
        <w:autoSpaceDN w:val="0"/>
        <w:adjustRightInd w:val="0"/>
        <w:spacing w:after="0" w:line="240" w:lineRule="auto"/>
        <w:jc w:val="both"/>
        <w:rPr>
          <w:rFonts w:ascii="Times New Roman" w:hAnsi="Times New Roman" w:cs="Times New Roman"/>
          <w:sz w:val="24"/>
          <w:szCs w:val="24"/>
        </w:rPr>
      </w:pPr>
    </w:p>
    <w:p w:rsidR="00E80CDF" w:rsidRDefault="00E80CDF" w:rsidP="009468F1">
      <w:pPr>
        <w:autoSpaceDE w:val="0"/>
        <w:autoSpaceDN w:val="0"/>
        <w:adjustRightInd w:val="0"/>
        <w:spacing w:after="0" w:line="240" w:lineRule="auto"/>
        <w:jc w:val="both"/>
        <w:rPr>
          <w:rFonts w:ascii="Times New Roman" w:hAnsi="Times New Roman" w:cs="Times New Roman"/>
          <w:sz w:val="24"/>
          <w:szCs w:val="24"/>
        </w:rPr>
      </w:pPr>
    </w:p>
    <w:p w:rsidR="00E80CDF" w:rsidRDefault="00E80CDF" w:rsidP="009468F1">
      <w:pPr>
        <w:autoSpaceDE w:val="0"/>
        <w:autoSpaceDN w:val="0"/>
        <w:adjustRightInd w:val="0"/>
        <w:spacing w:after="0" w:line="240" w:lineRule="auto"/>
        <w:jc w:val="both"/>
        <w:rPr>
          <w:rFonts w:ascii="Times New Roman" w:hAnsi="Times New Roman" w:cs="Times New Roman"/>
          <w:sz w:val="24"/>
          <w:szCs w:val="24"/>
        </w:rPr>
      </w:pP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4"/>
          <w:szCs w:val="24"/>
        </w:rPr>
      </w:pPr>
      <w:r w:rsidRPr="009468F1">
        <w:rPr>
          <w:rFonts w:ascii="Times New Roman" w:hAnsi="Times New Roman" w:cs="Times New Roman"/>
          <w:sz w:val="24"/>
          <w:szCs w:val="24"/>
        </w:rPr>
        <w:t>Примечание:</w:t>
      </w:r>
    </w:p>
    <w:p w:rsidR="00FE67EE" w:rsidRPr="009468F1" w:rsidRDefault="001E05ED" w:rsidP="009468F1">
      <w:pPr>
        <w:autoSpaceDE w:val="0"/>
        <w:autoSpaceDN w:val="0"/>
        <w:adjustRightInd w:val="0"/>
        <w:spacing w:after="0" w:line="240" w:lineRule="auto"/>
        <w:jc w:val="both"/>
        <w:rPr>
          <w:rFonts w:ascii="Times New Roman" w:hAnsi="Times New Roman" w:cs="Times New Roman"/>
          <w:sz w:val="24"/>
          <w:szCs w:val="24"/>
        </w:rPr>
      </w:pPr>
      <w:bookmarkStart w:id="8" w:name="Par432"/>
      <w:bookmarkEnd w:id="8"/>
      <w:r>
        <w:rPr>
          <w:rFonts w:ascii="Times New Roman" w:hAnsi="Times New Roman" w:cs="Times New Roman"/>
          <w:sz w:val="24"/>
          <w:szCs w:val="24"/>
        </w:rPr>
        <w:t xml:space="preserve">    &lt;*&gt; </w:t>
      </w:r>
      <w:r w:rsidR="00E80CDF">
        <w:rPr>
          <w:rFonts w:ascii="Times New Roman" w:hAnsi="Times New Roman" w:cs="Times New Roman"/>
          <w:sz w:val="24"/>
          <w:szCs w:val="24"/>
        </w:rPr>
        <w:t xml:space="preserve">В пределах предлагаемых границ территории </w:t>
      </w:r>
      <w:r w:rsidR="00FE67EE" w:rsidRPr="009468F1">
        <w:rPr>
          <w:rFonts w:ascii="Times New Roman" w:hAnsi="Times New Roman" w:cs="Times New Roman"/>
          <w:sz w:val="24"/>
          <w:szCs w:val="24"/>
        </w:rPr>
        <w:t>деятельности</w:t>
      </w:r>
      <w:r w:rsidR="009468F1">
        <w:rPr>
          <w:rFonts w:ascii="Times New Roman" w:hAnsi="Times New Roman" w:cs="Times New Roman"/>
          <w:sz w:val="24"/>
          <w:szCs w:val="24"/>
        </w:rPr>
        <w:t xml:space="preserve"> </w:t>
      </w:r>
      <w:r w:rsidR="00FE67EE" w:rsidRPr="009468F1">
        <w:rPr>
          <w:rFonts w:ascii="Times New Roman" w:hAnsi="Times New Roman" w:cs="Times New Roman"/>
          <w:sz w:val="24"/>
          <w:szCs w:val="24"/>
        </w:rPr>
        <w:t>территориального общественного самоуправления.</w:t>
      </w:r>
    </w:p>
    <w:p w:rsidR="009468F1" w:rsidRPr="00FC5136" w:rsidRDefault="009468F1" w:rsidP="009468F1">
      <w:pPr>
        <w:autoSpaceDE w:val="0"/>
        <w:autoSpaceDN w:val="0"/>
        <w:adjustRightInd w:val="0"/>
        <w:spacing w:after="0" w:line="240" w:lineRule="auto"/>
        <w:ind w:left="5103"/>
        <w:outlineLvl w:val="0"/>
        <w:rPr>
          <w:rFonts w:ascii="Times New Roman" w:hAnsi="Times New Roman" w:cs="Times New Roman"/>
          <w:sz w:val="28"/>
          <w:szCs w:val="28"/>
        </w:rPr>
      </w:pPr>
      <w:r w:rsidRPr="00FC513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9468F1" w:rsidRPr="00FC5136" w:rsidRDefault="009468F1" w:rsidP="009468F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к Положению</w:t>
      </w:r>
    </w:p>
    <w:p w:rsidR="009468F1" w:rsidRDefault="009468F1" w:rsidP="009468F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 xml:space="preserve">о территориальном общественном </w:t>
      </w:r>
    </w:p>
    <w:p w:rsidR="009468F1" w:rsidRPr="00FC5136" w:rsidRDefault="009468F1" w:rsidP="009468F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самоуправлении</w:t>
      </w:r>
      <w:r>
        <w:rPr>
          <w:rFonts w:ascii="Times New Roman" w:hAnsi="Times New Roman" w:cs="Times New Roman"/>
          <w:sz w:val="28"/>
          <w:szCs w:val="28"/>
        </w:rPr>
        <w:t xml:space="preserve"> </w:t>
      </w:r>
      <w:r w:rsidRPr="00FC5136">
        <w:rPr>
          <w:rFonts w:ascii="Times New Roman" w:hAnsi="Times New Roman" w:cs="Times New Roman"/>
          <w:sz w:val="28"/>
          <w:szCs w:val="28"/>
        </w:rPr>
        <w:t xml:space="preserve">в </w:t>
      </w:r>
      <w:r w:rsidR="001E05ED" w:rsidRPr="001E05ED">
        <w:rPr>
          <w:rFonts w:ascii="Times New Roman" w:hAnsi="Times New Roman" w:cs="Times New Roman"/>
          <w:sz w:val="28"/>
          <w:szCs w:val="28"/>
        </w:rPr>
        <w:t>Кичменгско-Городецко</w:t>
      </w:r>
      <w:r w:rsidR="001E05ED">
        <w:rPr>
          <w:rFonts w:ascii="Times New Roman" w:hAnsi="Times New Roman" w:cs="Times New Roman"/>
          <w:sz w:val="28"/>
          <w:szCs w:val="28"/>
        </w:rPr>
        <w:t>м</w:t>
      </w:r>
      <w:r w:rsidR="001E05ED" w:rsidRPr="001E05ED">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 Вологодской области</w:t>
      </w:r>
    </w:p>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ind w:left="5103"/>
        <w:jc w:val="both"/>
        <w:rPr>
          <w:rFonts w:ascii="Times New Roman" w:hAnsi="Times New Roman" w:cs="Times New Roman"/>
          <w:sz w:val="28"/>
          <w:szCs w:val="28"/>
        </w:rPr>
      </w:pPr>
      <w:r w:rsidRPr="009468F1">
        <w:rPr>
          <w:rFonts w:ascii="Times New Roman" w:hAnsi="Times New Roman" w:cs="Times New Roman"/>
          <w:sz w:val="28"/>
          <w:szCs w:val="28"/>
        </w:rPr>
        <w:t>Руководителю</w:t>
      </w:r>
    </w:p>
    <w:p w:rsidR="00FE67EE" w:rsidRPr="009468F1" w:rsidRDefault="00FE67EE" w:rsidP="009468F1">
      <w:pPr>
        <w:autoSpaceDE w:val="0"/>
        <w:autoSpaceDN w:val="0"/>
        <w:adjustRightInd w:val="0"/>
        <w:spacing w:after="0" w:line="240" w:lineRule="auto"/>
        <w:ind w:left="5103"/>
        <w:jc w:val="both"/>
        <w:rPr>
          <w:rFonts w:ascii="Times New Roman" w:hAnsi="Times New Roman" w:cs="Times New Roman"/>
          <w:sz w:val="28"/>
          <w:szCs w:val="28"/>
        </w:rPr>
      </w:pPr>
      <w:r w:rsidRPr="009468F1">
        <w:rPr>
          <w:rFonts w:ascii="Times New Roman" w:hAnsi="Times New Roman" w:cs="Times New Roman"/>
          <w:sz w:val="28"/>
          <w:szCs w:val="28"/>
        </w:rPr>
        <w:t>территориального общественного</w:t>
      </w:r>
    </w:p>
    <w:p w:rsidR="009468F1" w:rsidRPr="009468F1" w:rsidRDefault="00FE67EE" w:rsidP="009468F1">
      <w:pPr>
        <w:autoSpaceDE w:val="0"/>
        <w:autoSpaceDN w:val="0"/>
        <w:adjustRightInd w:val="0"/>
        <w:spacing w:after="0" w:line="240" w:lineRule="auto"/>
        <w:ind w:left="5103"/>
        <w:jc w:val="both"/>
        <w:rPr>
          <w:rFonts w:ascii="Times New Roman" w:hAnsi="Times New Roman" w:cs="Times New Roman"/>
          <w:sz w:val="28"/>
          <w:szCs w:val="28"/>
        </w:rPr>
      </w:pPr>
      <w:r w:rsidRPr="009468F1">
        <w:rPr>
          <w:rFonts w:ascii="Times New Roman" w:hAnsi="Times New Roman" w:cs="Times New Roman"/>
          <w:sz w:val="28"/>
          <w:szCs w:val="28"/>
        </w:rPr>
        <w:t xml:space="preserve">самоуправления </w:t>
      </w:r>
    </w:p>
    <w:p w:rsidR="00FE67EE" w:rsidRPr="009468F1" w:rsidRDefault="009468F1" w:rsidP="009468F1">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w:t>
      </w:r>
      <w:r w:rsidR="00FE67EE" w:rsidRPr="009468F1">
        <w:rPr>
          <w:rFonts w:ascii="Times New Roman" w:hAnsi="Times New Roman" w:cs="Times New Roman"/>
          <w:sz w:val="28"/>
          <w:szCs w:val="28"/>
        </w:rPr>
        <w:t>_____________</w:t>
      </w:r>
      <w:r>
        <w:rPr>
          <w:rFonts w:ascii="Times New Roman" w:hAnsi="Times New Roman" w:cs="Times New Roman"/>
          <w:sz w:val="28"/>
          <w:szCs w:val="28"/>
        </w:rPr>
        <w:t>___________________________________________________________________________»</w:t>
      </w:r>
    </w:p>
    <w:p w:rsidR="00FE67EE" w:rsidRPr="00FC5136" w:rsidRDefault="00FE67EE" w:rsidP="009468F1">
      <w:pPr>
        <w:autoSpaceDE w:val="0"/>
        <w:autoSpaceDN w:val="0"/>
        <w:adjustRightInd w:val="0"/>
        <w:spacing w:after="0" w:line="240" w:lineRule="auto"/>
        <w:jc w:val="both"/>
        <w:rPr>
          <w:rFonts w:ascii="Times New Roman" w:hAnsi="Times New Roman" w:cs="Times New Roman"/>
        </w:rPr>
      </w:pP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bookmarkStart w:id="9" w:name="Par453"/>
      <w:bookmarkEnd w:id="9"/>
      <w:r w:rsidRPr="009468F1">
        <w:rPr>
          <w:rFonts w:ascii="Times New Roman" w:hAnsi="Times New Roman" w:cs="Times New Roman"/>
          <w:sz w:val="28"/>
          <w:szCs w:val="28"/>
        </w:rPr>
        <w:t>ЗАЯВЛЕНИЕ</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36"/>
          <w:szCs w:val="36"/>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roofErr w:type="gramStart"/>
      <w:r w:rsidRPr="009468F1">
        <w:rPr>
          <w:rFonts w:ascii="Times New Roman" w:hAnsi="Times New Roman" w:cs="Times New Roman"/>
          <w:sz w:val="28"/>
          <w:szCs w:val="28"/>
        </w:rPr>
        <w:t>Инициативная  группа</w:t>
      </w:r>
      <w:proofErr w:type="gramEnd"/>
      <w:r w:rsidRPr="009468F1">
        <w:rPr>
          <w:rFonts w:ascii="Times New Roman" w:hAnsi="Times New Roman" w:cs="Times New Roman"/>
          <w:sz w:val="28"/>
          <w:szCs w:val="28"/>
        </w:rPr>
        <w:t xml:space="preserve">  жителей </w:t>
      </w:r>
      <w:r>
        <w:rPr>
          <w:rFonts w:ascii="Times New Roman" w:hAnsi="Times New Roman" w:cs="Times New Roman"/>
          <w:sz w:val="28"/>
          <w:szCs w:val="28"/>
        </w:rPr>
        <w:t>_______</w:t>
      </w:r>
      <w:r w:rsidRPr="009468F1">
        <w:rPr>
          <w:rFonts w:ascii="Times New Roman" w:hAnsi="Times New Roman" w:cs="Times New Roman"/>
          <w:sz w:val="28"/>
          <w:szCs w:val="28"/>
        </w:rPr>
        <w:t>_______________________________</w:t>
      </w:r>
    </w:p>
    <w:p w:rsidR="009468F1" w:rsidRPr="009468F1" w:rsidRDefault="009468F1" w:rsidP="009468F1">
      <w:pPr>
        <w:autoSpaceDE w:val="0"/>
        <w:autoSpaceDN w:val="0"/>
        <w:adjustRightInd w:val="0"/>
        <w:spacing w:after="0" w:line="240" w:lineRule="auto"/>
        <w:ind w:left="4820"/>
        <w:jc w:val="both"/>
        <w:rPr>
          <w:rFonts w:ascii="Times New Roman" w:hAnsi="Times New Roman" w:cs="Times New Roman"/>
          <w:sz w:val="28"/>
          <w:szCs w:val="28"/>
          <w:vertAlign w:val="superscript"/>
        </w:rPr>
      </w:pPr>
      <w:r w:rsidRPr="009468F1">
        <w:rPr>
          <w:rFonts w:ascii="Times New Roman" w:hAnsi="Times New Roman" w:cs="Times New Roman"/>
          <w:sz w:val="28"/>
          <w:szCs w:val="28"/>
        </w:rPr>
        <w:t xml:space="preserve"> </w:t>
      </w:r>
      <w:r w:rsidRPr="009468F1">
        <w:rPr>
          <w:rFonts w:ascii="Times New Roman" w:hAnsi="Times New Roman" w:cs="Times New Roman"/>
          <w:sz w:val="28"/>
          <w:szCs w:val="28"/>
          <w:vertAlign w:val="superscript"/>
        </w:rPr>
        <w:t>(наименование населенного пункта (его части)</w:t>
      </w:r>
    </w:p>
    <w:p w:rsidR="009468F1" w:rsidRPr="009468F1" w:rsidRDefault="001E05ED" w:rsidP="009468F1">
      <w:pPr>
        <w:autoSpaceDE w:val="0"/>
        <w:autoSpaceDN w:val="0"/>
        <w:adjustRightInd w:val="0"/>
        <w:spacing w:after="0" w:line="240" w:lineRule="auto"/>
        <w:jc w:val="both"/>
        <w:rPr>
          <w:rFonts w:ascii="Times New Roman" w:hAnsi="Times New Roman" w:cs="Times New Roman"/>
          <w:sz w:val="28"/>
          <w:szCs w:val="28"/>
        </w:rPr>
      </w:pPr>
      <w:r w:rsidRPr="001E05ED">
        <w:rPr>
          <w:rFonts w:ascii="Times New Roman" w:hAnsi="Times New Roman" w:cs="Times New Roman"/>
          <w:sz w:val="28"/>
          <w:szCs w:val="28"/>
        </w:rPr>
        <w:t xml:space="preserve">Кичменгско-Городецкого </w:t>
      </w:r>
      <w:r w:rsidR="009468F1" w:rsidRPr="009468F1">
        <w:rPr>
          <w:rFonts w:ascii="Times New Roman" w:hAnsi="Times New Roman" w:cs="Times New Roman"/>
          <w:sz w:val="28"/>
          <w:szCs w:val="28"/>
        </w:rPr>
        <w:t>муниципального округа в количестве ___ человек в следующем составе:</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3969"/>
      </w:tblGrid>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5564D0" w:rsidP="005564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E67EE" w:rsidRPr="00FC5136" w:rsidRDefault="00FE67EE" w:rsidP="00FE67EE">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sz w:val="28"/>
                <w:szCs w:val="28"/>
              </w:rPr>
              <w:t>п/п</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sz w:val="28"/>
                <w:szCs w:val="28"/>
              </w:rPr>
              <w:t>Ф.И.О.</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jc w:val="center"/>
              <w:rPr>
                <w:rFonts w:ascii="Times New Roman" w:hAnsi="Times New Roman" w:cs="Times New Roman"/>
                <w:sz w:val="28"/>
                <w:szCs w:val="28"/>
              </w:rPr>
            </w:pPr>
            <w:r w:rsidRPr="00FC5136">
              <w:rPr>
                <w:rFonts w:ascii="Times New Roman" w:hAnsi="Times New Roman" w:cs="Times New Roman"/>
                <w:sz w:val="28"/>
                <w:szCs w:val="28"/>
              </w:rPr>
              <w:t>Домашний адрес</w:t>
            </w: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r w:rsidRPr="00FC5136">
              <w:rPr>
                <w:rFonts w:ascii="Times New Roman" w:hAnsi="Times New Roman" w:cs="Times New Roman"/>
                <w:sz w:val="28"/>
                <w:szCs w:val="28"/>
              </w:rPr>
              <w:t>n.</w:t>
            </w: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tc>
      </w:tr>
    </w:tbl>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1E05ED" w:rsidP="009468F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 целях</w:t>
      </w:r>
      <w:r w:rsidR="00FE67EE" w:rsidRPr="009468F1">
        <w:rPr>
          <w:rFonts w:ascii="Times New Roman" w:hAnsi="Times New Roman" w:cs="Times New Roman"/>
          <w:sz w:val="28"/>
          <w:szCs w:val="28"/>
        </w:rPr>
        <w:t xml:space="preserve"> </w:t>
      </w:r>
      <w:proofErr w:type="gramStart"/>
      <w:r w:rsidR="00FE67EE" w:rsidRPr="009468F1">
        <w:rPr>
          <w:rFonts w:ascii="Times New Roman" w:hAnsi="Times New Roman" w:cs="Times New Roman"/>
          <w:sz w:val="28"/>
          <w:szCs w:val="28"/>
        </w:rPr>
        <w:t>осуществления  территориального</w:t>
      </w:r>
      <w:proofErr w:type="gramEnd"/>
      <w:r w:rsidR="00FE67EE" w:rsidRPr="009468F1">
        <w:rPr>
          <w:rFonts w:ascii="Times New Roman" w:hAnsi="Times New Roman" w:cs="Times New Roman"/>
          <w:sz w:val="28"/>
          <w:szCs w:val="28"/>
        </w:rPr>
        <w:t xml:space="preserve">  общественного  самоуправления по</w:t>
      </w:r>
      <w:r w:rsidR="009468F1">
        <w:rPr>
          <w:rFonts w:ascii="Times New Roman" w:hAnsi="Times New Roman" w:cs="Times New Roman"/>
          <w:sz w:val="28"/>
          <w:szCs w:val="28"/>
        </w:rPr>
        <w:t xml:space="preserve"> </w:t>
      </w:r>
      <w:r w:rsidR="00FE67EE" w:rsidRPr="009468F1">
        <w:rPr>
          <w:rFonts w:ascii="Times New Roman" w:hAnsi="Times New Roman" w:cs="Times New Roman"/>
          <w:sz w:val="28"/>
          <w:szCs w:val="28"/>
        </w:rPr>
        <w:t>месту  жительства  просит  Вас рассмотреть предложения по изменению границы</w:t>
      </w:r>
      <w:r w:rsidR="009468F1">
        <w:rPr>
          <w:rFonts w:ascii="Times New Roman" w:hAnsi="Times New Roman" w:cs="Times New Roman"/>
          <w:sz w:val="28"/>
          <w:szCs w:val="28"/>
        </w:rPr>
        <w:t xml:space="preserve"> </w:t>
      </w:r>
      <w:r w:rsidR="00FE67EE" w:rsidRPr="009468F1">
        <w:rPr>
          <w:rFonts w:ascii="Times New Roman" w:hAnsi="Times New Roman" w:cs="Times New Roman"/>
          <w:sz w:val="28"/>
          <w:szCs w:val="28"/>
        </w:rPr>
        <w:t>территории   деятельности   территориального  общественного  самоуправления</w:t>
      </w:r>
      <w:r w:rsidR="009468F1">
        <w:rPr>
          <w:rFonts w:ascii="Times New Roman" w:hAnsi="Times New Roman" w:cs="Times New Roman"/>
          <w:sz w:val="28"/>
          <w:szCs w:val="28"/>
        </w:rPr>
        <w:t xml:space="preserve"> «_____________________________________</w:t>
      </w:r>
      <w:r w:rsidR="00FE67EE" w:rsidRPr="009468F1">
        <w:rPr>
          <w:rFonts w:ascii="Times New Roman" w:hAnsi="Times New Roman" w:cs="Times New Roman"/>
          <w:sz w:val="28"/>
          <w:szCs w:val="28"/>
        </w:rPr>
        <w:t>____________</w:t>
      </w:r>
      <w:r w:rsidR="009468F1">
        <w:rPr>
          <w:rFonts w:ascii="Times New Roman" w:hAnsi="Times New Roman" w:cs="Times New Roman"/>
          <w:sz w:val="28"/>
          <w:szCs w:val="28"/>
        </w:rPr>
        <w:t>»</w:t>
      </w:r>
      <w:r w:rsidR="00FE67EE" w:rsidRPr="009468F1">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Описание границ территории:</w:t>
      </w:r>
      <w:r w:rsidR="009468F1">
        <w:rPr>
          <w:rFonts w:ascii="Times New Roman" w:hAnsi="Times New Roman" w:cs="Times New Roman"/>
          <w:sz w:val="28"/>
          <w:szCs w:val="28"/>
        </w:rPr>
        <w:t xml:space="preserve"> ___________________________________________________________________</w:t>
      </w:r>
      <w:r w:rsidRPr="009468F1">
        <w:rPr>
          <w:rFonts w:ascii="Times New Roman" w:hAnsi="Times New Roman" w:cs="Times New Roman"/>
          <w:sz w:val="28"/>
          <w:szCs w:val="28"/>
        </w:rPr>
        <w:t>______________________________________________</w:t>
      </w:r>
      <w:r w:rsidR="009468F1">
        <w:rPr>
          <w:rFonts w:ascii="Times New Roman" w:hAnsi="Times New Roman" w:cs="Times New Roman"/>
          <w:sz w:val="28"/>
          <w:szCs w:val="28"/>
        </w:rPr>
        <w:t>___________________</w:t>
      </w:r>
      <w:r w:rsidRPr="009468F1">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lastRenderedPageBreak/>
        <w:t xml:space="preserve">    Приложение:  согласие  на  обработку  персональных  данных  в отношении</w:t>
      </w:r>
      <w:r w:rsidR="009468F1">
        <w:rPr>
          <w:rFonts w:ascii="Times New Roman" w:hAnsi="Times New Roman" w:cs="Times New Roman"/>
          <w:sz w:val="28"/>
          <w:szCs w:val="28"/>
        </w:rPr>
        <w:t xml:space="preserve"> </w:t>
      </w:r>
      <w:r w:rsidRPr="009468F1">
        <w:rPr>
          <w:rFonts w:ascii="Times New Roman" w:hAnsi="Times New Roman" w:cs="Times New Roman"/>
          <w:sz w:val="28"/>
          <w:szCs w:val="28"/>
        </w:rPr>
        <w:t xml:space="preserve">каждого  члена  инициативной  группы  в  соответствии с Федеральным </w:t>
      </w:r>
      <w:hyperlink r:id="rId59" w:history="1">
        <w:r w:rsidRPr="009468F1">
          <w:rPr>
            <w:rFonts w:ascii="Times New Roman" w:hAnsi="Times New Roman" w:cs="Times New Roman"/>
            <w:sz w:val="28"/>
            <w:szCs w:val="28"/>
          </w:rPr>
          <w:t>законом</w:t>
        </w:r>
      </w:hyperlink>
      <w:r w:rsidR="009468F1">
        <w:rPr>
          <w:rFonts w:ascii="Times New Roman" w:hAnsi="Times New Roman" w:cs="Times New Roman"/>
          <w:sz w:val="28"/>
          <w:szCs w:val="28"/>
        </w:rPr>
        <w:t xml:space="preserve"> </w:t>
      </w:r>
      <w:r w:rsidRPr="009468F1">
        <w:rPr>
          <w:rFonts w:ascii="Times New Roman" w:hAnsi="Times New Roman" w:cs="Times New Roman"/>
          <w:sz w:val="28"/>
          <w:szCs w:val="28"/>
        </w:rPr>
        <w:t xml:space="preserve">от  27  июля  2006  года  </w:t>
      </w:r>
      <w:r w:rsidR="009468F1">
        <w:rPr>
          <w:rFonts w:ascii="Times New Roman" w:hAnsi="Times New Roman" w:cs="Times New Roman"/>
          <w:sz w:val="28"/>
          <w:szCs w:val="28"/>
        </w:rPr>
        <w:t>№</w:t>
      </w:r>
      <w:r w:rsidRPr="009468F1">
        <w:rPr>
          <w:rFonts w:ascii="Times New Roman" w:hAnsi="Times New Roman" w:cs="Times New Roman"/>
          <w:sz w:val="28"/>
          <w:szCs w:val="28"/>
        </w:rPr>
        <w:t xml:space="preserve">  152-ФЗ </w:t>
      </w:r>
      <w:r w:rsidR="009468F1">
        <w:rPr>
          <w:rFonts w:ascii="Times New Roman" w:hAnsi="Times New Roman" w:cs="Times New Roman"/>
          <w:sz w:val="28"/>
          <w:szCs w:val="28"/>
        </w:rPr>
        <w:t>«</w:t>
      </w:r>
      <w:r w:rsidRPr="009468F1">
        <w:rPr>
          <w:rFonts w:ascii="Times New Roman" w:hAnsi="Times New Roman" w:cs="Times New Roman"/>
          <w:sz w:val="28"/>
          <w:szCs w:val="28"/>
        </w:rPr>
        <w:t>О персональных данных</w:t>
      </w:r>
      <w:r w:rsidR="009468F1">
        <w:rPr>
          <w:rFonts w:ascii="Times New Roman" w:hAnsi="Times New Roman" w:cs="Times New Roman"/>
          <w:sz w:val="28"/>
          <w:szCs w:val="28"/>
        </w:rPr>
        <w:t>»</w:t>
      </w:r>
      <w:r w:rsidRPr="009468F1">
        <w:rPr>
          <w:rFonts w:ascii="Times New Roman" w:hAnsi="Times New Roman" w:cs="Times New Roman"/>
          <w:sz w:val="28"/>
          <w:szCs w:val="28"/>
        </w:rPr>
        <w:t xml:space="preserve"> (с последующими</w:t>
      </w:r>
      <w:r w:rsidR="009468F1">
        <w:rPr>
          <w:rFonts w:ascii="Times New Roman" w:hAnsi="Times New Roman" w:cs="Times New Roman"/>
          <w:sz w:val="28"/>
          <w:szCs w:val="28"/>
        </w:rPr>
        <w:t xml:space="preserve"> </w:t>
      </w:r>
      <w:r w:rsidRPr="009468F1">
        <w:rPr>
          <w:rFonts w:ascii="Times New Roman" w:hAnsi="Times New Roman" w:cs="Times New Roman"/>
          <w:sz w:val="28"/>
          <w:szCs w:val="28"/>
        </w:rPr>
        <w:t>изменениями).</w:t>
      </w:r>
    </w:p>
    <w:p w:rsid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E67EE" w:rsidRPr="009468F1">
        <w:rPr>
          <w:rFonts w:ascii="Times New Roman" w:hAnsi="Times New Roman" w:cs="Times New Roman"/>
          <w:sz w:val="28"/>
          <w:szCs w:val="28"/>
        </w:rPr>
        <w:t>__</w:t>
      </w:r>
      <w:r w:rsidR="001E05ED">
        <w:rPr>
          <w:rFonts w:ascii="Times New Roman" w:hAnsi="Times New Roman" w:cs="Times New Roman"/>
          <w:sz w:val="28"/>
          <w:szCs w:val="28"/>
        </w:rPr>
        <w:t>»</w:t>
      </w:r>
      <w:r>
        <w:rPr>
          <w:rFonts w:ascii="Times New Roman" w:hAnsi="Times New Roman" w:cs="Times New Roman"/>
          <w:sz w:val="28"/>
          <w:szCs w:val="28"/>
        </w:rPr>
        <w:t xml:space="preserve"> </w:t>
      </w:r>
      <w:r w:rsidR="00FE67EE" w:rsidRPr="009468F1">
        <w:rPr>
          <w:rFonts w:ascii="Times New Roman" w:hAnsi="Times New Roman" w:cs="Times New Roman"/>
          <w:sz w:val="28"/>
          <w:szCs w:val="28"/>
        </w:rPr>
        <w:t>__________ 20__ года</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(дата подачи заявления)</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Члены инициативной группы:</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vertAlign w:val="superscript"/>
        </w:rPr>
        <w:t xml:space="preserve">         подпись                Ф.И.О. (последнее – при наличии)</w:t>
      </w:r>
    </w:p>
    <w:p w:rsidR="009468F1" w:rsidRDefault="009468F1">
      <w:pPr>
        <w:rPr>
          <w:rFonts w:ascii="Times New Roman" w:hAnsi="Times New Roman" w:cs="Times New Roman"/>
          <w:sz w:val="28"/>
          <w:szCs w:val="28"/>
        </w:rPr>
      </w:pPr>
      <w:r>
        <w:rPr>
          <w:rFonts w:ascii="Times New Roman" w:hAnsi="Times New Roman" w:cs="Times New Roman"/>
          <w:sz w:val="28"/>
          <w:szCs w:val="28"/>
        </w:rPr>
        <w:br w:type="page"/>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p w:rsidR="009468F1" w:rsidRPr="00FC5136" w:rsidRDefault="009468F1" w:rsidP="009468F1">
      <w:pPr>
        <w:autoSpaceDE w:val="0"/>
        <w:autoSpaceDN w:val="0"/>
        <w:adjustRightInd w:val="0"/>
        <w:spacing w:after="0" w:line="240" w:lineRule="auto"/>
        <w:ind w:left="5103"/>
        <w:outlineLvl w:val="0"/>
        <w:rPr>
          <w:rFonts w:ascii="Times New Roman" w:hAnsi="Times New Roman" w:cs="Times New Roman"/>
          <w:sz w:val="28"/>
          <w:szCs w:val="28"/>
        </w:rPr>
      </w:pPr>
      <w:r w:rsidRPr="00FC5136">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9468F1" w:rsidRPr="00FC5136" w:rsidRDefault="009468F1" w:rsidP="009468F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к Положению</w:t>
      </w:r>
    </w:p>
    <w:p w:rsidR="009468F1" w:rsidRDefault="009468F1" w:rsidP="009468F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 xml:space="preserve">о территориальном общественном </w:t>
      </w:r>
    </w:p>
    <w:p w:rsidR="009468F1" w:rsidRPr="00FC5136" w:rsidRDefault="009468F1" w:rsidP="009468F1">
      <w:pPr>
        <w:autoSpaceDE w:val="0"/>
        <w:autoSpaceDN w:val="0"/>
        <w:adjustRightInd w:val="0"/>
        <w:spacing w:after="0" w:line="240" w:lineRule="auto"/>
        <w:ind w:left="5103"/>
        <w:rPr>
          <w:rFonts w:ascii="Times New Roman" w:hAnsi="Times New Roman" w:cs="Times New Roman"/>
          <w:sz w:val="28"/>
          <w:szCs w:val="28"/>
        </w:rPr>
      </w:pPr>
      <w:r w:rsidRPr="00FC5136">
        <w:rPr>
          <w:rFonts w:ascii="Times New Roman" w:hAnsi="Times New Roman" w:cs="Times New Roman"/>
          <w:sz w:val="28"/>
          <w:szCs w:val="28"/>
        </w:rPr>
        <w:t>самоуправлении</w:t>
      </w:r>
      <w:r>
        <w:rPr>
          <w:rFonts w:ascii="Times New Roman" w:hAnsi="Times New Roman" w:cs="Times New Roman"/>
          <w:sz w:val="28"/>
          <w:szCs w:val="28"/>
        </w:rPr>
        <w:t xml:space="preserve"> </w:t>
      </w:r>
      <w:r w:rsidRPr="00FC5136">
        <w:rPr>
          <w:rFonts w:ascii="Times New Roman" w:hAnsi="Times New Roman" w:cs="Times New Roman"/>
          <w:sz w:val="28"/>
          <w:szCs w:val="28"/>
        </w:rPr>
        <w:t xml:space="preserve">в </w:t>
      </w:r>
      <w:r w:rsidR="000F3C95" w:rsidRPr="000F3C95">
        <w:rPr>
          <w:rFonts w:ascii="Times New Roman" w:hAnsi="Times New Roman" w:cs="Times New Roman"/>
          <w:sz w:val="28"/>
          <w:szCs w:val="28"/>
        </w:rPr>
        <w:t>Кичменгско-Городецко</w:t>
      </w:r>
      <w:r w:rsidR="000F3C95">
        <w:rPr>
          <w:rFonts w:ascii="Times New Roman" w:hAnsi="Times New Roman" w:cs="Times New Roman"/>
          <w:sz w:val="28"/>
          <w:szCs w:val="28"/>
        </w:rPr>
        <w:t>м</w:t>
      </w:r>
      <w:r w:rsidR="000F3C95" w:rsidRPr="000F3C95">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 Вологодской области</w:t>
      </w:r>
    </w:p>
    <w:p w:rsidR="00FE67EE" w:rsidRPr="00FC5136" w:rsidRDefault="00FE67EE" w:rsidP="00FE67EE">
      <w:pPr>
        <w:autoSpaceDE w:val="0"/>
        <w:autoSpaceDN w:val="0"/>
        <w:adjustRightInd w:val="0"/>
        <w:spacing w:after="0" w:line="240" w:lineRule="auto"/>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bookmarkStart w:id="10" w:name="Par520"/>
      <w:bookmarkEnd w:id="10"/>
      <w:r w:rsidRPr="009468F1">
        <w:rPr>
          <w:rFonts w:ascii="Times New Roman" w:hAnsi="Times New Roman" w:cs="Times New Roman"/>
          <w:sz w:val="28"/>
          <w:szCs w:val="28"/>
        </w:rPr>
        <w:t>ПРОТОКОЛ</w:t>
      </w: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собрания инициативной группы об изменении</w:t>
      </w: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границы территории территориального</w:t>
      </w:r>
    </w:p>
    <w:p w:rsid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 xml:space="preserve">общественного самоуправления </w:t>
      </w:r>
    </w:p>
    <w:p w:rsidR="00FE67EE" w:rsidRPr="009468F1" w:rsidRDefault="009468F1" w:rsidP="009468F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r w:rsidR="00FE67EE" w:rsidRPr="009468F1">
        <w:rPr>
          <w:rFonts w:ascii="Times New Roman" w:hAnsi="Times New Roman" w:cs="Times New Roman"/>
          <w:sz w:val="28"/>
          <w:szCs w:val="28"/>
        </w:rPr>
        <w:t>_____________</w:t>
      </w:r>
      <w:r>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                                         "__"__________ 20__ года</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(наименование населенного пункта)</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5564D0" w:rsidRPr="009468F1" w:rsidRDefault="000F3C95" w:rsidP="005564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r w:rsidR="005564D0" w:rsidRPr="009468F1">
        <w:rPr>
          <w:rFonts w:ascii="Times New Roman" w:hAnsi="Times New Roman" w:cs="Times New Roman"/>
          <w:sz w:val="28"/>
          <w:szCs w:val="28"/>
        </w:rPr>
        <w:t xml:space="preserve"> жители   ______________________________________</w:t>
      </w:r>
    </w:p>
    <w:p w:rsidR="005564D0" w:rsidRPr="009468F1" w:rsidRDefault="005564D0" w:rsidP="005564D0">
      <w:pPr>
        <w:autoSpaceDE w:val="0"/>
        <w:autoSpaceDN w:val="0"/>
        <w:adjustRightInd w:val="0"/>
        <w:spacing w:after="0" w:line="240" w:lineRule="auto"/>
        <w:ind w:left="4820"/>
        <w:jc w:val="both"/>
        <w:rPr>
          <w:rFonts w:ascii="Times New Roman" w:hAnsi="Times New Roman" w:cs="Times New Roman"/>
          <w:sz w:val="28"/>
          <w:szCs w:val="28"/>
          <w:vertAlign w:val="superscript"/>
        </w:rPr>
      </w:pPr>
      <w:r w:rsidRPr="009468F1">
        <w:rPr>
          <w:rFonts w:ascii="Times New Roman" w:hAnsi="Times New Roman" w:cs="Times New Roman"/>
          <w:sz w:val="28"/>
          <w:szCs w:val="28"/>
        </w:rPr>
        <w:t xml:space="preserve"> </w:t>
      </w:r>
      <w:r w:rsidRPr="009468F1">
        <w:rPr>
          <w:rFonts w:ascii="Times New Roman" w:hAnsi="Times New Roman" w:cs="Times New Roman"/>
          <w:sz w:val="28"/>
          <w:szCs w:val="28"/>
          <w:vertAlign w:val="superscript"/>
        </w:rPr>
        <w:t>(наименование населенного пункта (его части)</w:t>
      </w:r>
    </w:p>
    <w:p w:rsidR="005564D0" w:rsidRPr="009468F1" w:rsidRDefault="000F3C95" w:rsidP="005564D0">
      <w:pPr>
        <w:autoSpaceDE w:val="0"/>
        <w:autoSpaceDN w:val="0"/>
        <w:adjustRightInd w:val="0"/>
        <w:spacing w:after="0" w:line="240" w:lineRule="auto"/>
        <w:jc w:val="both"/>
        <w:rPr>
          <w:rFonts w:ascii="Times New Roman" w:hAnsi="Times New Roman" w:cs="Times New Roman"/>
          <w:sz w:val="28"/>
          <w:szCs w:val="28"/>
        </w:rPr>
      </w:pPr>
      <w:r w:rsidRPr="000F3C95">
        <w:rPr>
          <w:rFonts w:ascii="Times New Roman" w:hAnsi="Times New Roman" w:cs="Times New Roman"/>
          <w:sz w:val="28"/>
          <w:szCs w:val="28"/>
        </w:rPr>
        <w:t xml:space="preserve">Кичменгско-Городецкого </w:t>
      </w:r>
      <w:r w:rsidR="005564D0" w:rsidRPr="009468F1">
        <w:rPr>
          <w:rFonts w:ascii="Times New Roman" w:hAnsi="Times New Roman" w:cs="Times New Roman"/>
          <w:sz w:val="28"/>
          <w:szCs w:val="28"/>
        </w:rPr>
        <w:t xml:space="preserve">муниципального округа </w:t>
      </w:r>
      <w:hyperlink w:anchor="Par432" w:history="1">
        <w:r w:rsidR="005564D0" w:rsidRPr="009468F1">
          <w:rPr>
            <w:rFonts w:ascii="Times New Roman" w:hAnsi="Times New Roman" w:cs="Times New Roman"/>
            <w:sz w:val="28"/>
            <w:szCs w:val="28"/>
          </w:rPr>
          <w:t>&lt;*&gt;</w:t>
        </w:r>
      </w:hyperlink>
      <w:r w:rsidR="005564D0" w:rsidRPr="009468F1">
        <w:rPr>
          <w:rFonts w:ascii="Times New Roman" w:hAnsi="Times New Roman" w:cs="Times New Roman"/>
          <w:sz w:val="28"/>
          <w:szCs w:val="28"/>
        </w:rPr>
        <w:t xml:space="preserve">  в количестве ____ человек.</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Повестка дня:</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5564D0">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 xml:space="preserve">    1. О выборах Председателя и Секретаря собрания инициативной группы.</w:t>
      </w:r>
    </w:p>
    <w:p w:rsidR="00FE67EE" w:rsidRPr="009468F1" w:rsidRDefault="00FE67EE" w:rsidP="005564D0">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 xml:space="preserve">    2. О создании инициативной группы.</w:t>
      </w:r>
    </w:p>
    <w:p w:rsidR="00FE67EE" w:rsidRPr="009468F1" w:rsidRDefault="000F3C95" w:rsidP="005564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Об изменении границы территории деятельности </w:t>
      </w:r>
      <w:r w:rsidR="00FE67EE" w:rsidRPr="009468F1">
        <w:rPr>
          <w:rFonts w:ascii="Times New Roman" w:hAnsi="Times New Roman" w:cs="Times New Roman"/>
          <w:sz w:val="28"/>
          <w:szCs w:val="28"/>
        </w:rPr>
        <w:t>территориального</w:t>
      </w:r>
      <w:r w:rsidR="005564D0">
        <w:rPr>
          <w:rFonts w:ascii="Times New Roman" w:hAnsi="Times New Roman" w:cs="Times New Roman"/>
          <w:sz w:val="28"/>
          <w:szCs w:val="28"/>
        </w:rPr>
        <w:t xml:space="preserve"> </w:t>
      </w:r>
      <w:r w:rsidR="00FE67EE" w:rsidRPr="009468F1">
        <w:rPr>
          <w:rFonts w:ascii="Times New Roman" w:hAnsi="Times New Roman" w:cs="Times New Roman"/>
          <w:sz w:val="28"/>
          <w:szCs w:val="28"/>
        </w:rPr>
        <w:t xml:space="preserve">общественного самоуправления </w:t>
      </w:r>
      <w:r w:rsidR="005564D0">
        <w:rPr>
          <w:rFonts w:ascii="Times New Roman" w:hAnsi="Times New Roman" w:cs="Times New Roman"/>
          <w:sz w:val="28"/>
          <w:szCs w:val="28"/>
        </w:rPr>
        <w:t>«</w:t>
      </w:r>
      <w:r w:rsidR="00FE67EE" w:rsidRPr="009468F1">
        <w:rPr>
          <w:rFonts w:ascii="Times New Roman" w:hAnsi="Times New Roman" w:cs="Times New Roman"/>
          <w:sz w:val="28"/>
          <w:szCs w:val="28"/>
        </w:rPr>
        <w:t>_____________</w:t>
      </w:r>
      <w:r w:rsidR="005564D0">
        <w:rPr>
          <w:rFonts w:ascii="Times New Roman" w:hAnsi="Times New Roman" w:cs="Times New Roman"/>
          <w:sz w:val="28"/>
          <w:szCs w:val="28"/>
        </w:rPr>
        <w:t>___________________________________________________»</w:t>
      </w:r>
      <w:r w:rsidR="00FE67EE" w:rsidRPr="009468F1">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5564D0">
      <w:pPr>
        <w:autoSpaceDE w:val="0"/>
        <w:autoSpaceDN w:val="0"/>
        <w:adjustRightInd w:val="0"/>
        <w:spacing w:after="0" w:line="240" w:lineRule="auto"/>
        <w:ind w:firstLine="708"/>
        <w:jc w:val="both"/>
        <w:rPr>
          <w:rFonts w:ascii="Times New Roman" w:hAnsi="Times New Roman" w:cs="Times New Roman"/>
          <w:sz w:val="28"/>
          <w:szCs w:val="28"/>
        </w:rPr>
      </w:pPr>
      <w:r w:rsidRPr="009468F1">
        <w:rPr>
          <w:rFonts w:ascii="Times New Roman" w:hAnsi="Times New Roman" w:cs="Times New Roman"/>
          <w:sz w:val="28"/>
          <w:szCs w:val="28"/>
        </w:rPr>
        <w:t>Решили:</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5564D0">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 xml:space="preserve">    1.  Избрать Председателем собрания инициативной группы ______________</w:t>
      </w:r>
      <w:r w:rsidR="005564D0">
        <w:rPr>
          <w:rFonts w:ascii="Times New Roman" w:hAnsi="Times New Roman" w:cs="Times New Roman"/>
          <w:sz w:val="28"/>
          <w:szCs w:val="28"/>
        </w:rPr>
        <w:t>___________________________________________________</w:t>
      </w:r>
      <w:r w:rsidRPr="009468F1">
        <w:rPr>
          <w:rFonts w:ascii="Times New Roman" w:hAnsi="Times New Roman" w:cs="Times New Roman"/>
          <w:sz w:val="28"/>
          <w:szCs w:val="28"/>
        </w:rPr>
        <w:t>_,</w:t>
      </w:r>
    </w:p>
    <w:p w:rsidR="00FE67EE" w:rsidRPr="009468F1" w:rsidRDefault="00FE67EE"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проживающего(</w:t>
      </w:r>
      <w:proofErr w:type="spellStart"/>
      <w:r w:rsidRPr="009468F1">
        <w:rPr>
          <w:rFonts w:ascii="Times New Roman" w:hAnsi="Times New Roman" w:cs="Times New Roman"/>
          <w:sz w:val="28"/>
          <w:szCs w:val="28"/>
        </w:rPr>
        <w:t>ую</w:t>
      </w:r>
      <w:proofErr w:type="spellEnd"/>
      <w:r w:rsidRPr="009468F1">
        <w:rPr>
          <w:rFonts w:ascii="Times New Roman" w:hAnsi="Times New Roman" w:cs="Times New Roman"/>
          <w:sz w:val="28"/>
          <w:szCs w:val="28"/>
        </w:rPr>
        <w:t>) по адресу: __________________________, Секретарем собрания</w:t>
      </w:r>
      <w:r w:rsidR="005564D0">
        <w:rPr>
          <w:rFonts w:ascii="Times New Roman" w:hAnsi="Times New Roman" w:cs="Times New Roman"/>
          <w:sz w:val="28"/>
          <w:szCs w:val="28"/>
        </w:rPr>
        <w:t xml:space="preserve"> </w:t>
      </w:r>
      <w:r w:rsidRPr="009468F1">
        <w:rPr>
          <w:rFonts w:ascii="Times New Roman" w:hAnsi="Times New Roman" w:cs="Times New Roman"/>
          <w:sz w:val="28"/>
          <w:szCs w:val="28"/>
        </w:rPr>
        <w:t>инициативной группы - ________________________, проживающего(</w:t>
      </w:r>
      <w:proofErr w:type="spellStart"/>
      <w:r w:rsidRPr="009468F1">
        <w:rPr>
          <w:rFonts w:ascii="Times New Roman" w:hAnsi="Times New Roman" w:cs="Times New Roman"/>
          <w:sz w:val="28"/>
          <w:szCs w:val="28"/>
        </w:rPr>
        <w:t>ую</w:t>
      </w:r>
      <w:proofErr w:type="spellEnd"/>
      <w:r w:rsidRPr="009468F1">
        <w:rPr>
          <w:rFonts w:ascii="Times New Roman" w:hAnsi="Times New Roman" w:cs="Times New Roman"/>
          <w:sz w:val="28"/>
          <w:szCs w:val="28"/>
        </w:rPr>
        <w:t>) по адресу:</w:t>
      </w:r>
      <w:r w:rsidR="005564D0">
        <w:rPr>
          <w:rFonts w:ascii="Times New Roman" w:hAnsi="Times New Roman" w:cs="Times New Roman"/>
          <w:sz w:val="28"/>
          <w:szCs w:val="28"/>
        </w:rPr>
        <w:t xml:space="preserve"> </w:t>
      </w:r>
      <w:r w:rsidRPr="009468F1">
        <w:rPr>
          <w:rFonts w:ascii="Times New Roman" w:hAnsi="Times New Roman" w:cs="Times New Roman"/>
          <w:sz w:val="28"/>
          <w:szCs w:val="28"/>
        </w:rPr>
        <w:t>________________________</w:t>
      </w:r>
      <w:r w:rsidR="005564D0">
        <w:rPr>
          <w:rFonts w:ascii="Times New Roman" w:hAnsi="Times New Roman" w:cs="Times New Roman"/>
          <w:sz w:val="28"/>
          <w:szCs w:val="28"/>
        </w:rPr>
        <w:t>_____________</w:t>
      </w:r>
      <w:r w:rsidRPr="009468F1">
        <w:rPr>
          <w:rFonts w:ascii="Times New Roman" w:hAnsi="Times New Roman" w:cs="Times New Roman"/>
          <w:sz w:val="28"/>
          <w:szCs w:val="28"/>
        </w:rPr>
        <w:t>__.</w:t>
      </w:r>
    </w:p>
    <w:p w:rsidR="00FE67EE" w:rsidRPr="009468F1" w:rsidRDefault="000F3C95" w:rsidP="005564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Создать   инициативную группу об изменении границы </w:t>
      </w:r>
      <w:r w:rsidR="00FE67EE" w:rsidRPr="009468F1">
        <w:rPr>
          <w:rFonts w:ascii="Times New Roman" w:hAnsi="Times New Roman" w:cs="Times New Roman"/>
          <w:sz w:val="28"/>
          <w:szCs w:val="28"/>
        </w:rPr>
        <w:t>территории</w:t>
      </w:r>
      <w:r>
        <w:rPr>
          <w:rFonts w:ascii="Times New Roman" w:hAnsi="Times New Roman" w:cs="Times New Roman"/>
          <w:sz w:val="28"/>
          <w:szCs w:val="28"/>
        </w:rPr>
        <w:t xml:space="preserve"> </w:t>
      </w:r>
      <w:r w:rsidR="00FE67EE" w:rsidRPr="009468F1">
        <w:rPr>
          <w:rFonts w:ascii="Times New Roman" w:hAnsi="Times New Roman" w:cs="Times New Roman"/>
          <w:sz w:val="28"/>
          <w:szCs w:val="28"/>
        </w:rPr>
        <w:t xml:space="preserve">территориального общественного самоуправления </w:t>
      </w:r>
      <w:r w:rsidR="005564D0">
        <w:rPr>
          <w:rFonts w:ascii="Times New Roman" w:hAnsi="Times New Roman" w:cs="Times New Roman"/>
          <w:sz w:val="28"/>
          <w:szCs w:val="28"/>
        </w:rPr>
        <w:t>«___________________________________________</w:t>
      </w:r>
      <w:r w:rsidR="00FE67EE" w:rsidRPr="009468F1">
        <w:rPr>
          <w:rFonts w:ascii="Times New Roman" w:hAnsi="Times New Roman" w:cs="Times New Roman"/>
          <w:sz w:val="28"/>
          <w:szCs w:val="28"/>
        </w:rPr>
        <w:t>____________</w:t>
      </w:r>
      <w:r w:rsidR="005564D0">
        <w:rPr>
          <w:rFonts w:ascii="Times New Roman" w:hAnsi="Times New Roman" w:cs="Times New Roman"/>
          <w:sz w:val="28"/>
          <w:szCs w:val="28"/>
        </w:rPr>
        <w:t>»</w:t>
      </w:r>
      <w:r w:rsidR="00FE67EE" w:rsidRPr="009468F1">
        <w:rPr>
          <w:rFonts w:ascii="Times New Roman" w:hAnsi="Times New Roman" w:cs="Times New Roman"/>
          <w:sz w:val="28"/>
          <w:szCs w:val="28"/>
        </w:rPr>
        <w:t xml:space="preserve"> в составе:</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3969"/>
      </w:tblGrid>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5564D0" w:rsidP="009468F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п/п</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Ф.И.О.</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jc w:val="center"/>
              <w:rPr>
                <w:rFonts w:ascii="Times New Roman" w:hAnsi="Times New Roman" w:cs="Times New Roman"/>
                <w:sz w:val="28"/>
                <w:szCs w:val="28"/>
              </w:rPr>
            </w:pPr>
            <w:r w:rsidRPr="009468F1">
              <w:rPr>
                <w:rFonts w:ascii="Times New Roman" w:hAnsi="Times New Roman" w:cs="Times New Roman"/>
                <w:sz w:val="28"/>
                <w:szCs w:val="28"/>
              </w:rPr>
              <w:t xml:space="preserve">Адрес </w:t>
            </w:r>
            <w:hyperlink w:anchor="Par599" w:history="1">
              <w:r w:rsidRPr="009468F1">
                <w:rPr>
                  <w:rFonts w:ascii="Times New Roman" w:hAnsi="Times New Roman" w:cs="Times New Roman"/>
                  <w:sz w:val="28"/>
                  <w:szCs w:val="28"/>
                </w:rPr>
                <w:t>&lt;*&gt;</w:t>
              </w:r>
            </w:hyperlink>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 председатель инициативной группы</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r w:rsidR="00FE67EE" w:rsidRPr="009468F1">
        <w:tc>
          <w:tcPr>
            <w:tcW w:w="567"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r w:rsidRPr="009468F1">
              <w:rPr>
                <w:rFonts w:ascii="Times New Roman" w:hAnsi="Times New Roman" w:cs="Times New Roman"/>
                <w:sz w:val="28"/>
                <w:szCs w:val="28"/>
              </w:rPr>
              <w:t>n</w:t>
            </w: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E67EE" w:rsidRPr="009468F1" w:rsidRDefault="00FE67EE" w:rsidP="009468F1">
            <w:pPr>
              <w:autoSpaceDE w:val="0"/>
              <w:autoSpaceDN w:val="0"/>
              <w:adjustRightInd w:val="0"/>
              <w:spacing w:after="0" w:line="240" w:lineRule="auto"/>
              <w:rPr>
                <w:rFonts w:ascii="Times New Roman" w:hAnsi="Times New Roman" w:cs="Times New Roman"/>
                <w:sz w:val="28"/>
                <w:szCs w:val="28"/>
              </w:rPr>
            </w:pPr>
          </w:p>
        </w:tc>
      </w:tr>
    </w:tbl>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Pr="009468F1" w:rsidRDefault="00FE67EE" w:rsidP="005564D0">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 xml:space="preserve">    3.    Обратиться    в   территориальное   общественное   самоуправление</w:t>
      </w:r>
      <w:r w:rsidR="005564D0">
        <w:rPr>
          <w:rFonts w:ascii="Times New Roman" w:hAnsi="Times New Roman" w:cs="Times New Roman"/>
          <w:sz w:val="28"/>
          <w:szCs w:val="28"/>
        </w:rPr>
        <w:t xml:space="preserve"> «</w:t>
      </w:r>
      <w:r w:rsidRPr="009468F1">
        <w:rPr>
          <w:rFonts w:ascii="Times New Roman" w:hAnsi="Times New Roman" w:cs="Times New Roman"/>
          <w:sz w:val="28"/>
          <w:szCs w:val="28"/>
        </w:rPr>
        <w:t>_______________</w:t>
      </w:r>
      <w:r w:rsidR="005564D0">
        <w:rPr>
          <w:rFonts w:ascii="Times New Roman" w:hAnsi="Times New Roman" w:cs="Times New Roman"/>
          <w:sz w:val="28"/>
          <w:szCs w:val="28"/>
        </w:rPr>
        <w:t>___________________________________»</w:t>
      </w:r>
      <w:r w:rsidRPr="009468F1">
        <w:rPr>
          <w:rFonts w:ascii="Times New Roman" w:hAnsi="Times New Roman" w:cs="Times New Roman"/>
          <w:sz w:val="28"/>
          <w:szCs w:val="28"/>
        </w:rPr>
        <w:t xml:space="preserve"> с заявлением об изменении границы территории деятельности</w:t>
      </w:r>
      <w:r w:rsidR="005564D0">
        <w:rPr>
          <w:rFonts w:ascii="Times New Roman" w:hAnsi="Times New Roman" w:cs="Times New Roman"/>
          <w:sz w:val="28"/>
          <w:szCs w:val="28"/>
        </w:rPr>
        <w:t xml:space="preserve"> </w:t>
      </w:r>
      <w:r w:rsidRPr="009468F1">
        <w:rPr>
          <w:rFonts w:ascii="Times New Roman" w:hAnsi="Times New Roman" w:cs="Times New Roman"/>
          <w:sz w:val="28"/>
          <w:szCs w:val="28"/>
        </w:rPr>
        <w:t xml:space="preserve">территориального общественного самоуправления </w:t>
      </w:r>
      <w:r w:rsidR="005564D0">
        <w:rPr>
          <w:rFonts w:ascii="Times New Roman" w:hAnsi="Times New Roman" w:cs="Times New Roman"/>
          <w:sz w:val="28"/>
          <w:szCs w:val="28"/>
        </w:rPr>
        <w:t>«_____________________________________________</w:t>
      </w:r>
      <w:r w:rsidRPr="009468F1">
        <w:rPr>
          <w:rFonts w:ascii="Times New Roman" w:hAnsi="Times New Roman" w:cs="Times New Roman"/>
          <w:sz w:val="28"/>
          <w:szCs w:val="28"/>
        </w:rPr>
        <w:t>_____________</w:t>
      </w:r>
      <w:r w:rsidR="005564D0">
        <w:rPr>
          <w:rFonts w:ascii="Times New Roman" w:hAnsi="Times New Roman" w:cs="Times New Roman"/>
          <w:sz w:val="28"/>
          <w:szCs w:val="28"/>
        </w:rPr>
        <w:t>»</w:t>
      </w:r>
      <w:r w:rsidRPr="009468F1">
        <w:rPr>
          <w:rFonts w:ascii="Times New Roman" w:hAnsi="Times New Roman" w:cs="Times New Roman"/>
          <w:sz w:val="28"/>
          <w:szCs w:val="28"/>
        </w:rPr>
        <w:t xml:space="preserve"> путем:</w:t>
      </w:r>
    </w:p>
    <w:p w:rsidR="00FE67EE" w:rsidRPr="009468F1" w:rsidRDefault="00FE67EE"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___________________________________________________________________________</w:t>
      </w:r>
      <w:r w:rsidR="005564D0">
        <w:rPr>
          <w:rFonts w:ascii="Times New Roman" w:hAnsi="Times New Roman" w:cs="Times New Roman"/>
          <w:sz w:val="28"/>
          <w:szCs w:val="28"/>
        </w:rPr>
        <w:t>_________________________________________________________</w:t>
      </w:r>
    </w:p>
    <w:p w:rsidR="00FE67EE" w:rsidRPr="009468F1" w:rsidRDefault="00FE67EE"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_____________________________________________________________________________________________________________________________________________________</w:t>
      </w:r>
      <w:r w:rsidR="005564D0">
        <w:rPr>
          <w:rFonts w:ascii="Times New Roman" w:hAnsi="Times New Roman" w:cs="Times New Roman"/>
          <w:sz w:val="28"/>
          <w:szCs w:val="28"/>
        </w:rPr>
        <w:t>_________________________________________________</w:t>
      </w:r>
    </w:p>
    <w:p w:rsidR="00FE67EE" w:rsidRPr="009468F1" w:rsidRDefault="005564D0" w:rsidP="000F3C95">
      <w:pPr>
        <w:autoSpaceDE w:val="0"/>
        <w:autoSpaceDN w:val="0"/>
        <w:adjustRightInd w:val="0"/>
        <w:spacing w:after="0" w:line="240" w:lineRule="auto"/>
        <w:jc w:val="center"/>
        <w:rPr>
          <w:rFonts w:ascii="Times New Roman" w:hAnsi="Times New Roman" w:cs="Times New Roman"/>
          <w:sz w:val="28"/>
          <w:szCs w:val="28"/>
        </w:rPr>
      </w:pPr>
      <w:r w:rsidRPr="005564D0">
        <w:rPr>
          <w:rFonts w:ascii="Times New Roman" w:hAnsi="Times New Roman" w:cs="Times New Roman"/>
          <w:sz w:val="28"/>
          <w:szCs w:val="28"/>
        </w:rPr>
        <w:t xml:space="preserve"> </w:t>
      </w:r>
      <w:r w:rsidRPr="009468F1">
        <w:rPr>
          <w:rFonts w:ascii="Times New Roman" w:hAnsi="Times New Roman" w:cs="Times New Roman"/>
          <w:sz w:val="28"/>
          <w:szCs w:val="28"/>
        </w:rPr>
        <w:t>(разделения территории ТОС; присоединения</w:t>
      </w:r>
      <w:r w:rsidRPr="005564D0">
        <w:rPr>
          <w:rFonts w:ascii="Times New Roman" w:hAnsi="Times New Roman" w:cs="Times New Roman"/>
          <w:sz w:val="28"/>
          <w:szCs w:val="28"/>
        </w:rPr>
        <w:t xml:space="preserve"> </w:t>
      </w:r>
      <w:r w:rsidRPr="009468F1">
        <w:rPr>
          <w:rFonts w:ascii="Times New Roman" w:hAnsi="Times New Roman" w:cs="Times New Roman"/>
          <w:sz w:val="28"/>
          <w:szCs w:val="28"/>
        </w:rPr>
        <w:t>территории, на которой не осуществляется ТОС; перехода части территории</w:t>
      </w:r>
      <w:r w:rsidRPr="005564D0">
        <w:rPr>
          <w:rFonts w:ascii="Times New Roman" w:hAnsi="Times New Roman" w:cs="Times New Roman"/>
          <w:sz w:val="28"/>
          <w:szCs w:val="28"/>
        </w:rPr>
        <w:t xml:space="preserve"> </w:t>
      </w:r>
      <w:r w:rsidRPr="009468F1">
        <w:rPr>
          <w:rFonts w:ascii="Times New Roman" w:hAnsi="Times New Roman" w:cs="Times New Roman"/>
          <w:sz w:val="28"/>
          <w:szCs w:val="28"/>
        </w:rPr>
        <w:t>из одного ТОС в другое ТОС</w:t>
      </w:r>
      <w:r>
        <w:rPr>
          <w:rFonts w:ascii="Times New Roman" w:hAnsi="Times New Roman" w:cs="Times New Roman"/>
          <w:sz w:val="28"/>
          <w:szCs w:val="28"/>
        </w:rPr>
        <w:t>)</w:t>
      </w:r>
    </w:p>
    <w:p w:rsidR="00FE67EE" w:rsidRPr="009468F1" w:rsidRDefault="00FE67EE" w:rsidP="005564D0">
      <w:pPr>
        <w:autoSpaceDE w:val="0"/>
        <w:autoSpaceDN w:val="0"/>
        <w:adjustRightInd w:val="0"/>
        <w:spacing w:after="0" w:line="240" w:lineRule="auto"/>
        <w:ind w:firstLine="709"/>
        <w:jc w:val="both"/>
        <w:rPr>
          <w:rFonts w:ascii="Times New Roman" w:hAnsi="Times New Roman" w:cs="Times New Roman"/>
          <w:sz w:val="28"/>
          <w:szCs w:val="28"/>
        </w:rPr>
      </w:pPr>
      <w:r w:rsidRPr="009468F1">
        <w:rPr>
          <w:rFonts w:ascii="Times New Roman" w:hAnsi="Times New Roman" w:cs="Times New Roman"/>
          <w:sz w:val="28"/>
          <w:szCs w:val="28"/>
        </w:rPr>
        <w:t>Описание границ территории: _______________________________________________</w:t>
      </w:r>
      <w:r w:rsidR="005564D0">
        <w:rPr>
          <w:rFonts w:ascii="Times New Roman" w:hAnsi="Times New Roman" w:cs="Times New Roman"/>
          <w:sz w:val="28"/>
          <w:szCs w:val="28"/>
        </w:rPr>
        <w:t>_____________________</w:t>
      </w:r>
      <w:r w:rsidRPr="009468F1">
        <w:rPr>
          <w:rFonts w:ascii="Times New Roman" w:hAnsi="Times New Roman" w:cs="Times New Roman"/>
          <w:sz w:val="28"/>
          <w:szCs w:val="28"/>
        </w:rPr>
        <w:t>________________________________________________________________</w:t>
      </w:r>
    </w:p>
    <w:p w:rsidR="00FE67EE" w:rsidRPr="009468F1" w:rsidRDefault="00FE67EE" w:rsidP="005564D0">
      <w:pPr>
        <w:autoSpaceDE w:val="0"/>
        <w:autoSpaceDN w:val="0"/>
        <w:adjustRightInd w:val="0"/>
        <w:spacing w:after="0" w:line="240" w:lineRule="auto"/>
        <w:ind w:firstLine="709"/>
        <w:jc w:val="both"/>
        <w:rPr>
          <w:rFonts w:ascii="Times New Roman" w:hAnsi="Times New Roman" w:cs="Times New Roman"/>
          <w:sz w:val="28"/>
          <w:szCs w:val="28"/>
        </w:rPr>
      </w:pP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bookmarkStart w:id="11" w:name="Par599"/>
      <w:bookmarkEnd w:id="11"/>
      <w:r w:rsidRPr="009468F1">
        <w:rPr>
          <w:rFonts w:ascii="Times New Roman" w:hAnsi="Times New Roman" w:cs="Times New Roman"/>
          <w:sz w:val="28"/>
          <w:szCs w:val="28"/>
        </w:rPr>
        <w:t>Председатель собрания _________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Секретарь </w:t>
      </w:r>
      <w:r w:rsidRPr="009468F1">
        <w:rPr>
          <w:rFonts w:ascii="Times New Roman" w:hAnsi="Times New Roman" w:cs="Times New Roman"/>
          <w:sz w:val="28"/>
          <w:szCs w:val="28"/>
        </w:rPr>
        <w:tab/>
      </w:r>
      <w:r w:rsidRPr="009468F1">
        <w:rPr>
          <w:rFonts w:ascii="Times New Roman" w:hAnsi="Times New Roman" w:cs="Times New Roman"/>
          <w:sz w:val="28"/>
          <w:szCs w:val="28"/>
        </w:rPr>
        <w:tab/>
      </w:r>
      <w:proofErr w:type="gramStart"/>
      <w:r w:rsidRPr="009468F1">
        <w:rPr>
          <w:rFonts w:ascii="Times New Roman" w:hAnsi="Times New Roman" w:cs="Times New Roman"/>
          <w:sz w:val="28"/>
          <w:szCs w:val="28"/>
        </w:rPr>
        <w:tab/>
        <w:t xml:space="preserve">  _</w:t>
      </w:r>
      <w:proofErr w:type="gramEnd"/>
      <w:r w:rsidRPr="009468F1">
        <w:rPr>
          <w:rFonts w:ascii="Times New Roman" w:hAnsi="Times New Roman" w:cs="Times New Roman"/>
          <w:sz w:val="28"/>
          <w:szCs w:val="28"/>
        </w:rPr>
        <w:t>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r w:rsidRPr="009468F1">
        <w:rPr>
          <w:rFonts w:ascii="Times New Roman" w:hAnsi="Times New Roman" w:cs="Times New Roman"/>
          <w:sz w:val="28"/>
          <w:szCs w:val="28"/>
          <w:vertAlign w:val="superscript"/>
        </w:rPr>
        <w:t xml:space="preserve">    </w:t>
      </w:r>
      <w:r w:rsidRPr="009468F1">
        <w:rPr>
          <w:rFonts w:ascii="Times New Roman" w:hAnsi="Times New Roman" w:cs="Times New Roman"/>
          <w:sz w:val="28"/>
          <w:szCs w:val="28"/>
          <w:vertAlign w:val="superscript"/>
        </w:rPr>
        <w:tab/>
      </w:r>
      <w:r w:rsidRPr="009468F1">
        <w:rPr>
          <w:rFonts w:ascii="Times New Roman" w:hAnsi="Times New Roman" w:cs="Times New Roman"/>
          <w:sz w:val="28"/>
          <w:szCs w:val="28"/>
          <w:vertAlign w:val="superscript"/>
        </w:rPr>
        <w:tab/>
      </w:r>
      <w:r w:rsidRPr="009468F1">
        <w:rPr>
          <w:rFonts w:ascii="Times New Roman" w:hAnsi="Times New Roman" w:cs="Times New Roman"/>
          <w:sz w:val="28"/>
          <w:szCs w:val="28"/>
          <w:vertAlign w:val="superscript"/>
        </w:rPr>
        <w:tab/>
        <w:t xml:space="preserve">             подпись          Ф.И.О. (последнее – при наличии)</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p>
    <w:p w:rsidR="005564D0" w:rsidRPr="009468F1" w:rsidRDefault="000F3C95" w:rsidP="005564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инициативной группы:</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5564D0" w:rsidRDefault="005564D0"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vertAlign w:val="superscript"/>
        </w:rPr>
        <w:t xml:space="preserve">         подпись                Ф.И.О. (последнее – при наличии)</w:t>
      </w:r>
    </w:p>
    <w:p w:rsidR="007A025D" w:rsidRDefault="00FE67EE" w:rsidP="009468F1">
      <w:pPr>
        <w:autoSpaceDE w:val="0"/>
        <w:autoSpaceDN w:val="0"/>
        <w:adjustRightInd w:val="0"/>
        <w:spacing w:after="0" w:line="240" w:lineRule="auto"/>
        <w:jc w:val="both"/>
        <w:rPr>
          <w:rFonts w:ascii="Times New Roman" w:hAnsi="Times New Roman" w:cs="Times New Roman"/>
          <w:sz w:val="28"/>
          <w:szCs w:val="28"/>
        </w:rPr>
        <w:sectPr w:rsidR="007A025D" w:rsidSect="007A025D">
          <w:headerReference w:type="first" r:id="rId60"/>
          <w:pgSz w:w="11905" w:h="16838"/>
          <w:pgMar w:top="851" w:right="851" w:bottom="851" w:left="1701" w:header="0" w:footer="0" w:gutter="0"/>
          <w:pgNumType w:start="0"/>
          <w:cols w:space="720"/>
          <w:noEndnote/>
          <w:titlePg/>
          <w:docGrid w:linePitch="299"/>
        </w:sectPr>
      </w:pPr>
      <w:r w:rsidRPr="009468F1">
        <w:rPr>
          <w:rFonts w:ascii="Times New Roman" w:hAnsi="Times New Roman" w:cs="Times New Roman"/>
          <w:sz w:val="28"/>
          <w:szCs w:val="28"/>
        </w:rPr>
        <w:lastRenderedPageBreak/>
        <w:t>Примечание:  &lt;*&gt;  В  пределах  предлагаемых  границ территории деятельности</w:t>
      </w:r>
      <w:r w:rsidR="005564D0">
        <w:rPr>
          <w:rFonts w:ascii="Times New Roman" w:hAnsi="Times New Roman" w:cs="Times New Roman"/>
          <w:sz w:val="28"/>
          <w:szCs w:val="28"/>
        </w:rPr>
        <w:t xml:space="preserve"> </w:t>
      </w:r>
      <w:r w:rsidRPr="009468F1">
        <w:rPr>
          <w:rFonts w:ascii="Times New Roman" w:hAnsi="Times New Roman" w:cs="Times New Roman"/>
          <w:sz w:val="28"/>
          <w:szCs w:val="28"/>
        </w:rPr>
        <w:t>территориального общественного самоуправления.</w:t>
      </w:r>
    </w:p>
    <w:p w:rsidR="003F4343" w:rsidRPr="00A30545" w:rsidRDefault="00DB6A43" w:rsidP="003F4343">
      <w:pPr>
        <w:pStyle w:val="ConsPlusNormal"/>
        <w:ind w:left="5387"/>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96A9D">
        <w:rPr>
          <w:rFonts w:ascii="Times New Roman" w:hAnsi="Times New Roman" w:cs="Times New Roman"/>
          <w:sz w:val="28"/>
          <w:szCs w:val="28"/>
        </w:rPr>
        <w:t xml:space="preserve">№ </w:t>
      </w:r>
      <w:r>
        <w:rPr>
          <w:rFonts w:ascii="Times New Roman" w:hAnsi="Times New Roman" w:cs="Times New Roman"/>
          <w:sz w:val="28"/>
          <w:szCs w:val="28"/>
        </w:rPr>
        <w:t>2</w:t>
      </w:r>
    </w:p>
    <w:p w:rsidR="003F4343" w:rsidRDefault="00DB6A43" w:rsidP="003F4343">
      <w:pPr>
        <w:pStyle w:val="ConsPlusNormal"/>
        <w:ind w:left="5387"/>
        <w:rPr>
          <w:rFonts w:ascii="Times New Roman" w:hAnsi="Times New Roman" w:cs="Times New Roman"/>
          <w:sz w:val="28"/>
          <w:szCs w:val="28"/>
        </w:rPr>
      </w:pPr>
      <w:r>
        <w:rPr>
          <w:rFonts w:ascii="Times New Roman" w:hAnsi="Times New Roman" w:cs="Times New Roman"/>
          <w:sz w:val="28"/>
          <w:szCs w:val="28"/>
        </w:rPr>
        <w:t xml:space="preserve">к </w:t>
      </w:r>
      <w:r w:rsidR="003F4343" w:rsidRPr="00A30545">
        <w:rPr>
          <w:rFonts w:ascii="Times New Roman" w:hAnsi="Times New Roman" w:cs="Times New Roman"/>
          <w:sz w:val="28"/>
          <w:szCs w:val="28"/>
        </w:rPr>
        <w:t>решени</w:t>
      </w:r>
      <w:r>
        <w:rPr>
          <w:rFonts w:ascii="Times New Roman" w:hAnsi="Times New Roman" w:cs="Times New Roman"/>
          <w:sz w:val="28"/>
          <w:szCs w:val="28"/>
        </w:rPr>
        <w:t>ю</w:t>
      </w:r>
      <w:r w:rsidR="003F4343" w:rsidRPr="00A30545">
        <w:rPr>
          <w:rFonts w:ascii="Times New Roman" w:hAnsi="Times New Roman" w:cs="Times New Roman"/>
          <w:sz w:val="28"/>
          <w:szCs w:val="28"/>
        </w:rPr>
        <w:t xml:space="preserve"> </w:t>
      </w:r>
    </w:p>
    <w:p w:rsidR="003F4343" w:rsidRDefault="00596A9D" w:rsidP="003F4343">
      <w:pPr>
        <w:pStyle w:val="ConsPlusNormal"/>
        <w:ind w:left="5387"/>
        <w:rPr>
          <w:rFonts w:ascii="Times New Roman" w:hAnsi="Times New Roman" w:cs="Times New Roman"/>
          <w:sz w:val="28"/>
          <w:szCs w:val="28"/>
        </w:rPr>
      </w:pPr>
      <w:r>
        <w:rPr>
          <w:rFonts w:ascii="Times New Roman" w:hAnsi="Times New Roman" w:cs="Times New Roman"/>
          <w:sz w:val="28"/>
          <w:szCs w:val="28"/>
        </w:rPr>
        <w:t>Муниципального</w:t>
      </w:r>
      <w:r w:rsidR="003F4343" w:rsidRPr="00A30545">
        <w:rPr>
          <w:rFonts w:ascii="Times New Roman" w:hAnsi="Times New Roman" w:cs="Times New Roman"/>
          <w:sz w:val="28"/>
          <w:szCs w:val="28"/>
        </w:rPr>
        <w:t xml:space="preserve"> Собрания </w:t>
      </w:r>
      <w:r>
        <w:rPr>
          <w:rFonts w:ascii="Times New Roman" w:hAnsi="Times New Roman" w:cs="Times New Roman"/>
          <w:sz w:val="28"/>
          <w:szCs w:val="28"/>
        </w:rPr>
        <w:t>Кичменгско-Городецкого</w:t>
      </w:r>
      <w:r w:rsidR="003F4343" w:rsidRPr="00A30545">
        <w:rPr>
          <w:rFonts w:ascii="Times New Roman" w:hAnsi="Times New Roman" w:cs="Times New Roman"/>
          <w:sz w:val="28"/>
          <w:szCs w:val="28"/>
        </w:rPr>
        <w:t xml:space="preserve"> муниципального </w:t>
      </w:r>
    </w:p>
    <w:p w:rsidR="003F4343" w:rsidRPr="00A30545" w:rsidRDefault="003F4343" w:rsidP="003F4343">
      <w:pPr>
        <w:pStyle w:val="ConsPlusNormal"/>
        <w:ind w:left="5387"/>
        <w:rPr>
          <w:rFonts w:ascii="Times New Roman" w:hAnsi="Times New Roman" w:cs="Times New Roman"/>
          <w:sz w:val="28"/>
          <w:szCs w:val="28"/>
        </w:rPr>
      </w:pPr>
      <w:r w:rsidRPr="00A30545">
        <w:rPr>
          <w:rFonts w:ascii="Times New Roman" w:hAnsi="Times New Roman" w:cs="Times New Roman"/>
          <w:sz w:val="28"/>
          <w:szCs w:val="28"/>
        </w:rPr>
        <w:t>округа</w:t>
      </w:r>
    </w:p>
    <w:p w:rsidR="003F4343" w:rsidRPr="002F2F8F" w:rsidRDefault="003F4343" w:rsidP="003F4343">
      <w:pPr>
        <w:pStyle w:val="ConsPlusNormal"/>
        <w:ind w:left="5387"/>
        <w:rPr>
          <w:rFonts w:ascii="Times New Roman" w:hAnsi="Times New Roman" w:cs="Times New Roman"/>
          <w:sz w:val="28"/>
          <w:szCs w:val="28"/>
          <w:u w:val="single"/>
        </w:rPr>
      </w:pPr>
      <w:r>
        <w:rPr>
          <w:rFonts w:ascii="Times New Roman" w:hAnsi="Times New Roman" w:cs="Times New Roman"/>
          <w:sz w:val="28"/>
          <w:szCs w:val="28"/>
        </w:rPr>
        <w:t xml:space="preserve">от </w:t>
      </w:r>
      <w:r w:rsidR="002F2F8F">
        <w:rPr>
          <w:rFonts w:ascii="Times New Roman" w:hAnsi="Times New Roman" w:cs="Times New Roman"/>
          <w:sz w:val="28"/>
          <w:szCs w:val="28"/>
        </w:rPr>
        <w:t xml:space="preserve">  </w:t>
      </w:r>
      <w:r w:rsidR="002F2F8F" w:rsidRPr="002F2F8F">
        <w:rPr>
          <w:rFonts w:ascii="Times New Roman" w:hAnsi="Times New Roman" w:cs="Times New Roman"/>
          <w:sz w:val="28"/>
          <w:szCs w:val="28"/>
          <w:u w:val="single"/>
        </w:rPr>
        <w:t>31.05.2023</w:t>
      </w:r>
      <w:r>
        <w:rPr>
          <w:rFonts w:ascii="Times New Roman" w:hAnsi="Times New Roman" w:cs="Times New Roman"/>
          <w:sz w:val="28"/>
          <w:szCs w:val="28"/>
        </w:rPr>
        <w:t xml:space="preserve"> </w:t>
      </w:r>
      <w:r w:rsidRPr="00A30545">
        <w:rPr>
          <w:rFonts w:ascii="Times New Roman" w:hAnsi="Times New Roman" w:cs="Times New Roman"/>
          <w:sz w:val="28"/>
          <w:szCs w:val="28"/>
        </w:rPr>
        <w:t>№</w:t>
      </w:r>
      <w:r w:rsidR="002F2F8F">
        <w:rPr>
          <w:rFonts w:ascii="Times New Roman" w:hAnsi="Times New Roman" w:cs="Times New Roman"/>
          <w:sz w:val="28"/>
          <w:szCs w:val="28"/>
        </w:rPr>
        <w:t xml:space="preserve"> </w:t>
      </w:r>
      <w:r w:rsidR="004D42C0">
        <w:rPr>
          <w:rFonts w:ascii="Times New Roman" w:hAnsi="Times New Roman" w:cs="Times New Roman"/>
          <w:sz w:val="28"/>
          <w:szCs w:val="28"/>
          <w:u w:val="single"/>
        </w:rPr>
        <w:t>46</w:t>
      </w:r>
    </w:p>
    <w:p w:rsidR="003F4343" w:rsidRPr="00A30545" w:rsidRDefault="003F4343" w:rsidP="003F4343">
      <w:pPr>
        <w:pStyle w:val="ConsPlusNormal"/>
        <w:rPr>
          <w:rFonts w:ascii="Times New Roman" w:hAnsi="Times New Roman" w:cs="Times New Roman"/>
          <w:sz w:val="28"/>
          <w:szCs w:val="28"/>
        </w:rPr>
      </w:pPr>
    </w:p>
    <w:p w:rsidR="003F4343" w:rsidRDefault="00EF45A3" w:rsidP="003F4343">
      <w:pPr>
        <w:pStyle w:val="ConsPlusTitle"/>
        <w:jc w:val="center"/>
        <w:rPr>
          <w:rFonts w:ascii="Times New Roman" w:hAnsi="Times New Roman" w:cs="Times New Roman"/>
          <w:sz w:val="28"/>
          <w:szCs w:val="28"/>
        </w:rPr>
      </w:pPr>
      <w:r w:rsidRPr="00EF45A3">
        <w:rPr>
          <w:rFonts w:ascii="Times New Roman" w:hAnsi="Times New Roman" w:cs="Times New Roman"/>
          <w:sz w:val="28"/>
          <w:szCs w:val="28"/>
        </w:rPr>
        <w:t>Нормативные правовые акты Совета муниципального образования Городецкое Кичменгско-Городецкого муниципального района Вологодской области, Совета сельского поселения Енангское Кичменгско-Городецкого муниципального района Вологодской области, Совета сельского поселения Кичменгское Кичменгско-Городецкого муниципального района Вологодской области, подлежащие признанию утратившими силу.</w:t>
      </w:r>
    </w:p>
    <w:p w:rsidR="00EF45A3" w:rsidRPr="00EF45A3" w:rsidRDefault="00EF45A3" w:rsidP="00EF45A3">
      <w:pPr>
        <w:pStyle w:val="ConsPlusNormal"/>
        <w:rPr>
          <w:lang w:bidi="ru-RU"/>
        </w:rPr>
      </w:pPr>
    </w:p>
    <w:p w:rsidR="00A40D99" w:rsidRDefault="00A40D99" w:rsidP="00A40D9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40D99">
        <w:rPr>
          <w:rFonts w:ascii="Times New Roman" w:eastAsia="Times New Roman" w:hAnsi="Times New Roman" w:cs="Times New Roman"/>
          <w:bCs/>
          <w:sz w:val="28"/>
          <w:szCs w:val="28"/>
          <w:lang w:eastAsia="ru-RU"/>
        </w:rPr>
        <w:t>решение Совета муниципального образования Городецкое Кичменгско-Городецкого муниципального района Вологодской области от</w:t>
      </w:r>
      <w:r>
        <w:rPr>
          <w:rFonts w:ascii="Times New Roman" w:eastAsia="Times New Roman" w:hAnsi="Times New Roman" w:cs="Times New Roman"/>
          <w:bCs/>
          <w:sz w:val="28"/>
          <w:szCs w:val="28"/>
          <w:lang w:eastAsia="ru-RU"/>
        </w:rPr>
        <w:t xml:space="preserve"> 14.03.2019 № 8</w:t>
      </w:r>
      <w:r w:rsidRPr="00A40D9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A40D99">
        <w:rPr>
          <w:rFonts w:ascii="Times New Roman" w:eastAsia="Times New Roman" w:hAnsi="Times New Roman" w:cs="Times New Roman"/>
          <w:bCs/>
          <w:sz w:val="28"/>
          <w:szCs w:val="28"/>
          <w:lang w:eastAsia="ru-RU"/>
        </w:rPr>
        <w:t>Об утвержде</w:t>
      </w:r>
      <w:r>
        <w:rPr>
          <w:rFonts w:ascii="Times New Roman" w:eastAsia="Times New Roman" w:hAnsi="Times New Roman" w:cs="Times New Roman"/>
          <w:bCs/>
          <w:sz w:val="28"/>
          <w:szCs w:val="28"/>
          <w:lang w:eastAsia="ru-RU"/>
        </w:rPr>
        <w:t xml:space="preserve">нии Положения о территориальном </w:t>
      </w:r>
      <w:r w:rsidRPr="00A40D99">
        <w:rPr>
          <w:rFonts w:ascii="Times New Roman" w:eastAsia="Times New Roman" w:hAnsi="Times New Roman" w:cs="Times New Roman"/>
          <w:bCs/>
          <w:sz w:val="28"/>
          <w:szCs w:val="28"/>
          <w:lang w:eastAsia="ru-RU"/>
        </w:rPr>
        <w:t>общественном самоуправлении</w:t>
      </w:r>
      <w:r>
        <w:rPr>
          <w:rFonts w:ascii="Times New Roman" w:eastAsia="Times New Roman" w:hAnsi="Times New Roman" w:cs="Times New Roman"/>
          <w:bCs/>
          <w:sz w:val="28"/>
          <w:szCs w:val="28"/>
          <w:lang w:eastAsia="ru-RU"/>
        </w:rPr>
        <w:t xml:space="preserve"> на территории </w:t>
      </w:r>
      <w:r w:rsidRPr="00A40D99">
        <w:rPr>
          <w:rFonts w:ascii="Times New Roman" w:eastAsia="Times New Roman" w:hAnsi="Times New Roman" w:cs="Times New Roman"/>
          <w:bCs/>
          <w:sz w:val="28"/>
          <w:szCs w:val="28"/>
          <w:lang w:eastAsia="ru-RU"/>
        </w:rPr>
        <w:t>муниципального образования Городецкое»</w:t>
      </w:r>
      <w:r>
        <w:rPr>
          <w:rFonts w:ascii="Times New Roman" w:eastAsia="Times New Roman" w:hAnsi="Times New Roman" w:cs="Times New Roman"/>
          <w:bCs/>
          <w:sz w:val="28"/>
          <w:szCs w:val="28"/>
          <w:lang w:eastAsia="ru-RU"/>
        </w:rPr>
        <w:t>;</w:t>
      </w:r>
    </w:p>
    <w:p w:rsidR="00607203" w:rsidRDefault="00A40D99" w:rsidP="00593F0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07203">
        <w:rPr>
          <w:rFonts w:ascii="Times New Roman" w:eastAsia="Times New Roman" w:hAnsi="Times New Roman" w:cs="Times New Roman"/>
          <w:bCs/>
          <w:sz w:val="28"/>
          <w:szCs w:val="28"/>
          <w:lang w:eastAsia="ru-RU"/>
        </w:rPr>
        <w:t xml:space="preserve">решение Совета муниципального образования Городецкое Кичменгско-Городецкого муниципального района Вологодской области </w:t>
      </w:r>
      <w:r w:rsidR="002C0701">
        <w:rPr>
          <w:rFonts w:ascii="Times New Roman" w:eastAsia="Times New Roman" w:hAnsi="Times New Roman" w:cs="Times New Roman"/>
          <w:bCs/>
          <w:sz w:val="28"/>
          <w:szCs w:val="28"/>
          <w:lang w:eastAsia="ru-RU"/>
        </w:rPr>
        <w:t>от 21.12.2020 № 58 «</w:t>
      </w:r>
      <w:r w:rsidR="002C0701" w:rsidRPr="002C0701">
        <w:rPr>
          <w:rFonts w:ascii="Times New Roman" w:eastAsia="Times New Roman" w:hAnsi="Times New Roman" w:cs="Times New Roman"/>
          <w:bCs/>
          <w:sz w:val="28"/>
          <w:szCs w:val="28"/>
          <w:lang w:eastAsia="ru-RU"/>
        </w:rPr>
        <w:t>О внесении измене</w:t>
      </w:r>
      <w:r w:rsidR="00593F08">
        <w:rPr>
          <w:rFonts w:ascii="Times New Roman" w:eastAsia="Times New Roman" w:hAnsi="Times New Roman" w:cs="Times New Roman"/>
          <w:bCs/>
          <w:sz w:val="28"/>
          <w:szCs w:val="28"/>
          <w:lang w:eastAsia="ru-RU"/>
        </w:rPr>
        <w:t>ний в решение от 14.11.2019 № 8 «</w:t>
      </w:r>
      <w:r w:rsidR="002C0701" w:rsidRPr="002C0701">
        <w:rPr>
          <w:rFonts w:ascii="Times New Roman" w:eastAsia="Times New Roman" w:hAnsi="Times New Roman" w:cs="Times New Roman"/>
          <w:bCs/>
          <w:sz w:val="28"/>
          <w:szCs w:val="28"/>
          <w:lang w:eastAsia="ru-RU"/>
        </w:rPr>
        <w:t>Об утвержде</w:t>
      </w:r>
      <w:r w:rsidR="00593F08">
        <w:rPr>
          <w:rFonts w:ascii="Times New Roman" w:eastAsia="Times New Roman" w:hAnsi="Times New Roman" w:cs="Times New Roman"/>
          <w:bCs/>
          <w:sz w:val="28"/>
          <w:szCs w:val="28"/>
          <w:lang w:eastAsia="ru-RU"/>
        </w:rPr>
        <w:t xml:space="preserve">нии Положения о территориальном </w:t>
      </w:r>
      <w:r w:rsidR="002C0701" w:rsidRPr="002C0701">
        <w:rPr>
          <w:rFonts w:ascii="Times New Roman" w:eastAsia="Times New Roman" w:hAnsi="Times New Roman" w:cs="Times New Roman"/>
          <w:bCs/>
          <w:sz w:val="28"/>
          <w:szCs w:val="28"/>
          <w:lang w:eastAsia="ru-RU"/>
        </w:rPr>
        <w:t>общественн</w:t>
      </w:r>
      <w:r w:rsidR="00593F08">
        <w:rPr>
          <w:rFonts w:ascii="Times New Roman" w:eastAsia="Times New Roman" w:hAnsi="Times New Roman" w:cs="Times New Roman"/>
          <w:bCs/>
          <w:sz w:val="28"/>
          <w:szCs w:val="28"/>
          <w:lang w:eastAsia="ru-RU"/>
        </w:rPr>
        <w:t xml:space="preserve">ом самоуправлении на территории </w:t>
      </w:r>
      <w:r w:rsidR="002C0701" w:rsidRPr="002C0701">
        <w:rPr>
          <w:rFonts w:ascii="Times New Roman" w:eastAsia="Times New Roman" w:hAnsi="Times New Roman" w:cs="Times New Roman"/>
          <w:bCs/>
          <w:sz w:val="28"/>
          <w:szCs w:val="28"/>
          <w:lang w:eastAsia="ru-RU"/>
        </w:rPr>
        <w:t>муниципального образования Городецкое»</w:t>
      </w:r>
      <w:r w:rsidR="00593F08">
        <w:rPr>
          <w:rFonts w:ascii="Times New Roman" w:eastAsia="Times New Roman" w:hAnsi="Times New Roman" w:cs="Times New Roman"/>
          <w:bCs/>
          <w:sz w:val="28"/>
          <w:szCs w:val="28"/>
          <w:lang w:eastAsia="ru-RU"/>
        </w:rPr>
        <w:t>;</w:t>
      </w:r>
    </w:p>
    <w:p w:rsidR="00593F08" w:rsidRDefault="00666DA0" w:rsidP="002E78C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E78C9" w:rsidRPr="002E78C9">
        <w:rPr>
          <w:rFonts w:ascii="Times New Roman" w:eastAsia="Times New Roman" w:hAnsi="Times New Roman" w:cs="Times New Roman"/>
          <w:bCs/>
          <w:sz w:val="28"/>
          <w:szCs w:val="28"/>
          <w:lang w:eastAsia="ru-RU"/>
        </w:rPr>
        <w:t xml:space="preserve">решение Совета сельского поселения Енангское Кичменгско-Городецкого района Вологодской области от </w:t>
      </w:r>
      <w:r w:rsidR="002E78C9">
        <w:rPr>
          <w:rFonts w:ascii="Times New Roman" w:eastAsia="Times New Roman" w:hAnsi="Times New Roman" w:cs="Times New Roman"/>
          <w:bCs/>
          <w:sz w:val="28"/>
          <w:szCs w:val="28"/>
          <w:lang w:eastAsia="ru-RU"/>
        </w:rPr>
        <w:t xml:space="preserve">18.12.2013 № 37 «Об утверждении Положения о территориальном общественном </w:t>
      </w:r>
      <w:r w:rsidRPr="00666DA0">
        <w:rPr>
          <w:rFonts w:ascii="Times New Roman" w:eastAsia="Times New Roman" w:hAnsi="Times New Roman" w:cs="Times New Roman"/>
          <w:bCs/>
          <w:sz w:val="28"/>
          <w:szCs w:val="28"/>
          <w:lang w:eastAsia="ru-RU"/>
        </w:rPr>
        <w:t>самоуправлении</w:t>
      </w:r>
      <w:r w:rsidR="002E78C9">
        <w:rPr>
          <w:rFonts w:ascii="Times New Roman" w:eastAsia="Times New Roman" w:hAnsi="Times New Roman" w:cs="Times New Roman"/>
          <w:bCs/>
          <w:sz w:val="28"/>
          <w:szCs w:val="28"/>
          <w:lang w:eastAsia="ru-RU"/>
        </w:rPr>
        <w:t>»;</w:t>
      </w:r>
    </w:p>
    <w:p w:rsidR="00666DA0" w:rsidRDefault="00593F08" w:rsidP="00666DA0">
      <w:pPr>
        <w:spacing w:after="0" w:line="240" w:lineRule="auto"/>
        <w:ind w:firstLine="709"/>
        <w:jc w:val="both"/>
        <w:rPr>
          <w:rFonts w:ascii="Times New Roman" w:eastAsia="Times New Roman" w:hAnsi="Times New Roman" w:cs="Times New Roman"/>
          <w:bCs/>
          <w:sz w:val="28"/>
          <w:szCs w:val="28"/>
          <w:lang w:eastAsia="ru-RU"/>
        </w:rPr>
      </w:pPr>
      <w:r w:rsidRPr="00593F08">
        <w:rPr>
          <w:rFonts w:ascii="Times New Roman" w:eastAsia="Times New Roman" w:hAnsi="Times New Roman" w:cs="Times New Roman"/>
          <w:bCs/>
          <w:sz w:val="28"/>
          <w:szCs w:val="28"/>
          <w:lang w:eastAsia="ru-RU"/>
        </w:rPr>
        <w:t>-</w:t>
      </w:r>
      <w:r w:rsidR="00666DA0" w:rsidRPr="00666DA0">
        <w:t xml:space="preserve"> </w:t>
      </w:r>
      <w:r w:rsidR="00666DA0" w:rsidRPr="00666DA0">
        <w:rPr>
          <w:rFonts w:ascii="Times New Roman" w:eastAsia="Times New Roman" w:hAnsi="Times New Roman" w:cs="Times New Roman"/>
          <w:bCs/>
          <w:sz w:val="28"/>
          <w:szCs w:val="28"/>
          <w:lang w:eastAsia="ru-RU"/>
        </w:rPr>
        <w:t>решение Совета сельского поселения Енангское Кичменгско-Городецкого района Вологодской области от</w:t>
      </w:r>
      <w:r w:rsidRPr="00666DA0">
        <w:rPr>
          <w:rFonts w:ascii="Times New Roman" w:eastAsia="Times New Roman" w:hAnsi="Times New Roman" w:cs="Times New Roman"/>
          <w:bCs/>
          <w:sz w:val="28"/>
          <w:szCs w:val="28"/>
          <w:lang w:eastAsia="ru-RU"/>
        </w:rPr>
        <w:t xml:space="preserve"> </w:t>
      </w:r>
      <w:r w:rsidR="00666DA0">
        <w:rPr>
          <w:rFonts w:ascii="Times New Roman" w:eastAsia="Times New Roman" w:hAnsi="Times New Roman" w:cs="Times New Roman"/>
          <w:bCs/>
          <w:sz w:val="28"/>
          <w:szCs w:val="28"/>
          <w:lang w:eastAsia="ru-RU"/>
        </w:rPr>
        <w:t xml:space="preserve">05.05.2014 № 23 «О внесении изменений </w:t>
      </w:r>
      <w:r w:rsidR="00666DA0" w:rsidRPr="00666DA0">
        <w:rPr>
          <w:rFonts w:ascii="Times New Roman" w:eastAsia="Times New Roman" w:hAnsi="Times New Roman" w:cs="Times New Roman"/>
          <w:bCs/>
          <w:sz w:val="28"/>
          <w:szCs w:val="28"/>
          <w:lang w:eastAsia="ru-RU"/>
        </w:rPr>
        <w:t>в решение от 18.12.2013 № 37</w:t>
      </w:r>
      <w:r w:rsidR="00666DA0">
        <w:rPr>
          <w:rFonts w:ascii="Times New Roman" w:eastAsia="Times New Roman" w:hAnsi="Times New Roman" w:cs="Times New Roman"/>
          <w:bCs/>
          <w:sz w:val="28"/>
          <w:szCs w:val="28"/>
          <w:lang w:eastAsia="ru-RU"/>
        </w:rPr>
        <w:t>»;</w:t>
      </w:r>
    </w:p>
    <w:p w:rsidR="00607203" w:rsidRDefault="00666DA0" w:rsidP="001109A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93F08" w:rsidRPr="00593F08">
        <w:rPr>
          <w:rFonts w:ascii="Times New Roman" w:eastAsia="Times New Roman" w:hAnsi="Times New Roman" w:cs="Times New Roman"/>
          <w:bCs/>
          <w:sz w:val="28"/>
          <w:szCs w:val="28"/>
          <w:lang w:eastAsia="ru-RU"/>
        </w:rPr>
        <w:t>решение Совета сельского поселения Енангское Кичменгско-Городецкого района Вологодской области от 14.03.2019 № 1 «О внесении изменений в решение Совета сельского поселения Енангское от 18.12.2013 года № 37»;</w:t>
      </w:r>
    </w:p>
    <w:p w:rsidR="00D1151B" w:rsidRDefault="001109A5" w:rsidP="001109A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решение Совета сельского поселения Енангское Кичменгско-Городецкого района Вологодской области от 27.07.2021 № 13 «</w:t>
      </w:r>
      <w:r w:rsidRPr="001109A5">
        <w:rPr>
          <w:rFonts w:ascii="Times New Roman" w:eastAsia="Times New Roman" w:hAnsi="Times New Roman" w:cs="Times New Roman"/>
          <w:bCs/>
          <w:sz w:val="28"/>
          <w:szCs w:val="28"/>
          <w:lang w:eastAsia="ru-RU"/>
        </w:rPr>
        <w:t>О внесении изменений в реш</w:t>
      </w:r>
      <w:r>
        <w:rPr>
          <w:rFonts w:ascii="Times New Roman" w:eastAsia="Times New Roman" w:hAnsi="Times New Roman" w:cs="Times New Roman"/>
          <w:bCs/>
          <w:sz w:val="28"/>
          <w:szCs w:val="28"/>
          <w:lang w:eastAsia="ru-RU"/>
        </w:rPr>
        <w:t xml:space="preserve">ение Совета сельского поселения </w:t>
      </w:r>
      <w:r w:rsidRPr="001109A5">
        <w:rPr>
          <w:rFonts w:ascii="Times New Roman" w:eastAsia="Times New Roman" w:hAnsi="Times New Roman" w:cs="Times New Roman"/>
          <w:bCs/>
          <w:sz w:val="28"/>
          <w:szCs w:val="28"/>
          <w:lang w:eastAsia="ru-RU"/>
        </w:rPr>
        <w:t>Енангское от 18.12.2013 года № 37</w:t>
      </w:r>
      <w:r>
        <w:rPr>
          <w:rFonts w:ascii="Times New Roman" w:eastAsia="Times New Roman" w:hAnsi="Times New Roman" w:cs="Times New Roman"/>
          <w:bCs/>
          <w:sz w:val="28"/>
          <w:szCs w:val="28"/>
          <w:lang w:eastAsia="ru-RU"/>
        </w:rPr>
        <w:t>»;</w:t>
      </w:r>
    </w:p>
    <w:p w:rsidR="00560203" w:rsidRDefault="006553F6" w:rsidP="001109A5">
      <w:pPr>
        <w:spacing w:after="0" w:line="240" w:lineRule="auto"/>
        <w:ind w:firstLine="709"/>
        <w:jc w:val="both"/>
        <w:rPr>
          <w:rFonts w:ascii="Times New Roman" w:eastAsia="Times New Roman" w:hAnsi="Times New Roman" w:cs="Times New Roman"/>
          <w:bCs/>
          <w:sz w:val="28"/>
          <w:szCs w:val="28"/>
          <w:lang w:eastAsia="ru-RU"/>
        </w:rPr>
      </w:pPr>
      <w:r w:rsidRPr="006553F6">
        <w:rPr>
          <w:rFonts w:ascii="Times New Roman" w:eastAsia="Times New Roman" w:hAnsi="Times New Roman" w:cs="Times New Roman"/>
          <w:bCs/>
          <w:sz w:val="28"/>
          <w:szCs w:val="28"/>
          <w:lang w:eastAsia="ru-RU"/>
        </w:rPr>
        <w:t xml:space="preserve">- решение Совета сельского поселения </w:t>
      </w:r>
      <w:r>
        <w:rPr>
          <w:rFonts w:ascii="Times New Roman" w:eastAsia="Times New Roman" w:hAnsi="Times New Roman" w:cs="Times New Roman"/>
          <w:bCs/>
          <w:sz w:val="28"/>
          <w:szCs w:val="28"/>
          <w:lang w:eastAsia="ru-RU"/>
        </w:rPr>
        <w:t>Кичменгское</w:t>
      </w:r>
      <w:r w:rsidRPr="006553F6">
        <w:rPr>
          <w:rFonts w:ascii="Times New Roman" w:eastAsia="Times New Roman" w:hAnsi="Times New Roman" w:cs="Times New Roman"/>
          <w:bCs/>
          <w:sz w:val="28"/>
          <w:szCs w:val="28"/>
          <w:lang w:eastAsia="ru-RU"/>
        </w:rPr>
        <w:t xml:space="preserve"> Кичменгско-Городецкого района Вологодской области от </w:t>
      </w:r>
      <w:r>
        <w:rPr>
          <w:rFonts w:ascii="Times New Roman" w:eastAsia="Times New Roman" w:hAnsi="Times New Roman" w:cs="Times New Roman"/>
          <w:bCs/>
          <w:sz w:val="28"/>
          <w:szCs w:val="28"/>
          <w:lang w:eastAsia="ru-RU"/>
        </w:rPr>
        <w:t>20</w:t>
      </w:r>
      <w:r w:rsidRPr="006553F6">
        <w:rPr>
          <w:rFonts w:ascii="Times New Roman" w:eastAsia="Times New Roman" w:hAnsi="Times New Roman" w:cs="Times New Roman"/>
          <w:bCs/>
          <w:sz w:val="28"/>
          <w:szCs w:val="28"/>
          <w:lang w:eastAsia="ru-RU"/>
        </w:rPr>
        <w:t xml:space="preserve">.12.2013 № </w:t>
      </w:r>
      <w:r>
        <w:rPr>
          <w:rFonts w:ascii="Times New Roman" w:eastAsia="Times New Roman" w:hAnsi="Times New Roman" w:cs="Times New Roman"/>
          <w:bCs/>
          <w:sz w:val="28"/>
          <w:szCs w:val="28"/>
          <w:lang w:eastAsia="ru-RU"/>
        </w:rPr>
        <w:t>44</w:t>
      </w:r>
      <w:r w:rsidRPr="006553F6">
        <w:rPr>
          <w:rFonts w:ascii="Times New Roman" w:eastAsia="Times New Roman" w:hAnsi="Times New Roman" w:cs="Times New Roman"/>
          <w:bCs/>
          <w:sz w:val="28"/>
          <w:szCs w:val="28"/>
          <w:lang w:eastAsia="ru-RU"/>
        </w:rPr>
        <w:t xml:space="preserve"> «Об утверждении Положения о территориальном общественном самоуправлении»;</w:t>
      </w:r>
    </w:p>
    <w:p w:rsidR="006553F6" w:rsidRDefault="006553F6" w:rsidP="006553F6">
      <w:pPr>
        <w:spacing w:after="0" w:line="240" w:lineRule="auto"/>
        <w:ind w:firstLine="709"/>
        <w:jc w:val="both"/>
        <w:rPr>
          <w:rFonts w:ascii="Times New Roman" w:eastAsia="Times New Roman" w:hAnsi="Times New Roman" w:cs="Times New Roman"/>
          <w:bCs/>
          <w:sz w:val="28"/>
          <w:szCs w:val="28"/>
          <w:lang w:eastAsia="ru-RU"/>
        </w:rPr>
      </w:pPr>
      <w:r w:rsidRPr="006553F6">
        <w:rPr>
          <w:rFonts w:ascii="Times New Roman" w:eastAsia="Times New Roman" w:hAnsi="Times New Roman" w:cs="Times New Roman"/>
          <w:bCs/>
          <w:sz w:val="28"/>
          <w:szCs w:val="28"/>
          <w:lang w:eastAsia="ru-RU"/>
        </w:rPr>
        <w:t>- решение Совета сельского поселения Кичменгское Кичменгско-Городецкого района Вологодской области от</w:t>
      </w:r>
      <w:r>
        <w:rPr>
          <w:rFonts w:ascii="Times New Roman" w:eastAsia="Times New Roman" w:hAnsi="Times New Roman" w:cs="Times New Roman"/>
          <w:bCs/>
          <w:sz w:val="28"/>
          <w:szCs w:val="28"/>
          <w:lang w:eastAsia="ru-RU"/>
        </w:rPr>
        <w:t xml:space="preserve"> 15.04.2014 № 10 «О внесении изменений в решение от 20.12.2013 г. № 44»;</w:t>
      </w:r>
    </w:p>
    <w:p w:rsidR="006553F6" w:rsidRDefault="006553F6" w:rsidP="006553F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6553F6">
        <w:rPr>
          <w:rFonts w:ascii="Times New Roman" w:eastAsia="Times New Roman" w:hAnsi="Times New Roman" w:cs="Times New Roman"/>
          <w:bCs/>
          <w:sz w:val="28"/>
          <w:szCs w:val="28"/>
          <w:lang w:eastAsia="ru-RU"/>
        </w:rPr>
        <w:t xml:space="preserve">решение Совета сельского поселения Кичменгское Кичменгско-Городецкого района Вологодской области от </w:t>
      </w:r>
      <w:r>
        <w:rPr>
          <w:rFonts w:ascii="Times New Roman" w:eastAsia="Times New Roman" w:hAnsi="Times New Roman" w:cs="Times New Roman"/>
          <w:bCs/>
          <w:sz w:val="28"/>
          <w:szCs w:val="28"/>
          <w:lang w:eastAsia="ru-RU"/>
        </w:rPr>
        <w:t>14.03.2019 № 1</w:t>
      </w:r>
      <w:r w:rsidRPr="006553F6">
        <w:rPr>
          <w:rFonts w:ascii="Times New Roman" w:eastAsia="Times New Roman" w:hAnsi="Times New Roman" w:cs="Times New Roman"/>
          <w:bCs/>
          <w:sz w:val="28"/>
          <w:szCs w:val="28"/>
          <w:lang w:eastAsia="ru-RU"/>
        </w:rPr>
        <w:t xml:space="preserve"> «О внесении изменений в решение </w:t>
      </w:r>
      <w:r>
        <w:rPr>
          <w:rFonts w:ascii="Times New Roman" w:eastAsia="Times New Roman" w:hAnsi="Times New Roman" w:cs="Times New Roman"/>
          <w:bCs/>
          <w:sz w:val="28"/>
          <w:szCs w:val="28"/>
          <w:lang w:eastAsia="ru-RU"/>
        </w:rPr>
        <w:t>Совета сельского поселения Кичменгское от 20.12.2013 года</w:t>
      </w:r>
      <w:r w:rsidRPr="006553F6">
        <w:rPr>
          <w:rFonts w:ascii="Times New Roman" w:eastAsia="Times New Roman" w:hAnsi="Times New Roman" w:cs="Times New Roman"/>
          <w:bCs/>
          <w:sz w:val="28"/>
          <w:szCs w:val="28"/>
          <w:lang w:eastAsia="ru-RU"/>
        </w:rPr>
        <w:t xml:space="preserve"> № 44»;</w:t>
      </w:r>
    </w:p>
    <w:p w:rsidR="006553F6" w:rsidRPr="006553F6" w:rsidRDefault="006553F6" w:rsidP="006553F6">
      <w:pPr>
        <w:spacing w:after="0" w:line="240" w:lineRule="auto"/>
        <w:ind w:firstLine="709"/>
        <w:jc w:val="both"/>
        <w:rPr>
          <w:rFonts w:ascii="Times New Roman" w:eastAsia="Times New Roman" w:hAnsi="Times New Roman" w:cs="Times New Roman"/>
          <w:bCs/>
          <w:sz w:val="28"/>
          <w:szCs w:val="28"/>
          <w:lang w:eastAsia="ru-RU"/>
        </w:rPr>
      </w:pPr>
      <w:r w:rsidRPr="006553F6">
        <w:rPr>
          <w:rFonts w:ascii="Times New Roman" w:eastAsia="Times New Roman" w:hAnsi="Times New Roman" w:cs="Times New Roman"/>
          <w:bCs/>
          <w:sz w:val="28"/>
          <w:szCs w:val="28"/>
          <w:lang w:eastAsia="ru-RU"/>
        </w:rPr>
        <w:t xml:space="preserve">- решение Совета сельского поселения Кичменгское Кичменгско-Городецкого района Вологодской области от </w:t>
      </w:r>
      <w:r>
        <w:rPr>
          <w:rFonts w:ascii="Times New Roman" w:eastAsia="Times New Roman" w:hAnsi="Times New Roman" w:cs="Times New Roman"/>
          <w:bCs/>
          <w:sz w:val="28"/>
          <w:szCs w:val="28"/>
          <w:lang w:eastAsia="ru-RU"/>
        </w:rPr>
        <w:t>26.04.2021 № 20</w:t>
      </w:r>
      <w:r w:rsidRPr="006553F6">
        <w:rPr>
          <w:rFonts w:ascii="Times New Roman" w:eastAsia="Times New Roman" w:hAnsi="Times New Roman" w:cs="Times New Roman"/>
          <w:bCs/>
          <w:sz w:val="28"/>
          <w:szCs w:val="28"/>
          <w:lang w:eastAsia="ru-RU"/>
        </w:rPr>
        <w:t xml:space="preserve"> «О внесении изменений в решение Совета сельского поселения Кичме</w:t>
      </w:r>
      <w:r>
        <w:rPr>
          <w:rFonts w:ascii="Times New Roman" w:eastAsia="Times New Roman" w:hAnsi="Times New Roman" w:cs="Times New Roman"/>
          <w:bCs/>
          <w:sz w:val="28"/>
          <w:szCs w:val="28"/>
          <w:lang w:eastAsia="ru-RU"/>
        </w:rPr>
        <w:t>нгское от 20.12.2013 года № 44».</w:t>
      </w: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1109A5" w:rsidRDefault="001109A5" w:rsidP="00D1151B">
      <w:pPr>
        <w:spacing w:after="0" w:line="240" w:lineRule="auto"/>
        <w:ind w:firstLine="709"/>
        <w:jc w:val="center"/>
        <w:rPr>
          <w:rFonts w:ascii="Times New Roman" w:eastAsia="Times New Roman" w:hAnsi="Times New Roman" w:cs="Times New Roman"/>
          <w:b/>
          <w:sz w:val="28"/>
          <w:szCs w:val="28"/>
          <w:lang w:eastAsia="ru-RU"/>
        </w:rPr>
      </w:pPr>
    </w:p>
    <w:p w:rsidR="00274DEE" w:rsidRPr="00FC5136" w:rsidRDefault="00274DEE" w:rsidP="00BC7051">
      <w:pPr>
        <w:tabs>
          <w:tab w:val="left" w:pos="851"/>
        </w:tabs>
        <w:spacing w:after="0" w:line="240" w:lineRule="auto"/>
        <w:jc w:val="both"/>
        <w:rPr>
          <w:rFonts w:ascii="Times New Roman" w:hAnsi="Times New Roman" w:cs="Times New Roman"/>
          <w:sz w:val="28"/>
          <w:szCs w:val="28"/>
        </w:rPr>
      </w:pPr>
    </w:p>
    <w:sectPr w:rsidR="00274DEE" w:rsidRPr="00FC5136" w:rsidSect="007A025D">
      <w:pgSz w:w="11905" w:h="16838"/>
      <w:pgMar w:top="851" w:right="851" w:bottom="851" w:left="1701" w:header="0" w:footer="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98" w:rsidRDefault="00745598" w:rsidP="008D0CE1">
      <w:pPr>
        <w:spacing w:after="0" w:line="240" w:lineRule="auto"/>
      </w:pPr>
      <w:r>
        <w:separator/>
      </w:r>
    </w:p>
  </w:endnote>
  <w:endnote w:type="continuationSeparator" w:id="0">
    <w:p w:rsidR="00745598" w:rsidRDefault="00745598" w:rsidP="008D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98" w:rsidRDefault="00745598" w:rsidP="008D0CE1">
      <w:pPr>
        <w:spacing w:after="0" w:line="240" w:lineRule="auto"/>
      </w:pPr>
      <w:r>
        <w:separator/>
      </w:r>
    </w:p>
  </w:footnote>
  <w:footnote w:type="continuationSeparator" w:id="0">
    <w:p w:rsidR="00745598" w:rsidRDefault="00745598" w:rsidP="008D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F8" w:rsidRDefault="004937F8">
    <w:pPr>
      <w:pStyle w:val="a5"/>
      <w:jc w:val="center"/>
    </w:pPr>
  </w:p>
  <w:p w:rsidR="004937F8" w:rsidRDefault="004937F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0D"/>
    <w:rsid w:val="000428F4"/>
    <w:rsid w:val="00073BDF"/>
    <w:rsid w:val="000758A4"/>
    <w:rsid w:val="000A5357"/>
    <w:rsid w:val="000B218F"/>
    <w:rsid w:val="000E2FBB"/>
    <w:rsid w:val="000F3C95"/>
    <w:rsid w:val="001109A5"/>
    <w:rsid w:val="0015480F"/>
    <w:rsid w:val="0016123E"/>
    <w:rsid w:val="001A2426"/>
    <w:rsid w:val="001B0379"/>
    <w:rsid w:val="001C6D0F"/>
    <w:rsid w:val="001D367F"/>
    <w:rsid w:val="001E05ED"/>
    <w:rsid w:val="00200B74"/>
    <w:rsid w:val="0021077F"/>
    <w:rsid w:val="00274DEE"/>
    <w:rsid w:val="002A5827"/>
    <w:rsid w:val="002C0701"/>
    <w:rsid w:val="002E78C9"/>
    <w:rsid w:val="002F2F8F"/>
    <w:rsid w:val="002F7C34"/>
    <w:rsid w:val="003B1557"/>
    <w:rsid w:val="003D2A0C"/>
    <w:rsid w:val="003F4343"/>
    <w:rsid w:val="004316C6"/>
    <w:rsid w:val="0043490D"/>
    <w:rsid w:val="004937F8"/>
    <w:rsid w:val="004C54CA"/>
    <w:rsid w:val="004D42C0"/>
    <w:rsid w:val="005564D0"/>
    <w:rsid w:val="00560203"/>
    <w:rsid w:val="005651F6"/>
    <w:rsid w:val="005720CE"/>
    <w:rsid w:val="00586FD7"/>
    <w:rsid w:val="005908E1"/>
    <w:rsid w:val="00593F08"/>
    <w:rsid w:val="00596A9D"/>
    <w:rsid w:val="00607203"/>
    <w:rsid w:val="006553F6"/>
    <w:rsid w:val="00666DA0"/>
    <w:rsid w:val="006F7B30"/>
    <w:rsid w:val="0073660F"/>
    <w:rsid w:val="00745598"/>
    <w:rsid w:val="007656AE"/>
    <w:rsid w:val="007A025D"/>
    <w:rsid w:val="007B20BE"/>
    <w:rsid w:val="007E7D02"/>
    <w:rsid w:val="007F0761"/>
    <w:rsid w:val="00811F23"/>
    <w:rsid w:val="008B348A"/>
    <w:rsid w:val="008D0CE1"/>
    <w:rsid w:val="009468F1"/>
    <w:rsid w:val="00955CFC"/>
    <w:rsid w:val="009B23A7"/>
    <w:rsid w:val="009C6263"/>
    <w:rsid w:val="009E0633"/>
    <w:rsid w:val="009F218E"/>
    <w:rsid w:val="009F795F"/>
    <w:rsid w:val="00A35A20"/>
    <w:rsid w:val="00A40D99"/>
    <w:rsid w:val="00AD41C5"/>
    <w:rsid w:val="00AF768A"/>
    <w:rsid w:val="00B12A62"/>
    <w:rsid w:val="00B31DCC"/>
    <w:rsid w:val="00B67151"/>
    <w:rsid w:val="00B92164"/>
    <w:rsid w:val="00B94D27"/>
    <w:rsid w:val="00BC7051"/>
    <w:rsid w:val="00BF01CC"/>
    <w:rsid w:val="00C33DD2"/>
    <w:rsid w:val="00CE01E0"/>
    <w:rsid w:val="00D1151B"/>
    <w:rsid w:val="00D16748"/>
    <w:rsid w:val="00DB52D2"/>
    <w:rsid w:val="00DB6A43"/>
    <w:rsid w:val="00E32208"/>
    <w:rsid w:val="00E463A9"/>
    <w:rsid w:val="00E61F0C"/>
    <w:rsid w:val="00E63A0E"/>
    <w:rsid w:val="00E75897"/>
    <w:rsid w:val="00E80CDF"/>
    <w:rsid w:val="00EB1CE3"/>
    <w:rsid w:val="00EF2AF0"/>
    <w:rsid w:val="00EF45A3"/>
    <w:rsid w:val="00F11216"/>
    <w:rsid w:val="00F234F0"/>
    <w:rsid w:val="00F73E0D"/>
    <w:rsid w:val="00F8094C"/>
    <w:rsid w:val="00FB4F57"/>
    <w:rsid w:val="00FC5136"/>
    <w:rsid w:val="00FE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44520"/>
  <w15:docId w15:val="{5FED0836-BA34-4558-AF34-350142D7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7EE"/>
    <w:pPr>
      <w:ind w:left="720"/>
      <w:contextualSpacing/>
    </w:pPr>
  </w:style>
  <w:style w:type="character" w:styleId="a4">
    <w:name w:val="Hyperlink"/>
    <w:basedOn w:val="a0"/>
    <w:uiPriority w:val="99"/>
    <w:unhideWhenUsed/>
    <w:rsid w:val="000E2FBB"/>
    <w:rPr>
      <w:color w:val="0000FF" w:themeColor="hyperlink"/>
      <w:u w:val="single"/>
    </w:rPr>
  </w:style>
  <w:style w:type="paragraph" w:styleId="a5">
    <w:name w:val="header"/>
    <w:basedOn w:val="a"/>
    <w:link w:val="a6"/>
    <w:uiPriority w:val="99"/>
    <w:unhideWhenUsed/>
    <w:rsid w:val="008D0C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0CE1"/>
  </w:style>
  <w:style w:type="paragraph" w:styleId="a7">
    <w:name w:val="footer"/>
    <w:basedOn w:val="a"/>
    <w:link w:val="a8"/>
    <w:uiPriority w:val="99"/>
    <w:unhideWhenUsed/>
    <w:rsid w:val="008D0C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CE1"/>
  </w:style>
  <w:style w:type="paragraph" w:customStyle="1" w:styleId="ConsPlusNormal">
    <w:name w:val="ConsPlusNormal"/>
    <w:rsid w:val="003F4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basedOn w:val="a"/>
    <w:next w:val="ConsPlusNormal"/>
    <w:rsid w:val="003F4343"/>
    <w:pPr>
      <w:widowControl w:val="0"/>
      <w:suppressAutoHyphens/>
      <w:autoSpaceDE w:val="0"/>
      <w:spacing w:after="0" w:line="240" w:lineRule="auto"/>
    </w:pPr>
    <w:rPr>
      <w:rFonts w:ascii="Arial" w:eastAsia="Arial" w:hAnsi="Arial" w:cs="Arial"/>
      <w:b/>
      <w:bCs/>
      <w:sz w:val="20"/>
      <w:szCs w:val="20"/>
      <w:lang w:eastAsia="ru-RU" w:bidi="ru-RU"/>
    </w:rPr>
  </w:style>
  <w:style w:type="paragraph" w:styleId="a9">
    <w:name w:val="Balloon Text"/>
    <w:basedOn w:val="a"/>
    <w:link w:val="aa"/>
    <w:uiPriority w:val="99"/>
    <w:semiHidden/>
    <w:unhideWhenUsed/>
    <w:rsid w:val="007B20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2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7204">
      <w:bodyDiv w:val="1"/>
      <w:marLeft w:val="0"/>
      <w:marRight w:val="0"/>
      <w:marTop w:val="0"/>
      <w:marBottom w:val="0"/>
      <w:divBdr>
        <w:top w:val="none" w:sz="0" w:space="0" w:color="auto"/>
        <w:left w:val="none" w:sz="0" w:space="0" w:color="auto"/>
        <w:bottom w:val="none" w:sz="0" w:space="0" w:color="auto"/>
        <w:right w:val="none" w:sz="0" w:space="0" w:color="auto"/>
      </w:divBdr>
    </w:div>
    <w:div w:id="51738779">
      <w:bodyDiv w:val="1"/>
      <w:marLeft w:val="0"/>
      <w:marRight w:val="0"/>
      <w:marTop w:val="0"/>
      <w:marBottom w:val="0"/>
      <w:divBdr>
        <w:top w:val="none" w:sz="0" w:space="0" w:color="auto"/>
        <w:left w:val="none" w:sz="0" w:space="0" w:color="auto"/>
        <w:bottom w:val="none" w:sz="0" w:space="0" w:color="auto"/>
        <w:right w:val="none" w:sz="0" w:space="0" w:color="auto"/>
      </w:divBdr>
    </w:div>
    <w:div w:id="58134986">
      <w:bodyDiv w:val="1"/>
      <w:marLeft w:val="0"/>
      <w:marRight w:val="0"/>
      <w:marTop w:val="0"/>
      <w:marBottom w:val="0"/>
      <w:divBdr>
        <w:top w:val="none" w:sz="0" w:space="0" w:color="auto"/>
        <w:left w:val="none" w:sz="0" w:space="0" w:color="auto"/>
        <w:bottom w:val="none" w:sz="0" w:space="0" w:color="auto"/>
        <w:right w:val="none" w:sz="0" w:space="0" w:color="auto"/>
      </w:divBdr>
    </w:div>
    <w:div w:id="281616598">
      <w:bodyDiv w:val="1"/>
      <w:marLeft w:val="0"/>
      <w:marRight w:val="0"/>
      <w:marTop w:val="0"/>
      <w:marBottom w:val="0"/>
      <w:divBdr>
        <w:top w:val="none" w:sz="0" w:space="0" w:color="auto"/>
        <w:left w:val="none" w:sz="0" w:space="0" w:color="auto"/>
        <w:bottom w:val="none" w:sz="0" w:space="0" w:color="auto"/>
        <w:right w:val="none" w:sz="0" w:space="0" w:color="auto"/>
      </w:divBdr>
    </w:div>
    <w:div w:id="492720731">
      <w:bodyDiv w:val="1"/>
      <w:marLeft w:val="0"/>
      <w:marRight w:val="0"/>
      <w:marTop w:val="0"/>
      <w:marBottom w:val="0"/>
      <w:divBdr>
        <w:top w:val="none" w:sz="0" w:space="0" w:color="auto"/>
        <w:left w:val="none" w:sz="0" w:space="0" w:color="auto"/>
        <w:bottom w:val="none" w:sz="0" w:space="0" w:color="auto"/>
        <w:right w:val="none" w:sz="0" w:space="0" w:color="auto"/>
      </w:divBdr>
    </w:div>
    <w:div w:id="512957197">
      <w:bodyDiv w:val="1"/>
      <w:marLeft w:val="0"/>
      <w:marRight w:val="0"/>
      <w:marTop w:val="0"/>
      <w:marBottom w:val="0"/>
      <w:divBdr>
        <w:top w:val="none" w:sz="0" w:space="0" w:color="auto"/>
        <w:left w:val="none" w:sz="0" w:space="0" w:color="auto"/>
        <w:bottom w:val="none" w:sz="0" w:space="0" w:color="auto"/>
        <w:right w:val="none" w:sz="0" w:space="0" w:color="auto"/>
      </w:divBdr>
    </w:div>
    <w:div w:id="578759770">
      <w:bodyDiv w:val="1"/>
      <w:marLeft w:val="0"/>
      <w:marRight w:val="0"/>
      <w:marTop w:val="0"/>
      <w:marBottom w:val="0"/>
      <w:divBdr>
        <w:top w:val="none" w:sz="0" w:space="0" w:color="auto"/>
        <w:left w:val="none" w:sz="0" w:space="0" w:color="auto"/>
        <w:bottom w:val="none" w:sz="0" w:space="0" w:color="auto"/>
        <w:right w:val="none" w:sz="0" w:space="0" w:color="auto"/>
      </w:divBdr>
    </w:div>
    <w:div w:id="609355980">
      <w:bodyDiv w:val="1"/>
      <w:marLeft w:val="0"/>
      <w:marRight w:val="0"/>
      <w:marTop w:val="0"/>
      <w:marBottom w:val="0"/>
      <w:divBdr>
        <w:top w:val="none" w:sz="0" w:space="0" w:color="auto"/>
        <w:left w:val="none" w:sz="0" w:space="0" w:color="auto"/>
        <w:bottom w:val="none" w:sz="0" w:space="0" w:color="auto"/>
        <w:right w:val="none" w:sz="0" w:space="0" w:color="auto"/>
      </w:divBdr>
    </w:div>
    <w:div w:id="648171561">
      <w:bodyDiv w:val="1"/>
      <w:marLeft w:val="0"/>
      <w:marRight w:val="0"/>
      <w:marTop w:val="0"/>
      <w:marBottom w:val="0"/>
      <w:divBdr>
        <w:top w:val="none" w:sz="0" w:space="0" w:color="auto"/>
        <w:left w:val="none" w:sz="0" w:space="0" w:color="auto"/>
        <w:bottom w:val="none" w:sz="0" w:space="0" w:color="auto"/>
        <w:right w:val="none" w:sz="0" w:space="0" w:color="auto"/>
      </w:divBdr>
    </w:div>
    <w:div w:id="741760463">
      <w:bodyDiv w:val="1"/>
      <w:marLeft w:val="0"/>
      <w:marRight w:val="0"/>
      <w:marTop w:val="0"/>
      <w:marBottom w:val="0"/>
      <w:divBdr>
        <w:top w:val="none" w:sz="0" w:space="0" w:color="auto"/>
        <w:left w:val="none" w:sz="0" w:space="0" w:color="auto"/>
        <w:bottom w:val="none" w:sz="0" w:space="0" w:color="auto"/>
        <w:right w:val="none" w:sz="0" w:space="0" w:color="auto"/>
      </w:divBdr>
    </w:div>
    <w:div w:id="779185633">
      <w:bodyDiv w:val="1"/>
      <w:marLeft w:val="0"/>
      <w:marRight w:val="0"/>
      <w:marTop w:val="0"/>
      <w:marBottom w:val="0"/>
      <w:divBdr>
        <w:top w:val="none" w:sz="0" w:space="0" w:color="auto"/>
        <w:left w:val="none" w:sz="0" w:space="0" w:color="auto"/>
        <w:bottom w:val="none" w:sz="0" w:space="0" w:color="auto"/>
        <w:right w:val="none" w:sz="0" w:space="0" w:color="auto"/>
      </w:divBdr>
    </w:div>
    <w:div w:id="906106746">
      <w:bodyDiv w:val="1"/>
      <w:marLeft w:val="0"/>
      <w:marRight w:val="0"/>
      <w:marTop w:val="0"/>
      <w:marBottom w:val="0"/>
      <w:divBdr>
        <w:top w:val="none" w:sz="0" w:space="0" w:color="auto"/>
        <w:left w:val="none" w:sz="0" w:space="0" w:color="auto"/>
        <w:bottom w:val="none" w:sz="0" w:space="0" w:color="auto"/>
        <w:right w:val="none" w:sz="0" w:space="0" w:color="auto"/>
      </w:divBdr>
    </w:div>
    <w:div w:id="960188780">
      <w:bodyDiv w:val="1"/>
      <w:marLeft w:val="0"/>
      <w:marRight w:val="0"/>
      <w:marTop w:val="0"/>
      <w:marBottom w:val="0"/>
      <w:divBdr>
        <w:top w:val="none" w:sz="0" w:space="0" w:color="auto"/>
        <w:left w:val="none" w:sz="0" w:space="0" w:color="auto"/>
        <w:bottom w:val="none" w:sz="0" w:space="0" w:color="auto"/>
        <w:right w:val="none" w:sz="0" w:space="0" w:color="auto"/>
      </w:divBdr>
    </w:div>
    <w:div w:id="967970818">
      <w:bodyDiv w:val="1"/>
      <w:marLeft w:val="0"/>
      <w:marRight w:val="0"/>
      <w:marTop w:val="0"/>
      <w:marBottom w:val="0"/>
      <w:divBdr>
        <w:top w:val="none" w:sz="0" w:space="0" w:color="auto"/>
        <w:left w:val="none" w:sz="0" w:space="0" w:color="auto"/>
        <w:bottom w:val="none" w:sz="0" w:space="0" w:color="auto"/>
        <w:right w:val="none" w:sz="0" w:space="0" w:color="auto"/>
      </w:divBdr>
    </w:div>
    <w:div w:id="1032875985">
      <w:bodyDiv w:val="1"/>
      <w:marLeft w:val="0"/>
      <w:marRight w:val="0"/>
      <w:marTop w:val="0"/>
      <w:marBottom w:val="0"/>
      <w:divBdr>
        <w:top w:val="none" w:sz="0" w:space="0" w:color="auto"/>
        <w:left w:val="none" w:sz="0" w:space="0" w:color="auto"/>
        <w:bottom w:val="none" w:sz="0" w:space="0" w:color="auto"/>
        <w:right w:val="none" w:sz="0" w:space="0" w:color="auto"/>
      </w:divBdr>
    </w:div>
    <w:div w:id="1040132117">
      <w:bodyDiv w:val="1"/>
      <w:marLeft w:val="0"/>
      <w:marRight w:val="0"/>
      <w:marTop w:val="0"/>
      <w:marBottom w:val="0"/>
      <w:divBdr>
        <w:top w:val="none" w:sz="0" w:space="0" w:color="auto"/>
        <w:left w:val="none" w:sz="0" w:space="0" w:color="auto"/>
        <w:bottom w:val="none" w:sz="0" w:space="0" w:color="auto"/>
        <w:right w:val="none" w:sz="0" w:space="0" w:color="auto"/>
      </w:divBdr>
    </w:div>
    <w:div w:id="1051618613">
      <w:bodyDiv w:val="1"/>
      <w:marLeft w:val="0"/>
      <w:marRight w:val="0"/>
      <w:marTop w:val="0"/>
      <w:marBottom w:val="0"/>
      <w:divBdr>
        <w:top w:val="none" w:sz="0" w:space="0" w:color="auto"/>
        <w:left w:val="none" w:sz="0" w:space="0" w:color="auto"/>
        <w:bottom w:val="none" w:sz="0" w:space="0" w:color="auto"/>
        <w:right w:val="none" w:sz="0" w:space="0" w:color="auto"/>
      </w:divBdr>
    </w:div>
    <w:div w:id="1107116802">
      <w:bodyDiv w:val="1"/>
      <w:marLeft w:val="0"/>
      <w:marRight w:val="0"/>
      <w:marTop w:val="0"/>
      <w:marBottom w:val="0"/>
      <w:divBdr>
        <w:top w:val="none" w:sz="0" w:space="0" w:color="auto"/>
        <w:left w:val="none" w:sz="0" w:space="0" w:color="auto"/>
        <w:bottom w:val="none" w:sz="0" w:space="0" w:color="auto"/>
        <w:right w:val="none" w:sz="0" w:space="0" w:color="auto"/>
      </w:divBdr>
    </w:div>
    <w:div w:id="1111587235">
      <w:bodyDiv w:val="1"/>
      <w:marLeft w:val="0"/>
      <w:marRight w:val="0"/>
      <w:marTop w:val="0"/>
      <w:marBottom w:val="0"/>
      <w:divBdr>
        <w:top w:val="none" w:sz="0" w:space="0" w:color="auto"/>
        <w:left w:val="none" w:sz="0" w:space="0" w:color="auto"/>
        <w:bottom w:val="none" w:sz="0" w:space="0" w:color="auto"/>
        <w:right w:val="none" w:sz="0" w:space="0" w:color="auto"/>
      </w:divBdr>
    </w:div>
    <w:div w:id="1121461495">
      <w:bodyDiv w:val="1"/>
      <w:marLeft w:val="0"/>
      <w:marRight w:val="0"/>
      <w:marTop w:val="0"/>
      <w:marBottom w:val="0"/>
      <w:divBdr>
        <w:top w:val="none" w:sz="0" w:space="0" w:color="auto"/>
        <w:left w:val="none" w:sz="0" w:space="0" w:color="auto"/>
        <w:bottom w:val="none" w:sz="0" w:space="0" w:color="auto"/>
        <w:right w:val="none" w:sz="0" w:space="0" w:color="auto"/>
      </w:divBdr>
    </w:div>
    <w:div w:id="1122000905">
      <w:bodyDiv w:val="1"/>
      <w:marLeft w:val="0"/>
      <w:marRight w:val="0"/>
      <w:marTop w:val="0"/>
      <w:marBottom w:val="0"/>
      <w:divBdr>
        <w:top w:val="none" w:sz="0" w:space="0" w:color="auto"/>
        <w:left w:val="none" w:sz="0" w:space="0" w:color="auto"/>
        <w:bottom w:val="none" w:sz="0" w:space="0" w:color="auto"/>
        <w:right w:val="none" w:sz="0" w:space="0" w:color="auto"/>
      </w:divBdr>
    </w:div>
    <w:div w:id="1132989281">
      <w:bodyDiv w:val="1"/>
      <w:marLeft w:val="0"/>
      <w:marRight w:val="0"/>
      <w:marTop w:val="0"/>
      <w:marBottom w:val="0"/>
      <w:divBdr>
        <w:top w:val="none" w:sz="0" w:space="0" w:color="auto"/>
        <w:left w:val="none" w:sz="0" w:space="0" w:color="auto"/>
        <w:bottom w:val="none" w:sz="0" w:space="0" w:color="auto"/>
        <w:right w:val="none" w:sz="0" w:space="0" w:color="auto"/>
      </w:divBdr>
    </w:div>
    <w:div w:id="1137986984">
      <w:bodyDiv w:val="1"/>
      <w:marLeft w:val="0"/>
      <w:marRight w:val="0"/>
      <w:marTop w:val="0"/>
      <w:marBottom w:val="0"/>
      <w:divBdr>
        <w:top w:val="none" w:sz="0" w:space="0" w:color="auto"/>
        <w:left w:val="none" w:sz="0" w:space="0" w:color="auto"/>
        <w:bottom w:val="none" w:sz="0" w:space="0" w:color="auto"/>
        <w:right w:val="none" w:sz="0" w:space="0" w:color="auto"/>
      </w:divBdr>
    </w:div>
    <w:div w:id="1183207365">
      <w:bodyDiv w:val="1"/>
      <w:marLeft w:val="0"/>
      <w:marRight w:val="0"/>
      <w:marTop w:val="0"/>
      <w:marBottom w:val="0"/>
      <w:divBdr>
        <w:top w:val="none" w:sz="0" w:space="0" w:color="auto"/>
        <w:left w:val="none" w:sz="0" w:space="0" w:color="auto"/>
        <w:bottom w:val="none" w:sz="0" w:space="0" w:color="auto"/>
        <w:right w:val="none" w:sz="0" w:space="0" w:color="auto"/>
      </w:divBdr>
    </w:div>
    <w:div w:id="1205755529">
      <w:bodyDiv w:val="1"/>
      <w:marLeft w:val="0"/>
      <w:marRight w:val="0"/>
      <w:marTop w:val="0"/>
      <w:marBottom w:val="0"/>
      <w:divBdr>
        <w:top w:val="none" w:sz="0" w:space="0" w:color="auto"/>
        <w:left w:val="none" w:sz="0" w:space="0" w:color="auto"/>
        <w:bottom w:val="none" w:sz="0" w:space="0" w:color="auto"/>
        <w:right w:val="none" w:sz="0" w:space="0" w:color="auto"/>
      </w:divBdr>
    </w:div>
    <w:div w:id="1240166693">
      <w:bodyDiv w:val="1"/>
      <w:marLeft w:val="0"/>
      <w:marRight w:val="0"/>
      <w:marTop w:val="0"/>
      <w:marBottom w:val="0"/>
      <w:divBdr>
        <w:top w:val="none" w:sz="0" w:space="0" w:color="auto"/>
        <w:left w:val="none" w:sz="0" w:space="0" w:color="auto"/>
        <w:bottom w:val="none" w:sz="0" w:space="0" w:color="auto"/>
        <w:right w:val="none" w:sz="0" w:space="0" w:color="auto"/>
      </w:divBdr>
    </w:div>
    <w:div w:id="1328828844">
      <w:bodyDiv w:val="1"/>
      <w:marLeft w:val="0"/>
      <w:marRight w:val="0"/>
      <w:marTop w:val="0"/>
      <w:marBottom w:val="0"/>
      <w:divBdr>
        <w:top w:val="none" w:sz="0" w:space="0" w:color="auto"/>
        <w:left w:val="none" w:sz="0" w:space="0" w:color="auto"/>
        <w:bottom w:val="none" w:sz="0" w:space="0" w:color="auto"/>
        <w:right w:val="none" w:sz="0" w:space="0" w:color="auto"/>
      </w:divBdr>
    </w:div>
    <w:div w:id="1381318637">
      <w:bodyDiv w:val="1"/>
      <w:marLeft w:val="0"/>
      <w:marRight w:val="0"/>
      <w:marTop w:val="0"/>
      <w:marBottom w:val="0"/>
      <w:divBdr>
        <w:top w:val="none" w:sz="0" w:space="0" w:color="auto"/>
        <w:left w:val="none" w:sz="0" w:space="0" w:color="auto"/>
        <w:bottom w:val="none" w:sz="0" w:space="0" w:color="auto"/>
        <w:right w:val="none" w:sz="0" w:space="0" w:color="auto"/>
      </w:divBdr>
    </w:div>
    <w:div w:id="1391539829">
      <w:bodyDiv w:val="1"/>
      <w:marLeft w:val="0"/>
      <w:marRight w:val="0"/>
      <w:marTop w:val="0"/>
      <w:marBottom w:val="0"/>
      <w:divBdr>
        <w:top w:val="none" w:sz="0" w:space="0" w:color="auto"/>
        <w:left w:val="none" w:sz="0" w:space="0" w:color="auto"/>
        <w:bottom w:val="none" w:sz="0" w:space="0" w:color="auto"/>
        <w:right w:val="none" w:sz="0" w:space="0" w:color="auto"/>
      </w:divBdr>
    </w:div>
    <w:div w:id="1502810753">
      <w:bodyDiv w:val="1"/>
      <w:marLeft w:val="0"/>
      <w:marRight w:val="0"/>
      <w:marTop w:val="0"/>
      <w:marBottom w:val="0"/>
      <w:divBdr>
        <w:top w:val="none" w:sz="0" w:space="0" w:color="auto"/>
        <w:left w:val="none" w:sz="0" w:space="0" w:color="auto"/>
        <w:bottom w:val="none" w:sz="0" w:space="0" w:color="auto"/>
        <w:right w:val="none" w:sz="0" w:space="0" w:color="auto"/>
      </w:divBdr>
    </w:div>
    <w:div w:id="1618677573">
      <w:bodyDiv w:val="1"/>
      <w:marLeft w:val="0"/>
      <w:marRight w:val="0"/>
      <w:marTop w:val="0"/>
      <w:marBottom w:val="0"/>
      <w:divBdr>
        <w:top w:val="none" w:sz="0" w:space="0" w:color="auto"/>
        <w:left w:val="none" w:sz="0" w:space="0" w:color="auto"/>
        <w:bottom w:val="none" w:sz="0" w:space="0" w:color="auto"/>
        <w:right w:val="none" w:sz="0" w:space="0" w:color="auto"/>
      </w:divBdr>
    </w:div>
    <w:div w:id="1630160235">
      <w:bodyDiv w:val="1"/>
      <w:marLeft w:val="0"/>
      <w:marRight w:val="0"/>
      <w:marTop w:val="0"/>
      <w:marBottom w:val="0"/>
      <w:divBdr>
        <w:top w:val="none" w:sz="0" w:space="0" w:color="auto"/>
        <w:left w:val="none" w:sz="0" w:space="0" w:color="auto"/>
        <w:bottom w:val="none" w:sz="0" w:space="0" w:color="auto"/>
        <w:right w:val="none" w:sz="0" w:space="0" w:color="auto"/>
      </w:divBdr>
    </w:div>
    <w:div w:id="1654525815">
      <w:bodyDiv w:val="1"/>
      <w:marLeft w:val="0"/>
      <w:marRight w:val="0"/>
      <w:marTop w:val="0"/>
      <w:marBottom w:val="0"/>
      <w:divBdr>
        <w:top w:val="none" w:sz="0" w:space="0" w:color="auto"/>
        <w:left w:val="none" w:sz="0" w:space="0" w:color="auto"/>
        <w:bottom w:val="none" w:sz="0" w:space="0" w:color="auto"/>
        <w:right w:val="none" w:sz="0" w:space="0" w:color="auto"/>
      </w:divBdr>
    </w:div>
    <w:div w:id="1708917646">
      <w:bodyDiv w:val="1"/>
      <w:marLeft w:val="0"/>
      <w:marRight w:val="0"/>
      <w:marTop w:val="0"/>
      <w:marBottom w:val="0"/>
      <w:divBdr>
        <w:top w:val="none" w:sz="0" w:space="0" w:color="auto"/>
        <w:left w:val="none" w:sz="0" w:space="0" w:color="auto"/>
        <w:bottom w:val="none" w:sz="0" w:space="0" w:color="auto"/>
        <w:right w:val="none" w:sz="0" w:space="0" w:color="auto"/>
      </w:divBdr>
    </w:div>
    <w:div w:id="1764573993">
      <w:bodyDiv w:val="1"/>
      <w:marLeft w:val="0"/>
      <w:marRight w:val="0"/>
      <w:marTop w:val="0"/>
      <w:marBottom w:val="0"/>
      <w:divBdr>
        <w:top w:val="none" w:sz="0" w:space="0" w:color="auto"/>
        <w:left w:val="none" w:sz="0" w:space="0" w:color="auto"/>
        <w:bottom w:val="none" w:sz="0" w:space="0" w:color="auto"/>
        <w:right w:val="none" w:sz="0" w:space="0" w:color="auto"/>
      </w:divBdr>
    </w:div>
    <w:div w:id="1949963875">
      <w:bodyDiv w:val="1"/>
      <w:marLeft w:val="0"/>
      <w:marRight w:val="0"/>
      <w:marTop w:val="0"/>
      <w:marBottom w:val="0"/>
      <w:divBdr>
        <w:top w:val="none" w:sz="0" w:space="0" w:color="auto"/>
        <w:left w:val="none" w:sz="0" w:space="0" w:color="auto"/>
        <w:bottom w:val="none" w:sz="0" w:space="0" w:color="auto"/>
        <w:right w:val="none" w:sz="0" w:space="0" w:color="auto"/>
      </w:divBdr>
    </w:div>
    <w:div w:id="19937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D3C1463E0DA71D5FBB723262E8291D95FA416FC27D1EC2AF1DDFC4134E755EF2E255CD8DF57690EB40CA9198CD7283C07E634E325F47DA8r8K" TargetMode="External"/><Relationship Id="rId18" Type="http://schemas.openxmlformats.org/officeDocument/2006/relationships/hyperlink" Target="consultantplus://offline/ref=F10D3C1463E0DA71D5FBB723262E8291D95FA415F021D1EC2AF1DDFC4134E755EF2E255CD8DF57670EB40CA9198CD7283C07E634E325F47DA8r8K" TargetMode="External"/><Relationship Id="rId26" Type="http://schemas.openxmlformats.org/officeDocument/2006/relationships/hyperlink" Target="consultantplus://offline/ref=F10D3C1463E0DA71D5FBA92E3042DC95D856F81AF526DFB377A6DBAB1E64E100AF6E23099B9B586106BF58FC5ED28E797B4CEA35FE39F57E94B6AB0DADr2K" TargetMode="External"/><Relationship Id="rId39" Type="http://schemas.openxmlformats.org/officeDocument/2006/relationships/hyperlink" Target="consultantplus://offline/ref=F10D3C1463E0DA71D5FBA92E3042DC95D856F81AF526DFB377A6DBAB1E64E100AF6E23099B9B586106BF58FC5ED28E797B4CEA35FE39F57E94B6AB0DADr2K" TargetMode="External"/><Relationship Id="rId21" Type="http://schemas.openxmlformats.org/officeDocument/2006/relationships/hyperlink" Target="consultantplus://offline/ref=F10D3C1463E0DA71D5FBA92E3042DC95D856F81AF526DFB377A6DBAB1E64E100AF6E23099B9B586106BF58FC5ED28E797B4CEA35FE39F57E94B6AB0DADr2K" TargetMode="External"/><Relationship Id="rId34" Type="http://schemas.openxmlformats.org/officeDocument/2006/relationships/hyperlink" Target="consultantplus://offline/ref=F10D3C1463E0DA71D5FBA92E3042DC95D856F81AF526DFB377A6DBAB1E64E100AF6E23099B9B586106BF58FC5ED28E797B4CEA35FE39F57E94B6AB0DADr2K" TargetMode="External"/><Relationship Id="rId42" Type="http://schemas.openxmlformats.org/officeDocument/2006/relationships/hyperlink" Target="consultantplus://offline/ref=F10D3C1463E0DA71D5FBA92E3042DC95D856F81AF526DFB377A6DBAB1E64E100AF6E23099B9B586106BF58FC5ED28E797B4CEA35FE39F57E94B6AB0DADr2K" TargetMode="External"/><Relationship Id="rId47" Type="http://schemas.openxmlformats.org/officeDocument/2006/relationships/hyperlink" Target="consultantplus://offline/ref=F10D3C1463E0DA71D5FBA92E3042DC95D856F81AF526DFB377A6DBAB1E64E100AF6E23099B9B586106BF58FC5ED28E797B4CEA35FE39F57E94B6AB0DADr2K" TargetMode="External"/><Relationship Id="rId50" Type="http://schemas.openxmlformats.org/officeDocument/2006/relationships/hyperlink" Target="consultantplus://offline/ref=F10D3C1463E0DA71D5FBA92E3042DC95D856F81AF526DFB377A6DBAB1E64E100AF6E23099B9B586106BF58FC5ED28E797B4CEA35FE39F57E94B6AB0DADr2K" TargetMode="External"/><Relationship Id="rId55" Type="http://schemas.openxmlformats.org/officeDocument/2006/relationships/hyperlink" Target="consultantplus://offline/ref=F10D3C1463E0DA71D5FBA92E3042DC95D856F81AF526DFB377A6DBAB1E64E100AF6E23099B9B586106BF58FC5ED28E797B4CEA35FE39F57E94B6AB0DADr2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0D3C1463E0DA71D5FBB723262E8291D95FA415F021D1EC2AF1DDFC4134E755EF2E255CD8DF57670EB40CA9198CD7283C07E634E325F47DA8r8K" TargetMode="External"/><Relationship Id="rId20" Type="http://schemas.openxmlformats.org/officeDocument/2006/relationships/hyperlink" Target="consultantplus://offline/ref=F10D3C1463E0DA71D5FBA92E3042DC95D856F81AF621DBBA70A7DBAB1E64E100AF6E23099B9B586106BF51F05BD28E797B4CEA35FE39F57E94B6AB0DADr2K" TargetMode="External"/><Relationship Id="rId29" Type="http://schemas.openxmlformats.org/officeDocument/2006/relationships/hyperlink" Target="consultantplus://offline/ref=F10D3C1463E0DA71D5FBA92E3042DC95D856F81AF526DFB377A6DBAB1E64E100AF6E23099B9B586106BF58FC5ED28E797B4CEA35FE39F57E94B6AB0DADr2K" TargetMode="External"/><Relationship Id="rId41" Type="http://schemas.openxmlformats.org/officeDocument/2006/relationships/hyperlink" Target="consultantplus://offline/ref=F10D3C1463E0DA71D5FBA92E3042DC95D856F81AF526DFB377A6DBAB1E64E100AF6E23099B9B586106BF58FC5ED28E797B4CEA35FE39F57E94B6AB0DADr2K" TargetMode="External"/><Relationship Id="rId54" Type="http://schemas.openxmlformats.org/officeDocument/2006/relationships/hyperlink" Target="consultantplus://offline/ref=F10D3C1463E0DA71D5FBA92E3042DC95D856F81AF526DFB377A6DBAB1E64E100AF6E23099B9B586106BF58FC5ED28E797B4CEA35FE39F57E94B6AB0DADr2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D3C1463E0DA71D5FBB723262E8291D95FA416FC27D1EC2AF1DDFC4134E755EF2E255CD8DF576902B40CA9198CD7283C07E634E325F47DA8r8K" TargetMode="External"/><Relationship Id="rId24" Type="http://schemas.openxmlformats.org/officeDocument/2006/relationships/hyperlink" Target="consultantplus://offline/ref=F10D3C1463E0DA71D5FBB723262E8291D95FA416FC27D1EC2AF1DDFC4134E755EF2E255CD8DF566002B40CA9198CD7283C07E634E325F47DA8r8K" TargetMode="External"/><Relationship Id="rId32" Type="http://schemas.openxmlformats.org/officeDocument/2006/relationships/hyperlink" Target="consultantplus://offline/ref=F10D3C1463E0DA71D5FBA92E3042DC95D856F81AF526DFB377A6DBAB1E64E100AF6E23099B9B586106BF58FC5ED28E797B4CEA35FE39F57E94B6AB0DADr2K" TargetMode="External"/><Relationship Id="rId37" Type="http://schemas.openxmlformats.org/officeDocument/2006/relationships/hyperlink" Target="consultantplus://offline/ref=F10D3C1463E0DA71D5FBA92E3042DC95D856F81AF526DFB377A6DBAB1E64E100AF6E23099B9B586106BF58FC5ED28E797B4CEA35FE39F57E94B6AB0DADr2K" TargetMode="External"/><Relationship Id="rId40" Type="http://schemas.openxmlformats.org/officeDocument/2006/relationships/hyperlink" Target="consultantplus://offline/ref=F10D3C1463E0DA71D5FBA92E3042DC95D856F81AF526DFB377A6DBAB1E64E100AF6E23099B9B586106BF58FC5ED28E797B4CEA35FE39F57E94B6AB0DADr2K" TargetMode="External"/><Relationship Id="rId45" Type="http://schemas.openxmlformats.org/officeDocument/2006/relationships/hyperlink" Target="consultantplus://offline/ref=F10D3C1463E0DA71D5FBA92E3042DC95D856F81AF526DFB377A6DBAB1E64E100AF6E23099B9B586106BF58FC5ED28E797B4CEA35FE39F57E94B6AB0DADr2K" TargetMode="External"/><Relationship Id="rId53" Type="http://schemas.openxmlformats.org/officeDocument/2006/relationships/hyperlink" Target="consultantplus://offline/ref=F10D3C1463E0DA71D5FBA92E3042DC95D856F81AF526DFB377A6DBAB1E64E100AF6E23099B9B586106BF58FC5ED28E797B4CEA35FE39F57E94B6AB0DADr2K" TargetMode="External"/><Relationship Id="rId58" Type="http://schemas.openxmlformats.org/officeDocument/2006/relationships/hyperlink" Target="consultantplus://offline/ref=F10D3C1463E0DA71D5FBB723262E8291D95FA415F021D1EC2AF1DDFC4134E755EF2E255CD8DF57670EB40CA9198CD7283C07E634E325F47DA8r8K" TargetMode="External"/><Relationship Id="rId5" Type="http://schemas.openxmlformats.org/officeDocument/2006/relationships/webSettings" Target="webSettings.xml"/><Relationship Id="rId15" Type="http://schemas.openxmlformats.org/officeDocument/2006/relationships/hyperlink" Target="consultantplus://offline/ref=F10D3C1463E0DA71D5FBB723262E8291D95FA416FC27D1EC2AF1DDFC4134E755EF2E255CD8DF566100B40CA9198CD7283C07E634E325F47DA8r8K" TargetMode="External"/><Relationship Id="rId23" Type="http://schemas.openxmlformats.org/officeDocument/2006/relationships/hyperlink" Target="consultantplus://offline/ref=F10D3C1463E0DA71D5FBA92E3042DC95D856F81AF526DFB377A6DBAB1E64E100AF6E23099B9B586106BF58FC5ED28E797B4CEA35FE39F57E94B6AB0DADr2K" TargetMode="External"/><Relationship Id="rId28" Type="http://schemas.openxmlformats.org/officeDocument/2006/relationships/hyperlink" Target="consultantplus://offline/ref=F10D3C1463E0DA71D5FBA92E3042DC95D856F81AF526DFB377A6DBAB1E64E100AF6E23099B9B586106BF58FC5ED28E797B4CEA35FE39F57E94B6AB0DADr2K" TargetMode="External"/><Relationship Id="rId36" Type="http://schemas.openxmlformats.org/officeDocument/2006/relationships/hyperlink" Target="consultantplus://offline/ref=F10D3C1463E0DA71D5FBA92E3042DC95D856F81AF526DFB377A6DBAB1E64E100AF6E23099B9B586106BF58FC5ED28E797B4CEA35FE39F57E94B6AB0DADr2K" TargetMode="External"/><Relationship Id="rId49" Type="http://schemas.openxmlformats.org/officeDocument/2006/relationships/hyperlink" Target="consultantplus://offline/ref=F10D3C1463E0DA71D5FBA92E3042DC95D856F81AF621DBBA70A7DBAB1E64E100AF6E23099B9B586106BF58FA5BD28E797B4CEA35FE39F57E94B6AB0DADr2K" TargetMode="External"/><Relationship Id="rId57" Type="http://schemas.openxmlformats.org/officeDocument/2006/relationships/hyperlink" Target="consultantplus://offline/ref=F10D3C1463E0DA71D5FBA92E3042DC95D856F81AF526DFB377A6DBAB1E64E100AF6E23099B9B586106BF58FC5ED28E797B4CEA35FE39F57E94B6AB0DADr2K" TargetMode="External"/><Relationship Id="rId61" Type="http://schemas.openxmlformats.org/officeDocument/2006/relationships/fontTable" Target="fontTable.xml"/><Relationship Id="rId10" Type="http://schemas.openxmlformats.org/officeDocument/2006/relationships/hyperlink" Target="consultantplus://offline/ref=F10D3C1463E0DA71D5FBB723262E8291DF55A112FF7686EE7BA4D3F94964BD45F967285EC6DE547E04BF5AAFrAK" TargetMode="External"/><Relationship Id="rId19" Type="http://schemas.openxmlformats.org/officeDocument/2006/relationships/hyperlink" Target="consultantplus://offline/ref=F10D3C1463E0DA71D5FBB723262E8291D95FA415F021D1EC2AF1DDFC4134E755EF2E255CD8DF57670EB40CA9198CD7283C07E634E325F47DA8r8K" TargetMode="External"/><Relationship Id="rId31" Type="http://schemas.openxmlformats.org/officeDocument/2006/relationships/hyperlink" Target="consultantplus://offline/ref=F10D3C1463E0DA71D5FBA92E3042DC95D856F81AF526DFB377A6DBAB1E64E100AF6E23099B9B586106BF58FC5ED28E797B4CEA35FE39F57E94B6AB0DADr2K" TargetMode="External"/><Relationship Id="rId44" Type="http://schemas.openxmlformats.org/officeDocument/2006/relationships/hyperlink" Target="consultantplus://offline/ref=F10D3C1463E0DA71D5FBA92E3042DC95D856F81AF526DFB377A6DBAB1E64E100AF6E23099B9B586106BF58FC5ED28E797B4CEA35FE39F57E94B6AB0DADr2K" TargetMode="External"/><Relationship Id="rId52" Type="http://schemas.openxmlformats.org/officeDocument/2006/relationships/hyperlink" Target="consultantplus://offline/ref=F10D3C1463E0DA71D5FBA92E3042DC95D856F81AF526DFB377A6DBAB1E64E100AF6E23099B9B586106BF58FC5ED28E797B4CEA35FE39F57E94B6AB0DADr2K"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0EED72C9A06785B62617FC1308657CC47F17BBC9EAD2D8CD415E70271B3901E3B91A25D754E905B254E0353DADBC6305AEC461F4DE1A8FF0D34B6ABfCj6G" TargetMode="External"/><Relationship Id="rId14" Type="http://schemas.openxmlformats.org/officeDocument/2006/relationships/hyperlink" Target="consultantplus://offline/ref=F10D3C1463E0DA71D5FBB723262E8291D95FA415F021D1EC2AF1DDFC4134E755EF2E255CD8DF57670EB40CA9198CD7283C07E634E325F47DA8r8K" TargetMode="External"/><Relationship Id="rId22" Type="http://schemas.openxmlformats.org/officeDocument/2006/relationships/hyperlink" Target="consultantplus://offline/ref=F10D3C1463E0DA71D5FBA92E3042DC95D856F81AF526DFB377A6DBAB1E64E100AF6E23099B9B586106BF58FC5ED28E797B4CEA35FE39F57E94B6AB0DADr2K" TargetMode="External"/><Relationship Id="rId27" Type="http://schemas.openxmlformats.org/officeDocument/2006/relationships/hyperlink" Target="consultantplus://offline/ref=F10D3C1463E0DA71D5FBA92E3042DC95D856F81AF526DFB377A6DBAB1E64E100AF6E23099B9B586106BF58FC5ED28E797B4CEA35FE39F57E94B6AB0DADr2K" TargetMode="External"/><Relationship Id="rId30" Type="http://schemas.openxmlformats.org/officeDocument/2006/relationships/hyperlink" Target="consultantplus://offline/ref=F10D3C1463E0DA71D5FBA92E3042DC95D856F81AF526DFB377A6DBAB1E64E100AF6E23099B9B586106BF58FC5ED28E797B4CEA35FE39F57E94B6AB0DADr2K" TargetMode="External"/><Relationship Id="rId35" Type="http://schemas.openxmlformats.org/officeDocument/2006/relationships/hyperlink" Target="consultantplus://offline/ref=F10D3C1463E0DA71D5FBA92E3042DC95D856F81AF526DFB377A6DBAB1E64E100AF6E23099B9B586106BF58FC5ED28E797B4CEA35FE39F57E94B6AB0DADr2K" TargetMode="External"/><Relationship Id="rId43" Type="http://schemas.openxmlformats.org/officeDocument/2006/relationships/hyperlink" Target="consultantplus://offline/ref=F10D3C1463E0DA71D5FBA92E3042DC95D856F81AF526DFB377A6DBAB1E64E100AF6E23099B9B586106BF58FC5ED28E797B4CEA35FE39F57E94B6AB0DADr2K" TargetMode="External"/><Relationship Id="rId48" Type="http://schemas.openxmlformats.org/officeDocument/2006/relationships/hyperlink" Target="consultantplus://offline/ref=F10D3C1463E0DA71D5FBA92E3042DC95D856F81AF526DFB377A6DBAB1E64E100AF6E23099B9B586106BF58FC5ED28E797B4CEA35FE39F57E94B6AB0DADr2K" TargetMode="External"/><Relationship Id="rId56" Type="http://schemas.openxmlformats.org/officeDocument/2006/relationships/hyperlink" Target="consultantplus://offline/ref=F10D3C1463E0DA71D5FBA92E3042DC95D856F81AF526DFB377A6DBAB1E64E100AF6E23099B9B586106BF58FC5ED28E797B4CEA35FE39F57E94B6AB0DADr2K" TargetMode="External"/><Relationship Id="rId8" Type="http://schemas.openxmlformats.org/officeDocument/2006/relationships/image" Target="media/image1.png"/><Relationship Id="rId51" Type="http://schemas.openxmlformats.org/officeDocument/2006/relationships/hyperlink" Target="consultantplus://offline/ref=F10D3C1463E0DA71D5FBA92E3042DC95D856F81AF526DFB377A6DBAB1E64E100AF6E23099B9B586106BF58FC5ED28E797B4CEA35FE39F57E94B6AB0DADr2K" TargetMode="External"/><Relationship Id="rId3" Type="http://schemas.openxmlformats.org/officeDocument/2006/relationships/styles" Target="styles.xml"/><Relationship Id="rId12" Type="http://schemas.openxmlformats.org/officeDocument/2006/relationships/hyperlink" Target="consultantplus://offline/ref=F10D3C1463E0DA71D5FBB723262E8291D95FAE14F327D1EC2AF1DDFC4134E755FD2E7D50D8DC4B6107A15AF85FADrBK" TargetMode="External"/><Relationship Id="rId17" Type="http://schemas.openxmlformats.org/officeDocument/2006/relationships/hyperlink" Target="consultantplus://offline/ref=F10D3C1463E0DA71D5FBB723262E8291D95FA415F021D1EC2AF1DDFC4134E755EF2E255CD8DF57670EB40CA9198CD7283C07E634E325F47DA8r8K" TargetMode="External"/><Relationship Id="rId25" Type="http://schemas.openxmlformats.org/officeDocument/2006/relationships/hyperlink" Target="consultantplus://offline/ref=F10D3C1463E0DA71D5FBA92E3042DC95D856F81AF526DFB377A6DBAB1E64E100AF6E23099B9B586106BF58FC5ED28E797B4CEA35FE39F57E94B6AB0DADr2K" TargetMode="External"/><Relationship Id="rId33" Type="http://schemas.openxmlformats.org/officeDocument/2006/relationships/hyperlink" Target="consultantplus://offline/ref=F10D3C1463E0DA71D5FBA92E3042DC95D856F81AF526DFB377A6DBAB1E64E100AF6E23099B9B586106BF58FC5ED28E797B4CEA35FE39F57E94B6AB0DADr2K" TargetMode="External"/><Relationship Id="rId38" Type="http://schemas.openxmlformats.org/officeDocument/2006/relationships/hyperlink" Target="consultantplus://offline/ref=F10D3C1463E0DA71D5FBA92E3042DC95D856F81AF526DFB377A6DBAB1E64E100AF6E23099B9B586106BF58FC5ED28E797B4CEA35FE39F57E94B6AB0DADr2K" TargetMode="External"/><Relationship Id="rId46" Type="http://schemas.openxmlformats.org/officeDocument/2006/relationships/hyperlink" Target="consultantplus://offline/ref=F10D3C1463E0DA71D5FBA92E3042DC95D856F81AF526DFB377A6DBAB1E64E100AF6E23099B9B586106BF58FC5ED28E797B4CEA35FE39F57E94B6AB0DADr2K" TargetMode="External"/><Relationship Id="rId59" Type="http://schemas.openxmlformats.org/officeDocument/2006/relationships/hyperlink" Target="consultantplus://offline/ref=F10D3C1463E0DA71D5FBB723262E8291D95FA415F021D1EC2AF1DDFC4134E755EF2E255CD8DF57670EB40CA9198CD7283C07E634E325F47DA8r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246F-0DF4-414D-9955-0729E1F3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9178</Words>
  <Characters>52320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Аннин Валерий Романович</dc:creator>
  <cp:lastModifiedBy>User</cp:lastModifiedBy>
  <cp:revision>14</cp:revision>
  <cp:lastPrinted>2023-05-31T12:00:00Z</cp:lastPrinted>
  <dcterms:created xsi:type="dcterms:W3CDTF">2023-04-19T08:59:00Z</dcterms:created>
  <dcterms:modified xsi:type="dcterms:W3CDTF">2023-05-31T12:01:00Z</dcterms:modified>
</cp:coreProperties>
</file>